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032CC7BF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bookmarkStart w:id="0" w:name="_Hlk210983231"/>
      <w:bookmarkStart w:id="1" w:name="_GoBack"/>
      <w:r w:rsidR="007E1B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820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7E1B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  <w:bookmarkEnd w:id="0"/>
      <w:bookmarkEnd w:id="1"/>
    </w:p>
    <w:p w14:paraId="5C7914F5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46987F4E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085" w:rsidRPr="007D501E">
        <w:rPr>
          <w:rFonts w:ascii="Times New Roman" w:hAnsi="Times New Roman" w:cs="Times New Roman"/>
          <w:color w:val="000000" w:themeColor="text1"/>
          <w:sz w:val="28"/>
          <w:szCs w:val="28"/>
        </w:rPr>
        <w:t>23:40:1003037:22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4225A4E9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1D0085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16533F" w:rsidRPr="001D0085">
        <w:rPr>
          <w:rFonts w:ascii="Times New Roman" w:hAnsi="Times New Roman" w:cs="Times New Roman"/>
          <w:sz w:val="28"/>
          <w:szCs w:val="28"/>
        </w:rPr>
        <w:t>гр-ки</w:t>
      </w:r>
      <w:proofErr w:type="spellEnd"/>
      <w:r w:rsidR="0016533F" w:rsidRPr="001D0085">
        <w:rPr>
          <w:rFonts w:ascii="Times New Roman" w:hAnsi="Times New Roman" w:cs="Times New Roman"/>
          <w:sz w:val="28"/>
          <w:szCs w:val="28"/>
        </w:rPr>
        <w:t xml:space="preserve"> </w:t>
      </w:r>
      <w:r w:rsidR="001D0085" w:rsidRPr="001D0085">
        <w:rPr>
          <w:rFonts w:ascii="Times New Roman" w:hAnsi="Times New Roman" w:cs="Times New Roman"/>
          <w:sz w:val="28"/>
          <w:szCs w:val="28"/>
        </w:rPr>
        <w:t>Тепловой Валентин</w:t>
      </w:r>
      <w:r w:rsidR="001D0085">
        <w:rPr>
          <w:rFonts w:ascii="Times New Roman" w:hAnsi="Times New Roman" w:cs="Times New Roman"/>
          <w:sz w:val="28"/>
          <w:szCs w:val="28"/>
        </w:rPr>
        <w:t>ы</w:t>
      </w:r>
      <w:r w:rsidR="001D0085" w:rsidRPr="001D0085">
        <w:rPr>
          <w:rFonts w:ascii="Times New Roman" w:hAnsi="Times New Roman" w:cs="Times New Roman"/>
          <w:sz w:val="28"/>
          <w:szCs w:val="28"/>
        </w:rPr>
        <w:t xml:space="preserve"> Алексеевн</w:t>
      </w:r>
      <w:r w:rsidR="001D0085">
        <w:rPr>
          <w:rFonts w:ascii="Times New Roman" w:hAnsi="Times New Roman" w:cs="Times New Roman"/>
          <w:sz w:val="28"/>
          <w:szCs w:val="28"/>
        </w:rPr>
        <w:t>ы</w:t>
      </w:r>
      <w:r w:rsidR="00E77833" w:rsidRPr="001D0085">
        <w:rPr>
          <w:rFonts w:ascii="Times New Roman" w:hAnsi="Times New Roman" w:cs="Times New Roman"/>
          <w:sz w:val="28"/>
          <w:szCs w:val="28"/>
        </w:rPr>
        <w:t xml:space="preserve"> </w:t>
      </w:r>
      <w:r w:rsidRPr="001D0085">
        <w:rPr>
          <w:rFonts w:ascii="Times New Roman" w:hAnsi="Times New Roman" w:cs="Times New Roman"/>
          <w:sz w:val="28"/>
          <w:szCs w:val="28"/>
        </w:rPr>
        <w:t xml:space="preserve">от </w:t>
      </w:r>
      <w:r w:rsidR="008E1A4D" w:rsidRPr="001D0085">
        <w:rPr>
          <w:rFonts w:ascii="Times New Roman" w:hAnsi="Times New Roman" w:cs="Times New Roman"/>
          <w:sz w:val="28"/>
          <w:szCs w:val="28"/>
        </w:rPr>
        <w:t>2</w:t>
      </w:r>
      <w:r w:rsidRPr="001D0085">
        <w:rPr>
          <w:rFonts w:ascii="Times New Roman" w:hAnsi="Times New Roman" w:cs="Times New Roman"/>
          <w:sz w:val="28"/>
          <w:szCs w:val="28"/>
        </w:rPr>
        <w:t xml:space="preserve"> </w:t>
      </w:r>
      <w:r w:rsidR="001D0085" w:rsidRPr="001D0085">
        <w:rPr>
          <w:rFonts w:ascii="Times New Roman" w:hAnsi="Times New Roman" w:cs="Times New Roman"/>
          <w:sz w:val="28"/>
          <w:szCs w:val="28"/>
        </w:rPr>
        <w:t>ию</w:t>
      </w:r>
      <w:r w:rsidR="008E1A4D" w:rsidRPr="001D0085">
        <w:rPr>
          <w:rFonts w:ascii="Times New Roman" w:hAnsi="Times New Roman" w:cs="Times New Roman"/>
          <w:sz w:val="28"/>
          <w:szCs w:val="28"/>
        </w:rPr>
        <w:t>ля</w:t>
      </w:r>
      <w:r w:rsidRPr="001D0085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D0085">
        <w:rPr>
          <w:rFonts w:ascii="Times New Roman" w:hAnsi="Times New Roman" w:cs="Times New Roman"/>
          <w:sz w:val="28"/>
          <w:szCs w:val="28"/>
        </w:rPr>
        <w:t>5</w:t>
      </w:r>
      <w:r w:rsidRPr="001D008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E1A4D" w:rsidRPr="001D0085">
        <w:rPr>
          <w:rFonts w:ascii="Times New Roman" w:hAnsi="Times New Roman" w:cs="Times New Roman"/>
          <w:sz w:val="28"/>
          <w:szCs w:val="28"/>
        </w:rPr>
        <w:t>52-</w:t>
      </w:r>
      <w:r w:rsidR="001D0085" w:rsidRPr="001D0085">
        <w:rPr>
          <w:rFonts w:ascii="Times New Roman" w:hAnsi="Times New Roman" w:cs="Times New Roman"/>
          <w:sz w:val="28"/>
          <w:szCs w:val="28"/>
        </w:rPr>
        <w:t>4727</w:t>
      </w:r>
      <w:r w:rsidRPr="001D0085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1D0085" w:rsidRPr="001D0085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440 </w:t>
      </w:r>
      <w:proofErr w:type="spellStart"/>
      <w:r w:rsidR="001D0085" w:rsidRPr="001D008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D0085" w:rsidRPr="001D0085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bookmarkStart w:id="2" w:name="_Hlk207201522"/>
      <w:r w:rsidR="001D0085" w:rsidRPr="001D0085">
        <w:rPr>
          <w:rFonts w:ascii="Times New Roman" w:hAnsi="Times New Roman" w:cs="Times New Roman"/>
          <w:sz w:val="28"/>
          <w:szCs w:val="28"/>
        </w:rPr>
        <w:t>23:40:1003037:22</w:t>
      </w:r>
      <w:bookmarkEnd w:id="2"/>
      <w:r w:rsidR="001D0085" w:rsidRPr="001D0085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г. Геленджик, с. Архипо-Осиповка, ул. Кирпичная, д. №4, дополнив существующий вид разрешенного использования земельного участка «для индивидуального жилищного строительства», «земельные участки прочих мест для проживания»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3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3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323DD71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1D0085" w:rsidRPr="001D0085">
        <w:rPr>
          <w:rFonts w:ascii="Times New Roman" w:hAnsi="Times New Roman" w:cs="Times New Roman"/>
          <w:sz w:val="28"/>
          <w:szCs w:val="28"/>
        </w:rPr>
        <w:t>Тепловой Валентине Алексеевне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786416">
        <w:rPr>
          <w:rFonts w:ascii="Times New Roman" w:hAnsi="Times New Roman" w:cs="Times New Roman"/>
          <w:sz w:val="28"/>
          <w:szCs w:val="28"/>
        </w:rPr>
        <w:t>е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4" w:name="_Hlk207201589"/>
      <w:r w:rsidR="001D0085" w:rsidRPr="001D0085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bookmarkStart w:id="5" w:name="_Hlk205821508"/>
      <w:r w:rsidR="001D0085" w:rsidRPr="001D0085">
        <w:rPr>
          <w:rFonts w:ascii="Times New Roman" w:hAnsi="Times New Roman" w:cs="Times New Roman"/>
          <w:sz w:val="28"/>
          <w:szCs w:val="28"/>
        </w:rPr>
        <w:t xml:space="preserve">440 </w:t>
      </w:r>
      <w:proofErr w:type="spellStart"/>
      <w:r w:rsidR="001D0085" w:rsidRPr="001D008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D0085" w:rsidRPr="001D0085">
        <w:rPr>
          <w:rFonts w:ascii="Times New Roman" w:hAnsi="Times New Roman" w:cs="Times New Roman"/>
          <w:sz w:val="28"/>
          <w:szCs w:val="28"/>
        </w:rPr>
        <w:t xml:space="preserve"> с кадастровым номером 23:40:1003037:22, расположенного по адресу: </w:t>
      </w:r>
      <w:bookmarkEnd w:id="5"/>
      <w:r w:rsidR="001D0085" w:rsidRPr="001D0085">
        <w:rPr>
          <w:rFonts w:ascii="Times New Roman" w:hAnsi="Times New Roman" w:cs="Times New Roman"/>
          <w:sz w:val="28"/>
          <w:szCs w:val="28"/>
        </w:rPr>
        <w:t xml:space="preserve">Краснодарский край, г. Геленджик, с. Архипо-Осиповка, ул. Кирпичная, д. №4, </w:t>
      </w:r>
      <w:bookmarkStart w:id="6" w:name="_Hlk205821521"/>
      <w:r w:rsidR="001D0085" w:rsidRPr="001D0085">
        <w:rPr>
          <w:rFonts w:ascii="Times New Roman" w:hAnsi="Times New Roman" w:cs="Times New Roman"/>
          <w:sz w:val="28"/>
          <w:szCs w:val="28"/>
        </w:rPr>
        <w:t>дополнив существующий вид разрешенного использования земельного участка «для индивидуального жилищного строительства», «земельные участки прочих мест для проживания» испрашиваемым видом разрешенного использования «магазины»</w:t>
      </w:r>
      <w:bookmarkEnd w:id="4"/>
      <w:bookmarkEnd w:id="6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20AA008" w14:textId="7722AA14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>
        <w:rPr>
          <w:rFonts w:ascii="Times New Roman" w:hAnsi="Times New Roman" w:cs="Times New Roman"/>
          <w:sz w:val="28"/>
          <w:szCs w:val="28"/>
        </w:rPr>
        <w:t xml:space="preserve"> (</w:t>
      </w:r>
      <w:r w:rsidR="006A1E8D">
        <w:rPr>
          <w:rFonts w:ascii="Times New Roman" w:hAnsi="Times New Roman" w:cs="Times New Roman"/>
          <w:sz w:val="28"/>
          <w:szCs w:val="28"/>
        </w:rPr>
        <w:t>Бессонов</w:t>
      </w:r>
      <w:r w:rsidR="007B0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0085"/>
    <w:rsid w:val="001D5483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308DB"/>
    <w:rsid w:val="00662D61"/>
    <w:rsid w:val="00690A41"/>
    <w:rsid w:val="006A1E8D"/>
    <w:rsid w:val="006C4EEF"/>
    <w:rsid w:val="006D4D04"/>
    <w:rsid w:val="006F3FB6"/>
    <w:rsid w:val="00715D60"/>
    <w:rsid w:val="007654B0"/>
    <w:rsid w:val="007805FC"/>
    <w:rsid w:val="00786416"/>
    <w:rsid w:val="007B0E87"/>
    <w:rsid w:val="007E1B2B"/>
    <w:rsid w:val="00820F99"/>
    <w:rsid w:val="008635DC"/>
    <w:rsid w:val="0087265C"/>
    <w:rsid w:val="008967D4"/>
    <w:rsid w:val="008D5FF9"/>
    <w:rsid w:val="008E1A4D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16</cp:revision>
  <dcterms:created xsi:type="dcterms:W3CDTF">2025-06-26T07:34:00Z</dcterms:created>
  <dcterms:modified xsi:type="dcterms:W3CDTF">2025-10-10T07:07:00Z</dcterms:modified>
</cp:coreProperties>
</file>