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0F" w:rsidRDefault="006E280F" w:rsidP="006E280F">
      <w:pPr>
        <w:tabs>
          <w:tab w:val="left" w:pos="9180"/>
        </w:tabs>
        <w:ind w:left="540" w:right="514"/>
        <w:jc w:val="center"/>
        <w:rPr>
          <w:b/>
          <w:sz w:val="28"/>
          <w:szCs w:val="28"/>
        </w:rPr>
      </w:pPr>
      <w:r>
        <w:rPr>
          <w:b/>
          <w:sz w:val="28"/>
          <w:szCs w:val="28"/>
        </w:rPr>
        <w:t>Информационное сообщение</w:t>
      </w:r>
      <w:bookmarkStart w:id="0" w:name="_GoBack"/>
      <w:bookmarkEnd w:id="0"/>
    </w:p>
    <w:p w:rsidR="006E280F" w:rsidRDefault="006E280F" w:rsidP="006E280F">
      <w:pPr>
        <w:ind w:firstLine="900"/>
        <w:jc w:val="center"/>
        <w:rPr>
          <w:b/>
          <w:sz w:val="28"/>
          <w:szCs w:val="28"/>
        </w:rPr>
      </w:pPr>
      <w:r>
        <w:rPr>
          <w:b/>
          <w:sz w:val="28"/>
          <w:szCs w:val="28"/>
        </w:rPr>
        <w:t xml:space="preserve">о проведении </w:t>
      </w:r>
      <w:r w:rsidR="00C36855">
        <w:rPr>
          <w:b/>
          <w:sz w:val="28"/>
          <w:szCs w:val="28"/>
        </w:rPr>
        <w:t xml:space="preserve"> аукциона </w:t>
      </w:r>
      <w:r w:rsidR="00986E86">
        <w:rPr>
          <w:b/>
          <w:sz w:val="28"/>
          <w:szCs w:val="28"/>
        </w:rPr>
        <w:t>на право</w:t>
      </w:r>
      <w:r>
        <w:rPr>
          <w:b/>
          <w:sz w:val="28"/>
          <w:szCs w:val="28"/>
        </w:rPr>
        <w:t xml:space="preserve"> заключени</w:t>
      </w:r>
      <w:r w:rsidR="00986E86">
        <w:rPr>
          <w:b/>
          <w:sz w:val="28"/>
          <w:szCs w:val="28"/>
        </w:rPr>
        <w:t>я</w:t>
      </w:r>
      <w:r>
        <w:rPr>
          <w:b/>
          <w:sz w:val="28"/>
          <w:szCs w:val="28"/>
        </w:rPr>
        <w:t xml:space="preserve"> договора аренды части набережной, иного недвижимого имущества, находящегося в собственности муниципального образования город-курорт Геленджик, в целях размещения объектов, предназначенных для нестационарной торговли и оказания услуг на территории</w:t>
      </w:r>
      <w:r w:rsidR="00986E86" w:rsidRPr="00986E86">
        <w:rPr>
          <w:b/>
          <w:sz w:val="28"/>
          <w:szCs w:val="28"/>
        </w:rPr>
        <w:t xml:space="preserve"> </w:t>
      </w:r>
      <w:r w:rsidR="00986E86">
        <w:rPr>
          <w:b/>
          <w:sz w:val="28"/>
          <w:szCs w:val="28"/>
        </w:rPr>
        <w:t>муниципального образования город-курорт Геленджик</w:t>
      </w:r>
      <w:r>
        <w:rPr>
          <w:b/>
          <w:sz w:val="28"/>
          <w:szCs w:val="28"/>
        </w:rPr>
        <w:t>, в период курортного сезона 2012 года</w:t>
      </w:r>
    </w:p>
    <w:p w:rsidR="006E280F" w:rsidRDefault="006E280F" w:rsidP="006E280F">
      <w:pPr>
        <w:ind w:firstLine="900"/>
        <w:jc w:val="both"/>
        <w:rPr>
          <w:sz w:val="28"/>
          <w:szCs w:val="28"/>
        </w:rPr>
      </w:pPr>
    </w:p>
    <w:p w:rsidR="00DA5CBA" w:rsidRDefault="00DA5CBA" w:rsidP="006E280F">
      <w:pPr>
        <w:ind w:firstLine="900"/>
        <w:jc w:val="both"/>
        <w:rPr>
          <w:sz w:val="28"/>
          <w:szCs w:val="28"/>
        </w:rPr>
      </w:pPr>
    </w:p>
    <w:p w:rsidR="006E280F" w:rsidRDefault="006E280F" w:rsidP="006E280F">
      <w:pPr>
        <w:ind w:firstLine="851"/>
        <w:jc w:val="both"/>
        <w:rPr>
          <w:sz w:val="28"/>
          <w:szCs w:val="28"/>
        </w:rPr>
      </w:pPr>
      <w:r w:rsidRPr="006E280F">
        <w:rPr>
          <w:b/>
          <w:sz w:val="28"/>
          <w:szCs w:val="28"/>
          <w:u w:val="single"/>
        </w:rPr>
        <w:t>Организатор</w:t>
      </w:r>
      <w:r w:rsidR="00C36855">
        <w:rPr>
          <w:b/>
          <w:sz w:val="28"/>
          <w:szCs w:val="28"/>
          <w:u w:val="single"/>
        </w:rPr>
        <w:t xml:space="preserve"> аукциона</w:t>
      </w:r>
      <w:r>
        <w:rPr>
          <w:sz w:val="28"/>
          <w:szCs w:val="28"/>
        </w:rPr>
        <w:t>: управление имущественных отношений администрации муниципального образования город-курорт Геленджик (далее –Организатор).</w:t>
      </w:r>
    </w:p>
    <w:p w:rsidR="006E280F" w:rsidRDefault="006E280F" w:rsidP="006E280F">
      <w:pPr>
        <w:ind w:firstLine="851"/>
        <w:jc w:val="both"/>
        <w:rPr>
          <w:sz w:val="28"/>
          <w:szCs w:val="28"/>
        </w:rPr>
      </w:pPr>
      <w:r w:rsidRPr="0080185E">
        <w:rPr>
          <w:b/>
          <w:sz w:val="28"/>
          <w:szCs w:val="28"/>
          <w:u w:val="single"/>
        </w:rPr>
        <w:t>Местонахождение организатора</w:t>
      </w:r>
      <w:r>
        <w:rPr>
          <w:sz w:val="28"/>
          <w:szCs w:val="28"/>
        </w:rPr>
        <w:t xml:space="preserve">: 353461,  Россия,  Краснодарский край, г. Геленджик, ул. Революционная, 1. </w:t>
      </w:r>
    </w:p>
    <w:p w:rsidR="006E280F" w:rsidRPr="006E280F" w:rsidRDefault="006E280F" w:rsidP="006E280F">
      <w:pPr>
        <w:ind w:firstLine="851"/>
        <w:jc w:val="both"/>
        <w:rPr>
          <w:sz w:val="28"/>
          <w:szCs w:val="28"/>
        </w:rPr>
      </w:pPr>
      <w:r>
        <w:rPr>
          <w:sz w:val="28"/>
          <w:szCs w:val="28"/>
        </w:rPr>
        <w:t xml:space="preserve">Адрес электронной почты организатора: </w:t>
      </w:r>
      <w:r w:rsidR="00E4036D">
        <w:rPr>
          <w:sz w:val="28"/>
          <w:szCs w:val="28"/>
        </w:rPr>
        <w:t>/</w:t>
      </w:r>
      <w:hyperlink r:id="rId8" w:history="1">
        <w:r w:rsidRPr="00D85AC4">
          <w:rPr>
            <w:rStyle w:val="a5"/>
            <w:sz w:val="28"/>
            <w:szCs w:val="28"/>
            <w:lang w:val="en-US"/>
          </w:rPr>
          <w:t>umi</w:t>
        </w:r>
        <w:r w:rsidRPr="00D85AC4">
          <w:rPr>
            <w:rStyle w:val="a5"/>
            <w:sz w:val="28"/>
            <w:szCs w:val="28"/>
          </w:rPr>
          <w:t>@</w:t>
        </w:r>
        <w:r w:rsidRPr="00D85AC4">
          <w:rPr>
            <w:rStyle w:val="a5"/>
            <w:sz w:val="28"/>
            <w:szCs w:val="28"/>
            <w:lang w:val="en-US"/>
          </w:rPr>
          <w:t>gelendzhik</w:t>
        </w:r>
        <w:r w:rsidRPr="00D85AC4">
          <w:rPr>
            <w:rStyle w:val="a5"/>
            <w:sz w:val="28"/>
            <w:szCs w:val="28"/>
          </w:rPr>
          <w:t>.</w:t>
        </w:r>
        <w:r w:rsidRPr="00D85AC4">
          <w:rPr>
            <w:rStyle w:val="a5"/>
            <w:sz w:val="28"/>
            <w:szCs w:val="28"/>
            <w:lang w:val="en-US"/>
          </w:rPr>
          <w:t>org</w:t>
        </w:r>
        <w:r w:rsidRPr="006E280F">
          <w:rPr>
            <w:rStyle w:val="a5"/>
            <w:sz w:val="28"/>
            <w:szCs w:val="28"/>
          </w:rPr>
          <w:t>/</w:t>
        </w:r>
      </w:hyperlink>
    </w:p>
    <w:p w:rsidR="006E280F" w:rsidRPr="006E280F" w:rsidRDefault="006E280F" w:rsidP="006E280F">
      <w:pPr>
        <w:ind w:firstLine="851"/>
        <w:jc w:val="both"/>
        <w:rPr>
          <w:sz w:val="28"/>
          <w:szCs w:val="28"/>
        </w:rPr>
      </w:pPr>
      <w:r>
        <w:rPr>
          <w:sz w:val="28"/>
          <w:szCs w:val="28"/>
        </w:rPr>
        <w:t xml:space="preserve">Контактный телефон организатора (86141) 2-09-11, 2-08-23. </w:t>
      </w:r>
    </w:p>
    <w:p w:rsidR="006E280F" w:rsidRDefault="006E280F" w:rsidP="000934EA">
      <w:pPr>
        <w:jc w:val="both"/>
        <w:rPr>
          <w:sz w:val="28"/>
          <w:szCs w:val="28"/>
        </w:rPr>
      </w:pPr>
    </w:p>
    <w:p w:rsidR="00C76ABD" w:rsidRDefault="00C76ABD" w:rsidP="00901AFF">
      <w:pPr>
        <w:ind w:firstLine="851"/>
        <w:jc w:val="both"/>
        <w:rPr>
          <w:sz w:val="28"/>
          <w:szCs w:val="28"/>
        </w:rPr>
      </w:pPr>
      <w:r>
        <w:rPr>
          <w:sz w:val="28"/>
          <w:szCs w:val="28"/>
        </w:rPr>
        <w:t xml:space="preserve">1. </w:t>
      </w:r>
      <w:r w:rsidR="006E280F">
        <w:rPr>
          <w:sz w:val="28"/>
          <w:szCs w:val="28"/>
        </w:rPr>
        <w:t>В</w:t>
      </w:r>
      <w:r w:rsidR="004721A8">
        <w:rPr>
          <w:sz w:val="28"/>
          <w:szCs w:val="28"/>
        </w:rPr>
        <w:t xml:space="preserve"> соответствии со стать</w:t>
      </w:r>
      <w:r w:rsidR="00901AFF">
        <w:rPr>
          <w:sz w:val="28"/>
          <w:szCs w:val="28"/>
        </w:rPr>
        <w:t>ей 17.1  Федерального  закона от 26 июля  2006 года №135-ФЗ «О защите конкуренции» (в редакции Федерального закона от  6</w:t>
      </w:r>
      <w:r w:rsidR="008F13B5">
        <w:rPr>
          <w:sz w:val="28"/>
          <w:szCs w:val="28"/>
        </w:rPr>
        <w:t xml:space="preserve">  декабря 2011 года №401-ФЗ),  П</w:t>
      </w:r>
      <w:r w:rsidR="004721A8">
        <w:rPr>
          <w:rFonts w:eastAsia="Calibri"/>
          <w:color w:val="000000"/>
          <w:sz w:val="28"/>
          <w:szCs w:val="28"/>
        </w:rPr>
        <w:t xml:space="preserve">риказом </w:t>
      </w:r>
      <w:r w:rsidR="00901AFF">
        <w:rPr>
          <w:rFonts w:eastAsia="Calibri"/>
          <w:color w:val="000000"/>
          <w:sz w:val="28"/>
          <w:szCs w:val="28"/>
        </w:rPr>
        <w:t xml:space="preserve"> </w:t>
      </w:r>
      <w:r w:rsidR="008F13B5">
        <w:rPr>
          <w:rFonts w:eastAsia="Calibri"/>
          <w:color w:val="000000"/>
          <w:sz w:val="28"/>
          <w:szCs w:val="28"/>
        </w:rPr>
        <w:t>Федеральной</w:t>
      </w:r>
      <w:r w:rsidR="00901AFF">
        <w:rPr>
          <w:rFonts w:eastAsia="Calibri"/>
          <w:color w:val="000000"/>
          <w:sz w:val="28"/>
          <w:szCs w:val="28"/>
        </w:rPr>
        <w:t xml:space="preserve"> </w:t>
      </w:r>
      <w:r w:rsidR="004721A8">
        <w:rPr>
          <w:rFonts w:eastAsia="Calibri"/>
          <w:color w:val="000000"/>
          <w:sz w:val="28"/>
          <w:szCs w:val="28"/>
        </w:rPr>
        <w:t xml:space="preserve">антимонопольной </w:t>
      </w:r>
      <w:r w:rsidR="00901AFF">
        <w:rPr>
          <w:rFonts w:eastAsia="Calibri"/>
          <w:color w:val="000000"/>
          <w:sz w:val="28"/>
          <w:szCs w:val="28"/>
        </w:rPr>
        <w:t xml:space="preserve">  </w:t>
      </w:r>
      <w:r w:rsidR="004721A8">
        <w:rPr>
          <w:rFonts w:eastAsia="Calibri"/>
          <w:color w:val="000000"/>
          <w:sz w:val="28"/>
          <w:szCs w:val="28"/>
        </w:rPr>
        <w:t xml:space="preserve">службы </w:t>
      </w:r>
      <w:r w:rsidR="00901AFF">
        <w:rPr>
          <w:rFonts w:eastAsia="Calibri"/>
          <w:color w:val="000000"/>
          <w:sz w:val="28"/>
          <w:szCs w:val="28"/>
        </w:rPr>
        <w:t xml:space="preserve"> </w:t>
      </w:r>
      <w:r w:rsidR="004721A8">
        <w:rPr>
          <w:rFonts w:eastAsia="Calibri"/>
          <w:color w:val="000000"/>
          <w:sz w:val="28"/>
          <w:szCs w:val="28"/>
        </w:rPr>
        <w:t>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Приказа ФАС РФ от 20</w:t>
      </w:r>
      <w:r w:rsidR="008F13B5">
        <w:rPr>
          <w:rFonts w:eastAsia="Calibri"/>
          <w:color w:val="000000"/>
          <w:sz w:val="28"/>
          <w:szCs w:val="28"/>
        </w:rPr>
        <w:t xml:space="preserve"> ноября </w:t>
      </w:r>
      <w:r w:rsidR="004721A8">
        <w:rPr>
          <w:rFonts w:eastAsia="Calibri"/>
          <w:color w:val="000000"/>
          <w:sz w:val="28"/>
          <w:szCs w:val="28"/>
        </w:rPr>
        <w:t xml:space="preserve">2011 </w:t>
      </w:r>
      <w:r w:rsidR="008F13B5">
        <w:rPr>
          <w:rFonts w:eastAsia="Calibri"/>
          <w:color w:val="000000"/>
          <w:sz w:val="28"/>
          <w:szCs w:val="28"/>
        </w:rPr>
        <w:t xml:space="preserve">года </w:t>
      </w:r>
      <w:r w:rsidR="004721A8">
        <w:rPr>
          <w:rFonts w:eastAsia="Calibri"/>
          <w:color w:val="000000"/>
          <w:sz w:val="28"/>
          <w:szCs w:val="28"/>
        </w:rPr>
        <w:t>№732)</w:t>
      </w:r>
      <w:r w:rsidR="006E280F">
        <w:rPr>
          <w:sz w:val="28"/>
          <w:szCs w:val="28"/>
        </w:rPr>
        <w:t xml:space="preserve">, </w:t>
      </w:r>
      <w:r w:rsidR="00901AFF">
        <w:rPr>
          <w:sz w:val="28"/>
          <w:szCs w:val="28"/>
        </w:rPr>
        <w:t>протоколом з</w:t>
      </w:r>
      <w:r w:rsidR="00901AFF" w:rsidRPr="00A65223">
        <w:rPr>
          <w:sz w:val="28"/>
          <w:szCs w:val="28"/>
        </w:rPr>
        <w:t>аседания коми</w:t>
      </w:r>
      <w:r w:rsidR="00901AFF">
        <w:rPr>
          <w:sz w:val="28"/>
          <w:szCs w:val="28"/>
        </w:rPr>
        <w:t>с</w:t>
      </w:r>
      <w:r w:rsidR="00901AFF" w:rsidRPr="00A65223">
        <w:rPr>
          <w:sz w:val="28"/>
          <w:szCs w:val="28"/>
        </w:rPr>
        <w:t>сии</w:t>
      </w:r>
      <w:r w:rsidR="00901AFF">
        <w:rPr>
          <w:sz w:val="28"/>
          <w:szCs w:val="28"/>
        </w:rPr>
        <w:t xml:space="preserve"> по проведению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город-курорт Геленджик от 6 марта 2012 года № 16, </w:t>
      </w:r>
      <w:r w:rsidR="000E747F">
        <w:rPr>
          <w:sz w:val="28"/>
          <w:szCs w:val="28"/>
        </w:rPr>
        <w:t xml:space="preserve"> </w:t>
      </w:r>
      <w:r w:rsidR="00422BEC">
        <w:rPr>
          <w:b/>
          <w:sz w:val="28"/>
          <w:szCs w:val="28"/>
          <w:u w:val="single"/>
        </w:rPr>
        <w:t>24</w:t>
      </w:r>
      <w:r w:rsidRPr="00C76ABD">
        <w:rPr>
          <w:b/>
          <w:sz w:val="28"/>
          <w:szCs w:val="28"/>
          <w:u w:val="single"/>
        </w:rPr>
        <w:t xml:space="preserve"> апреля</w:t>
      </w:r>
      <w:r w:rsidR="006E280F" w:rsidRPr="00C76ABD">
        <w:rPr>
          <w:b/>
          <w:sz w:val="28"/>
          <w:szCs w:val="28"/>
          <w:u w:val="single"/>
        </w:rPr>
        <w:t xml:space="preserve"> 2012 года</w:t>
      </w:r>
      <w:r w:rsidR="006E280F">
        <w:rPr>
          <w:sz w:val="28"/>
          <w:szCs w:val="28"/>
        </w:rPr>
        <w:t xml:space="preserve"> организатор</w:t>
      </w:r>
      <w:r w:rsidRPr="00C76ABD">
        <w:rPr>
          <w:sz w:val="28"/>
          <w:szCs w:val="28"/>
        </w:rPr>
        <w:t xml:space="preserve"> </w:t>
      </w:r>
      <w:r w:rsidR="008F13B5">
        <w:rPr>
          <w:sz w:val="28"/>
          <w:szCs w:val="28"/>
        </w:rPr>
        <w:t>проводит</w:t>
      </w:r>
      <w:r>
        <w:rPr>
          <w:sz w:val="28"/>
          <w:szCs w:val="28"/>
        </w:rPr>
        <w:t xml:space="preserve"> </w:t>
      </w:r>
      <w:r w:rsidRPr="00CB6CEE">
        <w:rPr>
          <w:b/>
          <w:sz w:val="28"/>
          <w:szCs w:val="28"/>
          <w:u w:val="single"/>
        </w:rPr>
        <w:t xml:space="preserve">открытый </w:t>
      </w:r>
      <w:r w:rsidR="008F13B5">
        <w:rPr>
          <w:b/>
          <w:sz w:val="28"/>
          <w:szCs w:val="28"/>
          <w:u w:val="single"/>
        </w:rPr>
        <w:t xml:space="preserve">по составу участников </w:t>
      </w:r>
      <w:r w:rsidRPr="00CB6CEE">
        <w:rPr>
          <w:b/>
          <w:sz w:val="28"/>
          <w:szCs w:val="28"/>
          <w:u w:val="single"/>
        </w:rPr>
        <w:t>аукцион</w:t>
      </w:r>
      <w:r>
        <w:rPr>
          <w:sz w:val="28"/>
          <w:szCs w:val="28"/>
        </w:rPr>
        <w:t xml:space="preserve"> на право заключения </w:t>
      </w:r>
      <w:r w:rsidR="006E280F">
        <w:rPr>
          <w:sz w:val="28"/>
          <w:szCs w:val="28"/>
        </w:rPr>
        <w:t xml:space="preserve">договора аренды части набережной, иного недвижимого имущества, находящегося в собственности муниципального образования город-курорт Геленджик, сроком на пять месяцев </w:t>
      </w:r>
      <w:r w:rsidR="006E280F" w:rsidRPr="005E5A87">
        <w:rPr>
          <w:color w:val="000000" w:themeColor="text1"/>
          <w:sz w:val="28"/>
          <w:szCs w:val="28"/>
        </w:rPr>
        <w:t>(с 15 мая по 15 октября 201</w:t>
      </w:r>
      <w:r w:rsidR="00404171" w:rsidRPr="005E5A87">
        <w:rPr>
          <w:color w:val="000000" w:themeColor="text1"/>
          <w:sz w:val="28"/>
          <w:szCs w:val="28"/>
        </w:rPr>
        <w:t>2</w:t>
      </w:r>
      <w:r w:rsidR="006E280F" w:rsidRPr="005E5A87">
        <w:rPr>
          <w:color w:val="000000" w:themeColor="text1"/>
          <w:sz w:val="28"/>
          <w:szCs w:val="28"/>
        </w:rPr>
        <w:t xml:space="preserve"> года), в</w:t>
      </w:r>
      <w:r w:rsidR="006E280F">
        <w:rPr>
          <w:sz w:val="28"/>
          <w:szCs w:val="28"/>
        </w:rPr>
        <w:t xml:space="preserve"> целях размещения объектов, предназначенных для нестационарной торговли и оказания услуг:</w:t>
      </w:r>
    </w:p>
    <w:p w:rsidR="00C76ABD" w:rsidRDefault="006E280F" w:rsidP="00AB6143">
      <w:pPr>
        <w:ind w:firstLine="851"/>
        <w:jc w:val="both"/>
        <w:rPr>
          <w:sz w:val="28"/>
          <w:szCs w:val="28"/>
        </w:rPr>
      </w:pPr>
      <w:r>
        <w:rPr>
          <w:sz w:val="28"/>
          <w:szCs w:val="28"/>
        </w:rPr>
        <w:t>На аукцион выставляются следующие лоты:</w:t>
      </w:r>
    </w:p>
    <w:p w:rsidR="00E4036D" w:rsidRDefault="00E4036D" w:rsidP="00295754">
      <w:pPr>
        <w:jc w:val="both"/>
        <w:rPr>
          <w:sz w:val="28"/>
          <w:szCs w:val="28"/>
        </w:rPr>
      </w:pPr>
    </w:p>
    <w:p w:rsidR="00C76ABD" w:rsidRDefault="00C76ABD" w:rsidP="00D631E0">
      <w:pPr>
        <w:tabs>
          <w:tab w:val="center" w:pos="5297"/>
        </w:tabs>
        <w:ind w:firstLine="851"/>
        <w:jc w:val="both"/>
        <w:rPr>
          <w:b/>
          <w:sz w:val="28"/>
          <w:szCs w:val="28"/>
          <w:u w:val="single"/>
        </w:rPr>
      </w:pPr>
      <w:r>
        <w:rPr>
          <w:b/>
          <w:sz w:val="28"/>
          <w:szCs w:val="28"/>
          <w:u w:val="single"/>
        </w:rPr>
        <w:t>Дивноморский сельский округ:</w:t>
      </w:r>
    </w:p>
    <w:p w:rsidR="00C76ABD" w:rsidRDefault="00C76ABD" w:rsidP="00D631E0">
      <w:pPr>
        <w:ind w:firstLine="851"/>
        <w:jc w:val="both"/>
        <w:rPr>
          <w:b/>
          <w:sz w:val="28"/>
          <w:szCs w:val="28"/>
        </w:rPr>
      </w:pPr>
      <w:r>
        <w:rPr>
          <w:b/>
          <w:sz w:val="28"/>
          <w:szCs w:val="28"/>
        </w:rPr>
        <w:t>а) по оказанию услуг по обзорному просмотру бухты в бинокль:</w:t>
      </w:r>
    </w:p>
    <w:p w:rsidR="00C76ABD" w:rsidRDefault="00C76ABD" w:rsidP="00D631E0">
      <w:pPr>
        <w:ind w:firstLine="851"/>
        <w:jc w:val="both"/>
        <w:rPr>
          <w:sz w:val="28"/>
          <w:szCs w:val="28"/>
        </w:rPr>
      </w:pPr>
      <w:r>
        <w:rPr>
          <w:sz w:val="28"/>
          <w:szCs w:val="28"/>
        </w:rPr>
        <w:t>1) объект площадью 2 кв.м, расположенный</w:t>
      </w:r>
      <w:r w:rsidR="00DA5CBA">
        <w:rPr>
          <w:sz w:val="28"/>
          <w:szCs w:val="28"/>
        </w:rPr>
        <w:t xml:space="preserve"> в </w:t>
      </w:r>
      <w:r>
        <w:rPr>
          <w:sz w:val="28"/>
          <w:szCs w:val="28"/>
        </w:rPr>
        <w:t xml:space="preserve">с.Дивноморское, </w:t>
      </w:r>
      <w:r w:rsidR="00DA5CBA">
        <w:rPr>
          <w:sz w:val="28"/>
          <w:szCs w:val="28"/>
        </w:rPr>
        <w:t xml:space="preserve">на </w:t>
      </w:r>
      <w:r>
        <w:rPr>
          <w:sz w:val="28"/>
          <w:szCs w:val="28"/>
        </w:rPr>
        <w:t>набережн</w:t>
      </w:r>
      <w:r w:rsidR="00DA5CBA">
        <w:rPr>
          <w:sz w:val="28"/>
          <w:szCs w:val="28"/>
        </w:rPr>
        <w:t>ой</w:t>
      </w:r>
      <w:r>
        <w:rPr>
          <w:sz w:val="28"/>
          <w:szCs w:val="28"/>
        </w:rPr>
        <w:t>, р-н моста через р. Мезыбь, обзорный просмотр бухты в бинокль, собственная конструкция – 1 место, арендная плата за весь срок а</w:t>
      </w:r>
      <w:r w:rsidR="00CB6CEE">
        <w:rPr>
          <w:sz w:val="28"/>
          <w:szCs w:val="28"/>
        </w:rPr>
        <w:t>ренды по договору составляет – 8 4</w:t>
      </w:r>
      <w:r>
        <w:rPr>
          <w:sz w:val="28"/>
          <w:szCs w:val="28"/>
        </w:rPr>
        <w:t>10 руб</w:t>
      </w:r>
      <w:r w:rsidR="005E5A87">
        <w:rPr>
          <w:sz w:val="28"/>
          <w:szCs w:val="28"/>
        </w:rPr>
        <w:t>лей</w:t>
      </w:r>
      <w:r w:rsidR="008F13B5">
        <w:rPr>
          <w:sz w:val="28"/>
          <w:szCs w:val="28"/>
        </w:rPr>
        <w:t xml:space="preserve"> (регистрационный номер </w:t>
      </w:r>
      <w:r>
        <w:rPr>
          <w:sz w:val="28"/>
          <w:szCs w:val="28"/>
        </w:rPr>
        <w:t>1).</w:t>
      </w:r>
    </w:p>
    <w:p w:rsidR="00C76ABD" w:rsidRDefault="00C76ABD" w:rsidP="00D631E0">
      <w:pPr>
        <w:ind w:firstLine="851"/>
        <w:jc w:val="both"/>
        <w:rPr>
          <w:sz w:val="28"/>
          <w:szCs w:val="28"/>
        </w:rPr>
      </w:pPr>
      <w:r>
        <w:rPr>
          <w:sz w:val="28"/>
          <w:szCs w:val="28"/>
        </w:rPr>
        <w:t>Начальная цена – 6 000 рублей.</w:t>
      </w:r>
    </w:p>
    <w:p w:rsidR="00C76ABD" w:rsidRDefault="00C76ABD" w:rsidP="00D631E0">
      <w:pPr>
        <w:ind w:firstLine="851"/>
        <w:jc w:val="both"/>
        <w:rPr>
          <w:sz w:val="28"/>
          <w:szCs w:val="28"/>
        </w:rPr>
      </w:pPr>
      <w:r>
        <w:rPr>
          <w:sz w:val="28"/>
          <w:szCs w:val="28"/>
        </w:rPr>
        <w:lastRenderedPageBreak/>
        <w:t>Форма подачи предложений о цене – открытая.</w:t>
      </w:r>
    </w:p>
    <w:p w:rsidR="00C76ABD" w:rsidRDefault="00C76ABD" w:rsidP="00D631E0">
      <w:pPr>
        <w:ind w:firstLine="851"/>
        <w:jc w:val="both"/>
        <w:rPr>
          <w:sz w:val="28"/>
          <w:szCs w:val="28"/>
        </w:rPr>
      </w:pPr>
      <w:r>
        <w:rPr>
          <w:sz w:val="28"/>
          <w:szCs w:val="28"/>
        </w:rPr>
        <w:t xml:space="preserve">Размер задатка для участия в </w:t>
      </w:r>
      <w:r w:rsidR="002576B0">
        <w:rPr>
          <w:sz w:val="28"/>
          <w:szCs w:val="28"/>
        </w:rPr>
        <w:t>аукционе</w:t>
      </w:r>
      <w:r>
        <w:rPr>
          <w:sz w:val="28"/>
          <w:szCs w:val="28"/>
        </w:rPr>
        <w:t xml:space="preserve"> составляет 1 200 руб</w:t>
      </w:r>
      <w:r w:rsidR="00E4036D">
        <w:rPr>
          <w:sz w:val="28"/>
          <w:szCs w:val="28"/>
        </w:rPr>
        <w:t>лей</w:t>
      </w:r>
      <w:r>
        <w:rPr>
          <w:sz w:val="28"/>
          <w:szCs w:val="28"/>
        </w:rPr>
        <w:t>.</w:t>
      </w:r>
    </w:p>
    <w:p w:rsidR="00E4036D" w:rsidRDefault="00E4036D" w:rsidP="00D631E0">
      <w:pPr>
        <w:ind w:firstLine="851"/>
        <w:jc w:val="both"/>
        <w:rPr>
          <w:sz w:val="28"/>
          <w:szCs w:val="28"/>
        </w:rPr>
      </w:pPr>
    </w:p>
    <w:p w:rsidR="00C76ABD" w:rsidRDefault="00C76ABD" w:rsidP="00D631E0">
      <w:pPr>
        <w:ind w:firstLine="851"/>
        <w:jc w:val="both"/>
        <w:rPr>
          <w:b/>
          <w:sz w:val="28"/>
          <w:szCs w:val="28"/>
          <w:u w:val="single"/>
        </w:rPr>
      </w:pPr>
      <w:r>
        <w:rPr>
          <w:b/>
          <w:sz w:val="28"/>
          <w:szCs w:val="28"/>
          <w:u w:val="single"/>
        </w:rPr>
        <w:t>Кабардинский сельский округ:</w:t>
      </w:r>
    </w:p>
    <w:p w:rsidR="00C76ABD" w:rsidRDefault="00C76ABD" w:rsidP="00D631E0">
      <w:pPr>
        <w:ind w:firstLine="851"/>
        <w:jc w:val="both"/>
        <w:rPr>
          <w:b/>
          <w:sz w:val="28"/>
          <w:szCs w:val="28"/>
        </w:rPr>
      </w:pPr>
      <w:r>
        <w:rPr>
          <w:b/>
          <w:sz w:val="28"/>
          <w:szCs w:val="28"/>
        </w:rPr>
        <w:t>а) по оказанию фотоуслуг:</w:t>
      </w:r>
    </w:p>
    <w:p w:rsidR="00C76ABD" w:rsidRDefault="00C76ABD" w:rsidP="00D631E0">
      <w:pPr>
        <w:ind w:firstLine="851"/>
        <w:jc w:val="both"/>
        <w:rPr>
          <w:sz w:val="28"/>
          <w:szCs w:val="28"/>
        </w:rPr>
      </w:pPr>
      <w:r>
        <w:rPr>
          <w:sz w:val="28"/>
          <w:szCs w:val="28"/>
        </w:rPr>
        <w:t>1) объект</w:t>
      </w:r>
      <w:r w:rsidR="00DA5CBA">
        <w:rPr>
          <w:sz w:val="28"/>
          <w:szCs w:val="28"/>
        </w:rPr>
        <w:t xml:space="preserve"> площадью 6 кв.м, расположенный в</w:t>
      </w:r>
      <w:r>
        <w:rPr>
          <w:sz w:val="28"/>
          <w:szCs w:val="28"/>
        </w:rPr>
        <w:t xml:space="preserve"> с.Кабардинка,</w:t>
      </w:r>
      <w:r w:rsidR="00DA5CBA">
        <w:rPr>
          <w:sz w:val="28"/>
          <w:szCs w:val="28"/>
        </w:rPr>
        <w:t xml:space="preserve"> на</w:t>
      </w:r>
      <w:r>
        <w:rPr>
          <w:sz w:val="28"/>
          <w:szCs w:val="28"/>
        </w:rPr>
        <w:t xml:space="preserve"> треть</w:t>
      </w:r>
      <w:r w:rsidR="00DA5CBA">
        <w:rPr>
          <w:sz w:val="28"/>
          <w:szCs w:val="28"/>
        </w:rPr>
        <w:t>ей</w:t>
      </w:r>
      <w:r>
        <w:rPr>
          <w:sz w:val="28"/>
          <w:szCs w:val="28"/>
        </w:rPr>
        <w:t xml:space="preserve"> очеред</w:t>
      </w:r>
      <w:r w:rsidR="00DA5CBA">
        <w:rPr>
          <w:sz w:val="28"/>
          <w:szCs w:val="28"/>
        </w:rPr>
        <w:t>и</w:t>
      </w:r>
      <w:r>
        <w:rPr>
          <w:sz w:val="28"/>
          <w:szCs w:val="28"/>
        </w:rPr>
        <w:t xml:space="preserve"> набережной у входа в водолечебницу, фотоуслуги, собственная конструкция – 1 место, арендная плата </w:t>
      </w:r>
      <w:r w:rsidR="00373401">
        <w:rPr>
          <w:sz w:val="28"/>
          <w:szCs w:val="28"/>
        </w:rPr>
        <w:t xml:space="preserve">за весь срок аренды по договору составляет </w:t>
      </w:r>
      <w:r>
        <w:rPr>
          <w:sz w:val="28"/>
          <w:szCs w:val="28"/>
        </w:rPr>
        <w:t xml:space="preserve">– </w:t>
      </w:r>
      <w:r w:rsidR="00373401">
        <w:rPr>
          <w:sz w:val="28"/>
          <w:szCs w:val="28"/>
        </w:rPr>
        <w:t>22 410</w:t>
      </w:r>
      <w:r>
        <w:rPr>
          <w:sz w:val="28"/>
          <w:szCs w:val="28"/>
        </w:rPr>
        <w:t xml:space="preserve"> руб</w:t>
      </w:r>
      <w:r w:rsidR="005E5A87">
        <w:rPr>
          <w:sz w:val="28"/>
          <w:szCs w:val="28"/>
        </w:rPr>
        <w:t>лей</w:t>
      </w:r>
      <w:r w:rsidR="008F13B5">
        <w:rPr>
          <w:sz w:val="28"/>
          <w:szCs w:val="28"/>
        </w:rPr>
        <w:t xml:space="preserve"> (регистрационный номер 2</w:t>
      </w:r>
      <w:r>
        <w:rPr>
          <w:sz w:val="28"/>
          <w:szCs w:val="28"/>
        </w:rPr>
        <w:t>).</w:t>
      </w:r>
    </w:p>
    <w:p w:rsidR="00C76ABD" w:rsidRDefault="00C76ABD" w:rsidP="00D631E0">
      <w:pPr>
        <w:ind w:firstLine="851"/>
        <w:jc w:val="both"/>
        <w:rPr>
          <w:sz w:val="28"/>
          <w:szCs w:val="28"/>
        </w:rPr>
      </w:pPr>
      <w:r>
        <w:rPr>
          <w:sz w:val="28"/>
          <w:szCs w:val="28"/>
        </w:rPr>
        <w:t>Начальная цена – 145 000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29 000 руб</w:t>
      </w:r>
      <w:r w:rsidR="00E4036D">
        <w:rPr>
          <w:sz w:val="28"/>
          <w:szCs w:val="28"/>
        </w:rPr>
        <w:t>лей</w:t>
      </w:r>
      <w:r w:rsidR="00C76ABD">
        <w:rPr>
          <w:sz w:val="28"/>
          <w:szCs w:val="28"/>
        </w:rPr>
        <w:t>.</w:t>
      </w:r>
    </w:p>
    <w:p w:rsidR="00C76ABD" w:rsidRDefault="00C76ABD" w:rsidP="00D631E0">
      <w:pPr>
        <w:ind w:firstLine="851"/>
        <w:jc w:val="both"/>
        <w:rPr>
          <w:b/>
          <w:sz w:val="28"/>
          <w:szCs w:val="28"/>
        </w:rPr>
      </w:pPr>
      <w:r>
        <w:rPr>
          <w:b/>
          <w:sz w:val="28"/>
          <w:szCs w:val="28"/>
        </w:rPr>
        <w:t xml:space="preserve">б) по оказанию </w:t>
      </w:r>
      <w:r w:rsidR="002E1749" w:rsidRPr="002E1749">
        <w:rPr>
          <w:b/>
          <w:sz w:val="28"/>
          <w:szCs w:val="28"/>
        </w:rPr>
        <w:t>услуг взвешивания</w:t>
      </w:r>
      <w:r w:rsidRPr="002E1749">
        <w:rPr>
          <w:b/>
          <w:sz w:val="28"/>
          <w:szCs w:val="28"/>
        </w:rPr>
        <w:t>:</w:t>
      </w:r>
    </w:p>
    <w:p w:rsidR="00C76ABD" w:rsidRDefault="00C76ABD" w:rsidP="00D631E0">
      <w:pPr>
        <w:ind w:firstLine="851"/>
        <w:jc w:val="both"/>
        <w:rPr>
          <w:sz w:val="28"/>
          <w:szCs w:val="28"/>
        </w:rPr>
      </w:pPr>
      <w:r>
        <w:rPr>
          <w:sz w:val="28"/>
          <w:szCs w:val="28"/>
        </w:rPr>
        <w:t>1) объект площадью 2 кв.м, расположенный</w:t>
      </w:r>
      <w:r w:rsidR="00DA5CBA">
        <w:rPr>
          <w:sz w:val="28"/>
          <w:szCs w:val="28"/>
        </w:rPr>
        <w:t xml:space="preserve"> в</w:t>
      </w:r>
      <w:r>
        <w:rPr>
          <w:sz w:val="28"/>
          <w:szCs w:val="28"/>
        </w:rPr>
        <w:t xml:space="preserve"> с.Кабардинка</w:t>
      </w:r>
      <w:r w:rsidR="00DA5CBA">
        <w:rPr>
          <w:sz w:val="28"/>
          <w:szCs w:val="28"/>
        </w:rPr>
        <w:t xml:space="preserve"> на</w:t>
      </w:r>
      <w:r>
        <w:rPr>
          <w:sz w:val="28"/>
          <w:szCs w:val="28"/>
        </w:rPr>
        <w:t xml:space="preserve"> треть</w:t>
      </w:r>
      <w:r w:rsidR="00DA5CBA">
        <w:rPr>
          <w:sz w:val="28"/>
          <w:szCs w:val="28"/>
        </w:rPr>
        <w:t>ей</w:t>
      </w:r>
      <w:r>
        <w:rPr>
          <w:sz w:val="28"/>
          <w:szCs w:val="28"/>
        </w:rPr>
        <w:t xml:space="preserve"> очеред</w:t>
      </w:r>
      <w:r w:rsidR="00DA5CBA">
        <w:rPr>
          <w:sz w:val="28"/>
          <w:szCs w:val="28"/>
        </w:rPr>
        <w:t>и</w:t>
      </w:r>
      <w:r>
        <w:rPr>
          <w:sz w:val="28"/>
          <w:szCs w:val="28"/>
        </w:rPr>
        <w:t xml:space="preserve"> набережной, вблизи входа на пляж пансионата «Надым», оказание услуг взвешивания, собственная конструкция (К-12) – 1 место, </w:t>
      </w:r>
      <w:r w:rsidR="002E1749">
        <w:rPr>
          <w:sz w:val="28"/>
          <w:szCs w:val="28"/>
        </w:rPr>
        <w:t xml:space="preserve">арендная плата за весь срок аренды по договору составляет </w:t>
      </w:r>
      <w:r>
        <w:rPr>
          <w:sz w:val="28"/>
          <w:szCs w:val="28"/>
        </w:rPr>
        <w:t xml:space="preserve">– </w:t>
      </w:r>
      <w:r w:rsidR="008228D4">
        <w:rPr>
          <w:sz w:val="28"/>
          <w:szCs w:val="28"/>
        </w:rPr>
        <w:t>7 470</w:t>
      </w:r>
      <w:r>
        <w:rPr>
          <w:sz w:val="28"/>
          <w:szCs w:val="28"/>
        </w:rPr>
        <w:t xml:space="preserve"> руб</w:t>
      </w:r>
      <w:r w:rsidR="005E5A87">
        <w:rPr>
          <w:sz w:val="28"/>
          <w:szCs w:val="28"/>
        </w:rPr>
        <w:t>лей</w:t>
      </w:r>
      <w:r w:rsidR="008F13B5">
        <w:rPr>
          <w:sz w:val="28"/>
          <w:szCs w:val="28"/>
        </w:rPr>
        <w:t xml:space="preserve"> (регистрационный номер 3</w:t>
      </w:r>
      <w:r>
        <w:rPr>
          <w:sz w:val="28"/>
          <w:szCs w:val="28"/>
        </w:rPr>
        <w:t>).</w:t>
      </w:r>
    </w:p>
    <w:p w:rsidR="00C76ABD" w:rsidRDefault="00C76ABD" w:rsidP="008228D4">
      <w:pPr>
        <w:ind w:firstLine="851"/>
        <w:jc w:val="both"/>
        <w:rPr>
          <w:sz w:val="28"/>
          <w:szCs w:val="28"/>
        </w:rPr>
      </w:pPr>
      <w:r>
        <w:rPr>
          <w:sz w:val="28"/>
          <w:szCs w:val="28"/>
        </w:rPr>
        <w:t>Начальная цена – 23 000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4 600 руб</w:t>
      </w:r>
      <w:r w:rsidR="00E4036D">
        <w:rPr>
          <w:sz w:val="28"/>
          <w:szCs w:val="28"/>
        </w:rPr>
        <w:t>лей</w:t>
      </w:r>
      <w:r w:rsidR="00C76ABD">
        <w:rPr>
          <w:sz w:val="28"/>
          <w:szCs w:val="28"/>
        </w:rPr>
        <w:t>.</w:t>
      </w:r>
    </w:p>
    <w:p w:rsidR="004F0556" w:rsidRDefault="00C76ABD" w:rsidP="00D631E0">
      <w:pPr>
        <w:ind w:firstLine="851"/>
        <w:jc w:val="both"/>
        <w:rPr>
          <w:b/>
          <w:color w:val="FF0000"/>
          <w:sz w:val="28"/>
          <w:szCs w:val="28"/>
        </w:rPr>
      </w:pPr>
      <w:r w:rsidRPr="002E1749">
        <w:rPr>
          <w:b/>
          <w:color w:val="000000" w:themeColor="text1"/>
          <w:sz w:val="28"/>
          <w:szCs w:val="28"/>
        </w:rPr>
        <w:t>в) для продажи печатной и полиграфической продукции</w:t>
      </w:r>
      <w:r w:rsidRPr="00901AFF">
        <w:rPr>
          <w:b/>
          <w:sz w:val="28"/>
          <w:szCs w:val="28"/>
        </w:rPr>
        <w:t>:</w:t>
      </w:r>
      <w:r w:rsidR="002E1749" w:rsidRPr="002E1749">
        <w:rPr>
          <w:b/>
          <w:color w:val="FF0000"/>
          <w:sz w:val="28"/>
          <w:szCs w:val="28"/>
        </w:rPr>
        <w:t xml:space="preserve"> </w:t>
      </w:r>
    </w:p>
    <w:p w:rsidR="00C76ABD" w:rsidRPr="002E1749" w:rsidRDefault="00C76ABD" w:rsidP="00D631E0">
      <w:pPr>
        <w:ind w:firstLine="851"/>
        <w:jc w:val="both"/>
        <w:rPr>
          <w:color w:val="000000" w:themeColor="text1"/>
          <w:sz w:val="28"/>
          <w:szCs w:val="28"/>
        </w:rPr>
      </w:pPr>
      <w:r w:rsidRPr="002E1749">
        <w:rPr>
          <w:color w:val="000000" w:themeColor="text1"/>
          <w:sz w:val="28"/>
          <w:szCs w:val="28"/>
        </w:rPr>
        <w:t>1) объект</w:t>
      </w:r>
      <w:r w:rsidR="00DA5CBA">
        <w:rPr>
          <w:color w:val="000000" w:themeColor="text1"/>
          <w:sz w:val="28"/>
          <w:szCs w:val="28"/>
        </w:rPr>
        <w:t xml:space="preserve"> площадью 5 кв.м, расположенный в</w:t>
      </w:r>
      <w:r w:rsidRPr="002E1749">
        <w:rPr>
          <w:color w:val="000000" w:themeColor="text1"/>
          <w:sz w:val="28"/>
          <w:szCs w:val="28"/>
        </w:rPr>
        <w:t xml:space="preserve"> с.</w:t>
      </w:r>
      <w:r w:rsidR="008228D4" w:rsidRPr="002E1749">
        <w:rPr>
          <w:color w:val="000000" w:themeColor="text1"/>
          <w:sz w:val="28"/>
          <w:szCs w:val="28"/>
        </w:rPr>
        <w:t xml:space="preserve"> </w:t>
      </w:r>
      <w:r w:rsidRPr="002E1749">
        <w:rPr>
          <w:color w:val="000000" w:themeColor="text1"/>
          <w:sz w:val="28"/>
          <w:szCs w:val="28"/>
        </w:rPr>
        <w:t>Кабардинка</w:t>
      </w:r>
      <w:r w:rsidR="00DA5CBA">
        <w:rPr>
          <w:color w:val="000000" w:themeColor="text1"/>
          <w:sz w:val="28"/>
          <w:szCs w:val="28"/>
        </w:rPr>
        <w:t xml:space="preserve"> на </w:t>
      </w:r>
      <w:r w:rsidRPr="002E1749">
        <w:rPr>
          <w:color w:val="000000" w:themeColor="text1"/>
          <w:sz w:val="28"/>
          <w:szCs w:val="28"/>
        </w:rPr>
        <w:t>ул.</w:t>
      </w:r>
      <w:r w:rsidR="000934EA">
        <w:rPr>
          <w:color w:val="000000" w:themeColor="text1"/>
          <w:sz w:val="28"/>
          <w:szCs w:val="28"/>
        </w:rPr>
        <w:t xml:space="preserve"> </w:t>
      </w:r>
      <w:r w:rsidRPr="002E1749">
        <w:rPr>
          <w:color w:val="000000" w:themeColor="text1"/>
          <w:sz w:val="28"/>
          <w:szCs w:val="28"/>
        </w:rPr>
        <w:t xml:space="preserve">Мира на пересечении с аллеей к морю, продажа печатной и полиграфической продукции, собственная конструкция (К-5) – 1 место, </w:t>
      </w:r>
      <w:r w:rsidR="002E1749">
        <w:rPr>
          <w:sz w:val="28"/>
          <w:szCs w:val="28"/>
        </w:rPr>
        <w:t>арендная плата за весь срок аренды по договору составляет- 18</w:t>
      </w:r>
      <w:r w:rsidR="005E5A87">
        <w:rPr>
          <w:sz w:val="28"/>
          <w:szCs w:val="28"/>
        </w:rPr>
        <w:t> </w:t>
      </w:r>
      <w:r w:rsidR="002E1749">
        <w:rPr>
          <w:sz w:val="28"/>
          <w:szCs w:val="28"/>
        </w:rPr>
        <w:t>950</w:t>
      </w:r>
      <w:r w:rsidR="005E5A87">
        <w:rPr>
          <w:sz w:val="28"/>
          <w:szCs w:val="28"/>
        </w:rPr>
        <w:t xml:space="preserve"> рублей</w:t>
      </w:r>
      <w:r w:rsidR="002E1749" w:rsidRPr="002E1749">
        <w:rPr>
          <w:color w:val="000000" w:themeColor="text1"/>
          <w:sz w:val="28"/>
          <w:szCs w:val="28"/>
        </w:rPr>
        <w:t xml:space="preserve"> </w:t>
      </w:r>
      <w:r w:rsidR="008F13B5">
        <w:rPr>
          <w:color w:val="000000" w:themeColor="text1"/>
          <w:sz w:val="28"/>
          <w:szCs w:val="28"/>
        </w:rPr>
        <w:t>(регистрационный номер 4</w:t>
      </w:r>
      <w:r w:rsidRPr="002E1749">
        <w:rPr>
          <w:color w:val="000000" w:themeColor="text1"/>
          <w:sz w:val="28"/>
          <w:szCs w:val="28"/>
        </w:rPr>
        <w:t>).</w:t>
      </w:r>
    </w:p>
    <w:p w:rsidR="00C76ABD" w:rsidRPr="002E1749" w:rsidRDefault="00C76ABD" w:rsidP="00D631E0">
      <w:pPr>
        <w:ind w:firstLine="851"/>
        <w:jc w:val="both"/>
        <w:rPr>
          <w:color w:val="000000" w:themeColor="text1"/>
          <w:sz w:val="28"/>
          <w:szCs w:val="28"/>
        </w:rPr>
      </w:pPr>
      <w:r w:rsidRPr="002E1749">
        <w:rPr>
          <w:color w:val="000000" w:themeColor="text1"/>
          <w:sz w:val="28"/>
          <w:szCs w:val="28"/>
        </w:rPr>
        <w:t>Начальная цена – 237 000 рублей.</w:t>
      </w:r>
    </w:p>
    <w:p w:rsidR="00C76ABD" w:rsidRPr="002E1749" w:rsidRDefault="00C76ABD" w:rsidP="00D631E0">
      <w:pPr>
        <w:ind w:firstLine="851"/>
        <w:jc w:val="both"/>
        <w:rPr>
          <w:color w:val="000000" w:themeColor="text1"/>
          <w:sz w:val="28"/>
          <w:szCs w:val="28"/>
        </w:rPr>
      </w:pPr>
      <w:r w:rsidRPr="002E1749">
        <w:rPr>
          <w:color w:val="000000" w:themeColor="text1"/>
          <w:sz w:val="28"/>
          <w:szCs w:val="28"/>
        </w:rPr>
        <w:t>Форма подачи предложений о цене – открытая.</w:t>
      </w:r>
    </w:p>
    <w:p w:rsidR="00C76ABD" w:rsidRPr="002E1749" w:rsidRDefault="002576B0" w:rsidP="00D631E0">
      <w:pPr>
        <w:ind w:firstLine="851"/>
        <w:jc w:val="both"/>
        <w:rPr>
          <w:color w:val="000000" w:themeColor="text1"/>
          <w:sz w:val="28"/>
          <w:szCs w:val="28"/>
        </w:rPr>
      </w:pPr>
      <w:r>
        <w:rPr>
          <w:sz w:val="28"/>
          <w:szCs w:val="28"/>
        </w:rPr>
        <w:t xml:space="preserve">Размер задатка для участия в аукционе </w:t>
      </w:r>
      <w:r w:rsidR="00C76ABD" w:rsidRPr="002E1749">
        <w:rPr>
          <w:color w:val="000000" w:themeColor="text1"/>
          <w:sz w:val="28"/>
          <w:szCs w:val="28"/>
        </w:rPr>
        <w:t>составляет 47 400 руб</w:t>
      </w:r>
      <w:r w:rsidR="00E4036D">
        <w:rPr>
          <w:color w:val="000000" w:themeColor="text1"/>
          <w:sz w:val="28"/>
          <w:szCs w:val="28"/>
        </w:rPr>
        <w:t>лей</w:t>
      </w:r>
      <w:r w:rsidR="00C76ABD" w:rsidRPr="002E1749">
        <w:rPr>
          <w:color w:val="000000" w:themeColor="text1"/>
          <w:sz w:val="28"/>
          <w:szCs w:val="28"/>
        </w:rPr>
        <w:t>.</w:t>
      </w:r>
    </w:p>
    <w:p w:rsidR="004F0556" w:rsidRPr="00563EE3" w:rsidRDefault="00C76ABD" w:rsidP="00D631E0">
      <w:pPr>
        <w:ind w:firstLine="851"/>
        <w:jc w:val="both"/>
        <w:rPr>
          <w:b/>
          <w:sz w:val="28"/>
          <w:szCs w:val="28"/>
        </w:rPr>
      </w:pPr>
      <w:r w:rsidRPr="00563EE3">
        <w:rPr>
          <w:b/>
          <w:sz w:val="28"/>
          <w:szCs w:val="28"/>
        </w:rPr>
        <w:t>г) для продажи кваса:</w:t>
      </w:r>
      <w:r w:rsidR="00667E42" w:rsidRPr="00563EE3">
        <w:rPr>
          <w:b/>
          <w:sz w:val="28"/>
          <w:szCs w:val="28"/>
        </w:rPr>
        <w:t xml:space="preserve"> </w:t>
      </w:r>
    </w:p>
    <w:p w:rsidR="00C76ABD" w:rsidRPr="00563EE3" w:rsidRDefault="00C76ABD" w:rsidP="00D631E0">
      <w:pPr>
        <w:ind w:firstLine="851"/>
        <w:jc w:val="both"/>
        <w:rPr>
          <w:sz w:val="28"/>
          <w:szCs w:val="28"/>
        </w:rPr>
      </w:pPr>
      <w:r w:rsidRPr="00563EE3">
        <w:rPr>
          <w:sz w:val="28"/>
          <w:szCs w:val="28"/>
        </w:rPr>
        <w:t>1) объект площадью 4 кв.м, расположенный</w:t>
      </w:r>
      <w:r w:rsidR="00DA5CBA">
        <w:rPr>
          <w:sz w:val="28"/>
          <w:szCs w:val="28"/>
        </w:rPr>
        <w:t xml:space="preserve"> в с.Кабардинка на</w:t>
      </w:r>
      <w:r w:rsidRPr="00563EE3">
        <w:rPr>
          <w:sz w:val="28"/>
          <w:szCs w:val="28"/>
        </w:rPr>
        <w:t xml:space="preserve"> набережн</w:t>
      </w:r>
      <w:r w:rsidR="00DA5CBA">
        <w:rPr>
          <w:sz w:val="28"/>
          <w:szCs w:val="28"/>
        </w:rPr>
        <w:t>ой</w:t>
      </w:r>
      <w:r w:rsidRPr="00563EE3">
        <w:rPr>
          <w:sz w:val="28"/>
          <w:szCs w:val="28"/>
        </w:rPr>
        <w:t>, вблизи въезда на территорию пляж</w:t>
      </w:r>
      <w:r w:rsidR="00DA5CBA">
        <w:rPr>
          <w:sz w:val="28"/>
          <w:szCs w:val="28"/>
        </w:rPr>
        <w:t>а</w:t>
      </w:r>
      <w:r w:rsidRPr="00563EE3">
        <w:rPr>
          <w:sz w:val="28"/>
          <w:szCs w:val="28"/>
        </w:rPr>
        <w:t xml:space="preserve"> ДПЛ «Кировец», продажа кваса, собственная конструкция (К-6) – 1 место,</w:t>
      </w:r>
      <w:r w:rsidR="00A93CD6" w:rsidRPr="00563EE3">
        <w:rPr>
          <w:sz w:val="28"/>
          <w:szCs w:val="28"/>
        </w:rPr>
        <w:t xml:space="preserve"> арендная плата за весь срок аренды по договору составляет-</w:t>
      </w:r>
      <w:r w:rsidR="00667E42" w:rsidRPr="00563EE3">
        <w:rPr>
          <w:sz w:val="28"/>
          <w:szCs w:val="28"/>
        </w:rPr>
        <w:t xml:space="preserve"> 14 740 руб</w:t>
      </w:r>
      <w:r w:rsidR="005E5A87" w:rsidRPr="00563EE3">
        <w:rPr>
          <w:sz w:val="28"/>
          <w:szCs w:val="28"/>
        </w:rPr>
        <w:t>лей</w:t>
      </w:r>
      <w:r w:rsidR="008F13B5">
        <w:rPr>
          <w:sz w:val="28"/>
          <w:szCs w:val="28"/>
        </w:rPr>
        <w:t xml:space="preserve"> (регистрационный номер 5</w:t>
      </w:r>
      <w:r w:rsidRPr="00563EE3">
        <w:rPr>
          <w:sz w:val="28"/>
          <w:szCs w:val="28"/>
        </w:rPr>
        <w:t>).</w:t>
      </w:r>
    </w:p>
    <w:p w:rsidR="00C76ABD" w:rsidRPr="00563EE3" w:rsidRDefault="00C76ABD" w:rsidP="00D631E0">
      <w:pPr>
        <w:ind w:firstLine="851"/>
        <w:jc w:val="both"/>
        <w:rPr>
          <w:sz w:val="28"/>
          <w:szCs w:val="28"/>
        </w:rPr>
      </w:pPr>
      <w:r w:rsidRPr="00563EE3">
        <w:rPr>
          <w:sz w:val="28"/>
          <w:szCs w:val="28"/>
        </w:rPr>
        <w:t>Начальная цена –</w:t>
      </w:r>
      <w:r w:rsidR="00563EE3" w:rsidRPr="00563EE3">
        <w:rPr>
          <w:sz w:val="28"/>
          <w:szCs w:val="28"/>
        </w:rPr>
        <w:t xml:space="preserve"> 206 000 </w:t>
      </w:r>
      <w:r w:rsidRPr="00563EE3">
        <w:rPr>
          <w:sz w:val="28"/>
          <w:szCs w:val="28"/>
        </w:rPr>
        <w:t>рублей.</w:t>
      </w:r>
    </w:p>
    <w:p w:rsidR="00C76ABD" w:rsidRPr="00563EE3" w:rsidRDefault="00C76ABD" w:rsidP="00D631E0">
      <w:pPr>
        <w:ind w:firstLine="851"/>
        <w:jc w:val="both"/>
        <w:rPr>
          <w:sz w:val="28"/>
          <w:szCs w:val="28"/>
        </w:rPr>
      </w:pPr>
      <w:r w:rsidRPr="00563EE3">
        <w:rPr>
          <w:sz w:val="28"/>
          <w:szCs w:val="28"/>
        </w:rPr>
        <w:t>Форма подачи предложений о цене – открытая.</w:t>
      </w:r>
    </w:p>
    <w:p w:rsidR="00C76ABD" w:rsidRPr="00563EE3" w:rsidRDefault="002576B0" w:rsidP="00D631E0">
      <w:pPr>
        <w:ind w:firstLine="851"/>
        <w:jc w:val="both"/>
        <w:rPr>
          <w:sz w:val="28"/>
          <w:szCs w:val="28"/>
        </w:rPr>
      </w:pPr>
      <w:r>
        <w:rPr>
          <w:sz w:val="28"/>
          <w:szCs w:val="28"/>
        </w:rPr>
        <w:t xml:space="preserve">Размер задатка для участия в аукционе </w:t>
      </w:r>
      <w:r w:rsidR="00C76ABD" w:rsidRPr="00563EE3">
        <w:rPr>
          <w:sz w:val="28"/>
          <w:szCs w:val="28"/>
        </w:rPr>
        <w:t>составляет 41 200 руб</w:t>
      </w:r>
      <w:r w:rsidR="00E4036D">
        <w:rPr>
          <w:sz w:val="28"/>
          <w:szCs w:val="28"/>
        </w:rPr>
        <w:t>лей</w:t>
      </w:r>
      <w:r w:rsidR="00C76ABD" w:rsidRPr="00563EE3">
        <w:rPr>
          <w:sz w:val="28"/>
          <w:szCs w:val="28"/>
        </w:rPr>
        <w:t>.</w:t>
      </w:r>
    </w:p>
    <w:p w:rsidR="00C76ABD" w:rsidRDefault="00C76ABD" w:rsidP="00D631E0">
      <w:pPr>
        <w:ind w:firstLine="851"/>
        <w:jc w:val="both"/>
        <w:rPr>
          <w:b/>
          <w:bCs/>
          <w:sz w:val="28"/>
          <w:szCs w:val="28"/>
        </w:rPr>
      </w:pPr>
      <w:r>
        <w:rPr>
          <w:b/>
          <w:sz w:val="28"/>
          <w:szCs w:val="28"/>
        </w:rPr>
        <w:t>д) для п</w:t>
      </w:r>
      <w:r>
        <w:rPr>
          <w:b/>
          <w:bCs/>
          <w:sz w:val="28"/>
          <w:szCs w:val="28"/>
        </w:rPr>
        <w:t>родажи сувениров, товаров народного промысла и бижутерии:</w:t>
      </w:r>
    </w:p>
    <w:p w:rsidR="00C76ABD" w:rsidRDefault="00C76ABD" w:rsidP="00D631E0">
      <w:pPr>
        <w:ind w:firstLine="851"/>
        <w:jc w:val="both"/>
        <w:rPr>
          <w:sz w:val="28"/>
          <w:szCs w:val="28"/>
        </w:rPr>
      </w:pPr>
      <w:r>
        <w:rPr>
          <w:sz w:val="28"/>
          <w:szCs w:val="28"/>
        </w:rPr>
        <w:t>1) объект</w:t>
      </w:r>
      <w:r w:rsidR="00DA5CBA">
        <w:rPr>
          <w:sz w:val="28"/>
          <w:szCs w:val="28"/>
        </w:rPr>
        <w:t xml:space="preserve"> площадью 4 кв.м, расположенный в</w:t>
      </w:r>
      <w:r>
        <w:rPr>
          <w:sz w:val="28"/>
          <w:szCs w:val="28"/>
        </w:rPr>
        <w:t xml:space="preserve"> с.</w:t>
      </w:r>
      <w:r w:rsidR="00901AFF">
        <w:rPr>
          <w:sz w:val="28"/>
          <w:szCs w:val="28"/>
        </w:rPr>
        <w:t xml:space="preserve"> </w:t>
      </w:r>
      <w:r>
        <w:rPr>
          <w:sz w:val="28"/>
          <w:szCs w:val="28"/>
        </w:rPr>
        <w:t>Кабардинка</w:t>
      </w:r>
      <w:r w:rsidR="00DA5CBA">
        <w:rPr>
          <w:sz w:val="28"/>
          <w:szCs w:val="28"/>
        </w:rPr>
        <w:t xml:space="preserve"> на</w:t>
      </w:r>
      <w:r>
        <w:rPr>
          <w:sz w:val="28"/>
          <w:szCs w:val="28"/>
        </w:rPr>
        <w:t xml:space="preserve"> треть</w:t>
      </w:r>
      <w:r w:rsidR="00DA5CBA">
        <w:rPr>
          <w:sz w:val="28"/>
          <w:szCs w:val="28"/>
        </w:rPr>
        <w:t>ей</w:t>
      </w:r>
      <w:r>
        <w:rPr>
          <w:sz w:val="28"/>
          <w:szCs w:val="28"/>
        </w:rPr>
        <w:t xml:space="preserve"> очеред</w:t>
      </w:r>
      <w:r w:rsidR="00DA5CBA">
        <w:rPr>
          <w:sz w:val="28"/>
          <w:szCs w:val="28"/>
        </w:rPr>
        <w:t>и</w:t>
      </w:r>
      <w:r>
        <w:rPr>
          <w:sz w:val="28"/>
          <w:szCs w:val="28"/>
        </w:rPr>
        <w:t xml:space="preserve"> набережной, у входа в водолечебницу, п</w:t>
      </w:r>
      <w:r>
        <w:rPr>
          <w:bCs/>
          <w:sz w:val="28"/>
          <w:szCs w:val="28"/>
        </w:rPr>
        <w:t xml:space="preserve">родажа сувениров, товаров народного промысла и бижутерии, </w:t>
      </w:r>
      <w:r>
        <w:rPr>
          <w:sz w:val="28"/>
          <w:szCs w:val="28"/>
        </w:rPr>
        <w:t xml:space="preserve">собственная конструкция (К-1/с) – 1 место, </w:t>
      </w:r>
      <w:r w:rsidR="00A93CD6" w:rsidRPr="002E1749">
        <w:rPr>
          <w:color w:val="000000" w:themeColor="text1"/>
          <w:sz w:val="28"/>
          <w:szCs w:val="28"/>
        </w:rPr>
        <w:t xml:space="preserve"> </w:t>
      </w:r>
      <w:r w:rsidR="00A93CD6">
        <w:rPr>
          <w:sz w:val="28"/>
          <w:szCs w:val="28"/>
        </w:rPr>
        <w:t xml:space="preserve">арендная плата за весь срок аренды по договору составляет </w:t>
      </w:r>
      <w:r>
        <w:rPr>
          <w:sz w:val="28"/>
          <w:szCs w:val="28"/>
        </w:rPr>
        <w:t xml:space="preserve">– </w:t>
      </w:r>
      <w:r w:rsidR="00A93CD6">
        <w:rPr>
          <w:sz w:val="28"/>
          <w:szCs w:val="28"/>
        </w:rPr>
        <w:t>14 940</w:t>
      </w:r>
      <w:r>
        <w:rPr>
          <w:sz w:val="28"/>
          <w:szCs w:val="28"/>
        </w:rPr>
        <w:t xml:space="preserve"> руб</w:t>
      </w:r>
      <w:r w:rsidR="005E5A87">
        <w:rPr>
          <w:sz w:val="28"/>
          <w:szCs w:val="28"/>
        </w:rPr>
        <w:t>лей</w:t>
      </w:r>
      <w:r>
        <w:rPr>
          <w:sz w:val="28"/>
          <w:szCs w:val="28"/>
        </w:rPr>
        <w:t xml:space="preserve"> (регистрационный номер </w:t>
      </w:r>
      <w:r w:rsidR="008F13B5">
        <w:rPr>
          <w:sz w:val="28"/>
          <w:szCs w:val="28"/>
        </w:rPr>
        <w:t>6</w:t>
      </w:r>
      <w:r>
        <w:rPr>
          <w:sz w:val="28"/>
          <w:szCs w:val="28"/>
        </w:rPr>
        <w:t>).</w:t>
      </w:r>
    </w:p>
    <w:p w:rsidR="00C76ABD" w:rsidRDefault="00C76ABD" w:rsidP="00A93CD6">
      <w:pPr>
        <w:ind w:firstLine="851"/>
        <w:jc w:val="both"/>
        <w:rPr>
          <w:sz w:val="28"/>
          <w:szCs w:val="28"/>
        </w:rPr>
      </w:pPr>
      <w:r>
        <w:rPr>
          <w:sz w:val="28"/>
          <w:szCs w:val="28"/>
        </w:rPr>
        <w:t>Начальная цена – 120 000 рублей.</w:t>
      </w:r>
    </w:p>
    <w:p w:rsidR="00C76ABD" w:rsidRDefault="00C76ABD" w:rsidP="00D631E0">
      <w:pPr>
        <w:ind w:firstLine="851"/>
        <w:jc w:val="both"/>
        <w:rPr>
          <w:sz w:val="28"/>
          <w:szCs w:val="28"/>
        </w:rPr>
      </w:pPr>
      <w:r>
        <w:rPr>
          <w:sz w:val="28"/>
          <w:szCs w:val="28"/>
        </w:rPr>
        <w:lastRenderedPageBreak/>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24 000 руб</w:t>
      </w:r>
      <w:r w:rsidR="00E4036D">
        <w:rPr>
          <w:sz w:val="28"/>
          <w:szCs w:val="28"/>
        </w:rPr>
        <w:t>лей</w:t>
      </w:r>
      <w:r w:rsidR="00C76ABD">
        <w:rPr>
          <w:sz w:val="28"/>
          <w:szCs w:val="28"/>
        </w:rPr>
        <w:t>.</w:t>
      </w:r>
    </w:p>
    <w:p w:rsidR="00C76ABD" w:rsidRDefault="00C76ABD" w:rsidP="00D631E0">
      <w:pPr>
        <w:ind w:firstLine="851"/>
        <w:jc w:val="both"/>
        <w:rPr>
          <w:sz w:val="28"/>
          <w:szCs w:val="28"/>
        </w:rPr>
      </w:pPr>
      <w:r>
        <w:rPr>
          <w:sz w:val="28"/>
          <w:szCs w:val="28"/>
        </w:rPr>
        <w:t>2) объект площадью 4 кв.м, расположенный</w:t>
      </w:r>
      <w:r w:rsidR="00DA5CBA">
        <w:rPr>
          <w:sz w:val="28"/>
          <w:szCs w:val="28"/>
        </w:rPr>
        <w:t xml:space="preserve"> в</w:t>
      </w:r>
      <w:r>
        <w:rPr>
          <w:sz w:val="28"/>
          <w:szCs w:val="28"/>
        </w:rPr>
        <w:t xml:space="preserve"> с.Кабардинка</w:t>
      </w:r>
      <w:r w:rsidR="00DA5CBA">
        <w:rPr>
          <w:sz w:val="28"/>
          <w:szCs w:val="28"/>
        </w:rPr>
        <w:t xml:space="preserve"> на</w:t>
      </w:r>
      <w:r>
        <w:rPr>
          <w:sz w:val="28"/>
          <w:szCs w:val="28"/>
        </w:rPr>
        <w:t xml:space="preserve"> т</w:t>
      </w:r>
      <w:r>
        <w:rPr>
          <w:color w:val="000000"/>
          <w:sz w:val="28"/>
          <w:szCs w:val="28"/>
        </w:rPr>
        <w:t>реть</w:t>
      </w:r>
      <w:r w:rsidR="00DA5CBA">
        <w:rPr>
          <w:color w:val="000000"/>
          <w:sz w:val="28"/>
          <w:szCs w:val="28"/>
        </w:rPr>
        <w:t>ей</w:t>
      </w:r>
      <w:r>
        <w:rPr>
          <w:color w:val="000000"/>
          <w:sz w:val="28"/>
          <w:szCs w:val="28"/>
        </w:rPr>
        <w:t xml:space="preserve"> очеред</w:t>
      </w:r>
      <w:r w:rsidR="00DA5CBA">
        <w:rPr>
          <w:color w:val="000000"/>
          <w:sz w:val="28"/>
          <w:szCs w:val="28"/>
        </w:rPr>
        <w:t xml:space="preserve">и </w:t>
      </w:r>
      <w:r>
        <w:rPr>
          <w:color w:val="000000"/>
          <w:sz w:val="28"/>
          <w:szCs w:val="28"/>
        </w:rPr>
        <w:t xml:space="preserve"> набережной, вблизи закусочной «Поляна сказок»</w:t>
      </w:r>
      <w:r>
        <w:rPr>
          <w:sz w:val="28"/>
          <w:szCs w:val="28"/>
        </w:rPr>
        <w:t>, п</w:t>
      </w:r>
      <w:r>
        <w:rPr>
          <w:bCs/>
          <w:sz w:val="28"/>
          <w:szCs w:val="28"/>
        </w:rPr>
        <w:t xml:space="preserve">родажа сувениров, товаров народного промысла и бижутерии, </w:t>
      </w:r>
      <w:r>
        <w:rPr>
          <w:sz w:val="28"/>
          <w:szCs w:val="28"/>
        </w:rPr>
        <w:t xml:space="preserve">собственная конструкция (К-1/с) – 1 место, </w:t>
      </w:r>
      <w:r w:rsidR="007162DF">
        <w:rPr>
          <w:sz w:val="28"/>
          <w:szCs w:val="28"/>
        </w:rPr>
        <w:t>арендная плата за весь срок аренды по договору составляет – 14 940 руб</w:t>
      </w:r>
      <w:r w:rsidR="005E5A87">
        <w:rPr>
          <w:sz w:val="28"/>
          <w:szCs w:val="28"/>
        </w:rPr>
        <w:t>лей</w:t>
      </w:r>
      <w:r w:rsidR="007162DF">
        <w:rPr>
          <w:sz w:val="28"/>
          <w:szCs w:val="28"/>
        </w:rPr>
        <w:t xml:space="preserve"> </w:t>
      </w:r>
      <w:r>
        <w:rPr>
          <w:sz w:val="28"/>
          <w:szCs w:val="28"/>
        </w:rPr>
        <w:t xml:space="preserve">(регистрационный номер </w:t>
      </w:r>
      <w:r w:rsidR="008F13B5">
        <w:rPr>
          <w:sz w:val="28"/>
          <w:szCs w:val="28"/>
        </w:rPr>
        <w:t>7</w:t>
      </w:r>
      <w:r>
        <w:rPr>
          <w:sz w:val="28"/>
          <w:szCs w:val="28"/>
        </w:rPr>
        <w:t>).</w:t>
      </w:r>
    </w:p>
    <w:p w:rsidR="00C76ABD" w:rsidRDefault="00C76ABD" w:rsidP="00D631E0">
      <w:pPr>
        <w:ind w:firstLine="851"/>
        <w:jc w:val="both"/>
        <w:rPr>
          <w:sz w:val="28"/>
          <w:szCs w:val="28"/>
        </w:rPr>
      </w:pPr>
      <w:r>
        <w:rPr>
          <w:sz w:val="28"/>
          <w:szCs w:val="28"/>
        </w:rPr>
        <w:t>Начальная цена – 143 000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Размер задатка для участия в аукционе</w:t>
      </w:r>
      <w:r w:rsidR="00C76ABD">
        <w:rPr>
          <w:sz w:val="28"/>
          <w:szCs w:val="28"/>
        </w:rPr>
        <w:t xml:space="preserve"> составляет 28 600 руб</w:t>
      </w:r>
      <w:r w:rsidR="00E4036D">
        <w:rPr>
          <w:sz w:val="28"/>
          <w:szCs w:val="28"/>
        </w:rPr>
        <w:t>лей</w:t>
      </w:r>
      <w:r w:rsidR="00C76ABD">
        <w:rPr>
          <w:sz w:val="28"/>
          <w:szCs w:val="28"/>
        </w:rPr>
        <w:t>.</w:t>
      </w:r>
    </w:p>
    <w:p w:rsidR="00C76ABD" w:rsidRDefault="00C76ABD" w:rsidP="00D631E0">
      <w:pPr>
        <w:ind w:firstLine="851"/>
        <w:jc w:val="both"/>
        <w:rPr>
          <w:sz w:val="28"/>
          <w:szCs w:val="28"/>
        </w:rPr>
      </w:pPr>
      <w:r>
        <w:rPr>
          <w:sz w:val="28"/>
          <w:szCs w:val="28"/>
        </w:rPr>
        <w:t>3) объект площадью 4 кв.м, расположенный</w:t>
      </w:r>
      <w:r w:rsidR="00DA5CBA">
        <w:rPr>
          <w:sz w:val="28"/>
          <w:szCs w:val="28"/>
        </w:rPr>
        <w:t xml:space="preserve"> в</w:t>
      </w:r>
      <w:r>
        <w:rPr>
          <w:sz w:val="28"/>
          <w:szCs w:val="28"/>
        </w:rPr>
        <w:t xml:space="preserve"> с.Кабардинка</w:t>
      </w:r>
      <w:r w:rsidR="00DA5CBA">
        <w:rPr>
          <w:sz w:val="28"/>
          <w:szCs w:val="28"/>
        </w:rPr>
        <w:t xml:space="preserve"> на</w:t>
      </w:r>
      <w:r>
        <w:rPr>
          <w:sz w:val="28"/>
          <w:szCs w:val="28"/>
        </w:rPr>
        <w:t xml:space="preserve"> т</w:t>
      </w:r>
      <w:r>
        <w:rPr>
          <w:color w:val="000000"/>
          <w:sz w:val="28"/>
          <w:szCs w:val="28"/>
        </w:rPr>
        <w:t>реть</w:t>
      </w:r>
      <w:r w:rsidR="00DA5CBA">
        <w:rPr>
          <w:color w:val="000000"/>
          <w:sz w:val="28"/>
          <w:szCs w:val="28"/>
        </w:rPr>
        <w:t>ей</w:t>
      </w:r>
      <w:r>
        <w:rPr>
          <w:color w:val="000000"/>
          <w:sz w:val="28"/>
          <w:szCs w:val="28"/>
        </w:rPr>
        <w:t xml:space="preserve"> очеред</w:t>
      </w:r>
      <w:r w:rsidR="00DA5CBA">
        <w:rPr>
          <w:color w:val="000000"/>
          <w:sz w:val="28"/>
          <w:szCs w:val="28"/>
        </w:rPr>
        <w:t>и</w:t>
      </w:r>
      <w:r>
        <w:rPr>
          <w:color w:val="000000"/>
          <w:sz w:val="28"/>
          <w:szCs w:val="28"/>
        </w:rPr>
        <w:t xml:space="preserve"> набережной, вблизи насосной станции</w:t>
      </w:r>
      <w:r>
        <w:rPr>
          <w:sz w:val="28"/>
          <w:szCs w:val="28"/>
        </w:rPr>
        <w:t>, п</w:t>
      </w:r>
      <w:r>
        <w:rPr>
          <w:bCs/>
          <w:sz w:val="28"/>
          <w:szCs w:val="28"/>
        </w:rPr>
        <w:t xml:space="preserve">родажа сувениров, товаров народного промысла и бижутерии, </w:t>
      </w:r>
      <w:r>
        <w:rPr>
          <w:sz w:val="28"/>
          <w:szCs w:val="28"/>
        </w:rPr>
        <w:t>собственная конструкция (К-1/с) – 1 место,</w:t>
      </w:r>
      <w:r w:rsidR="007162DF" w:rsidRPr="007162DF">
        <w:rPr>
          <w:sz w:val="28"/>
          <w:szCs w:val="28"/>
        </w:rPr>
        <w:t xml:space="preserve"> </w:t>
      </w:r>
      <w:r w:rsidR="007162DF">
        <w:rPr>
          <w:sz w:val="28"/>
          <w:szCs w:val="28"/>
        </w:rPr>
        <w:t>арендная плата за весь срок аренды по договору составляет – 14 940 руб</w:t>
      </w:r>
      <w:r w:rsidR="005E5A87">
        <w:rPr>
          <w:sz w:val="28"/>
          <w:szCs w:val="28"/>
        </w:rPr>
        <w:t>лей</w:t>
      </w:r>
      <w:r>
        <w:rPr>
          <w:sz w:val="28"/>
          <w:szCs w:val="28"/>
        </w:rPr>
        <w:t xml:space="preserve"> (регистрационный номер </w:t>
      </w:r>
      <w:r w:rsidR="008F13B5">
        <w:rPr>
          <w:sz w:val="28"/>
          <w:szCs w:val="28"/>
        </w:rPr>
        <w:t>8</w:t>
      </w:r>
      <w:r>
        <w:rPr>
          <w:sz w:val="28"/>
          <w:szCs w:val="28"/>
        </w:rPr>
        <w:t>).</w:t>
      </w:r>
    </w:p>
    <w:p w:rsidR="00C76ABD" w:rsidRDefault="00C76ABD" w:rsidP="00D631E0">
      <w:pPr>
        <w:ind w:firstLine="851"/>
        <w:jc w:val="both"/>
        <w:rPr>
          <w:sz w:val="28"/>
          <w:szCs w:val="28"/>
        </w:rPr>
      </w:pPr>
      <w:r>
        <w:rPr>
          <w:sz w:val="28"/>
          <w:szCs w:val="28"/>
        </w:rPr>
        <w:t>Начальная цена – 98 000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Размер задатка для участия в аукционе</w:t>
      </w:r>
      <w:r w:rsidR="00C76ABD">
        <w:rPr>
          <w:sz w:val="28"/>
          <w:szCs w:val="28"/>
        </w:rPr>
        <w:t xml:space="preserve"> составляет 19 600 руб</w:t>
      </w:r>
      <w:r w:rsidR="00E4036D">
        <w:rPr>
          <w:sz w:val="28"/>
          <w:szCs w:val="28"/>
        </w:rPr>
        <w:t>лей</w:t>
      </w:r>
      <w:r w:rsidR="00C76ABD">
        <w:rPr>
          <w:sz w:val="28"/>
          <w:szCs w:val="28"/>
        </w:rPr>
        <w:t>.</w:t>
      </w:r>
    </w:p>
    <w:p w:rsidR="00C76ABD" w:rsidRDefault="00C76ABD" w:rsidP="005E5A87">
      <w:pPr>
        <w:ind w:firstLine="851"/>
        <w:jc w:val="both"/>
        <w:rPr>
          <w:b/>
          <w:sz w:val="28"/>
          <w:szCs w:val="28"/>
        </w:rPr>
      </w:pPr>
      <w:r>
        <w:rPr>
          <w:b/>
          <w:sz w:val="28"/>
          <w:szCs w:val="28"/>
        </w:rPr>
        <w:t>е) для реализации услуг аттракционов:</w:t>
      </w:r>
      <w:r w:rsidR="005E5A87" w:rsidRPr="005E5A87">
        <w:rPr>
          <w:b/>
          <w:sz w:val="28"/>
          <w:szCs w:val="28"/>
        </w:rPr>
        <w:t xml:space="preserve"> </w:t>
      </w:r>
    </w:p>
    <w:p w:rsidR="00C76ABD" w:rsidRPr="009A230F" w:rsidRDefault="00C76ABD" w:rsidP="00D631E0">
      <w:pPr>
        <w:ind w:firstLine="851"/>
        <w:jc w:val="both"/>
        <w:rPr>
          <w:sz w:val="28"/>
          <w:szCs w:val="28"/>
        </w:rPr>
      </w:pPr>
      <w:r w:rsidRPr="009A230F">
        <w:rPr>
          <w:sz w:val="28"/>
          <w:szCs w:val="28"/>
        </w:rPr>
        <w:t>1) объект площадью 936 кв.м, расположенный</w:t>
      </w:r>
      <w:r w:rsidR="00DA5CBA">
        <w:rPr>
          <w:sz w:val="28"/>
          <w:szCs w:val="28"/>
        </w:rPr>
        <w:t xml:space="preserve"> в</w:t>
      </w:r>
      <w:r w:rsidRPr="009A230F">
        <w:rPr>
          <w:sz w:val="28"/>
          <w:szCs w:val="28"/>
        </w:rPr>
        <w:t xml:space="preserve"> с.</w:t>
      </w:r>
      <w:r w:rsidR="00410943" w:rsidRPr="009A230F">
        <w:rPr>
          <w:sz w:val="28"/>
          <w:szCs w:val="28"/>
        </w:rPr>
        <w:t xml:space="preserve"> </w:t>
      </w:r>
      <w:r w:rsidR="00DA5CBA">
        <w:rPr>
          <w:sz w:val="28"/>
          <w:szCs w:val="28"/>
        </w:rPr>
        <w:t>Кабардинка</w:t>
      </w:r>
      <w:r w:rsidRPr="009A230F">
        <w:rPr>
          <w:sz w:val="28"/>
          <w:szCs w:val="28"/>
        </w:rPr>
        <w:t xml:space="preserve"> </w:t>
      </w:r>
      <w:r w:rsidR="00DA5CBA">
        <w:rPr>
          <w:sz w:val="28"/>
          <w:szCs w:val="28"/>
        </w:rPr>
        <w:t xml:space="preserve">на </w:t>
      </w:r>
      <w:r w:rsidRPr="009A230F">
        <w:rPr>
          <w:sz w:val="28"/>
          <w:szCs w:val="28"/>
        </w:rPr>
        <w:t>набережн</w:t>
      </w:r>
      <w:r w:rsidR="00DA5CBA">
        <w:rPr>
          <w:sz w:val="28"/>
          <w:szCs w:val="28"/>
        </w:rPr>
        <w:t>ой</w:t>
      </w:r>
      <w:r w:rsidRPr="009A230F">
        <w:rPr>
          <w:sz w:val="28"/>
          <w:szCs w:val="28"/>
        </w:rPr>
        <w:t>, вблизи санатория «Солнечный», аттракционы, собственная конструкция – 1 место,</w:t>
      </w:r>
      <w:r w:rsidR="007162DF" w:rsidRPr="009A230F">
        <w:rPr>
          <w:sz w:val="28"/>
          <w:szCs w:val="28"/>
        </w:rPr>
        <w:t xml:space="preserve"> арендная плата за весь срок аренды по договору составляет-</w:t>
      </w:r>
      <w:r w:rsidR="005E5A87" w:rsidRPr="009A230F">
        <w:rPr>
          <w:sz w:val="28"/>
          <w:szCs w:val="28"/>
        </w:rPr>
        <w:t xml:space="preserve">  </w:t>
      </w:r>
      <w:r w:rsidR="009A230F" w:rsidRPr="009A230F">
        <w:rPr>
          <w:sz w:val="28"/>
          <w:szCs w:val="28"/>
        </w:rPr>
        <w:t xml:space="preserve">945 360 </w:t>
      </w:r>
      <w:r w:rsidR="005E5A87" w:rsidRPr="009A230F">
        <w:rPr>
          <w:sz w:val="28"/>
          <w:szCs w:val="28"/>
        </w:rPr>
        <w:t>рублей</w:t>
      </w:r>
      <w:r w:rsidRPr="009A230F">
        <w:rPr>
          <w:sz w:val="28"/>
          <w:szCs w:val="28"/>
        </w:rPr>
        <w:t xml:space="preserve"> (регистрационный номер </w:t>
      </w:r>
      <w:r w:rsidR="008F13B5">
        <w:rPr>
          <w:sz w:val="28"/>
          <w:szCs w:val="28"/>
        </w:rPr>
        <w:t>9</w:t>
      </w:r>
      <w:r w:rsidRPr="009A230F">
        <w:rPr>
          <w:sz w:val="28"/>
          <w:szCs w:val="28"/>
        </w:rPr>
        <w:t>).</w:t>
      </w:r>
    </w:p>
    <w:p w:rsidR="00C76ABD" w:rsidRPr="00563EE3" w:rsidRDefault="00C76ABD" w:rsidP="00D631E0">
      <w:pPr>
        <w:ind w:firstLine="851"/>
        <w:jc w:val="both"/>
        <w:rPr>
          <w:sz w:val="28"/>
          <w:szCs w:val="28"/>
        </w:rPr>
      </w:pPr>
      <w:r w:rsidRPr="00563EE3">
        <w:rPr>
          <w:sz w:val="28"/>
          <w:szCs w:val="28"/>
        </w:rPr>
        <w:t>Начальная цена – 622 000 рублей.</w:t>
      </w:r>
    </w:p>
    <w:p w:rsidR="00C76ABD" w:rsidRPr="00563EE3" w:rsidRDefault="00C76ABD" w:rsidP="00D631E0">
      <w:pPr>
        <w:ind w:firstLine="851"/>
        <w:jc w:val="both"/>
        <w:rPr>
          <w:sz w:val="28"/>
          <w:szCs w:val="28"/>
        </w:rPr>
      </w:pPr>
      <w:r w:rsidRPr="00563EE3">
        <w:rPr>
          <w:sz w:val="28"/>
          <w:szCs w:val="28"/>
        </w:rPr>
        <w:t>Форма подачи предложений о цене – открытая.</w:t>
      </w:r>
    </w:p>
    <w:p w:rsidR="00C76ABD" w:rsidRPr="00563EE3" w:rsidRDefault="002576B0" w:rsidP="00D631E0">
      <w:pPr>
        <w:ind w:firstLine="851"/>
        <w:jc w:val="both"/>
        <w:rPr>
          <w:sz w:val="28"/>
          <w:szCs w:val="28"/>
        </w:rPr>
      </w:pPr>
      <w:r>
        <w:rPr>
          <w:sz w:val="28"/>
          <w:szCs w:val="28"/>
        </w:rPr>
        <w:t>Размер задатка для участия в аукционе</w:t>
      </w:r>
      <w:r w:rsidR="00C76ABD" w:rsidRPr="00563EE3">
        <w:rPr>
          <w:sz w:val="28"/>
          <w:szCs w:val="28"/>
        </w:rPr>
        <w:t xml:space="preserve"> составляет 124 400 руб</w:t>
      </w:r>
      <w:r w:rsidR="00E4036D">
        <w:rPr>
          <w:sz w:val="28"/>
          <w:szCs w:val="28"/>
        </w:rPr>
        <w:t>лей</w:t>
      </w:r>
      <w:r w:rsidR="00C76ABD" w:rsidRPr="00563EE3">
        <w:rPr>
          <w:sz w:val="28"/>
          <w:szCs w:val="28"/>
        </w:rPr>
        <w:t>.</w:t>
      </w:r>
    </w:p>
    <w:p w:rsidR="00C76ABD" w:rsidRPr="00B72725" w:rsidRDefault="00C76ABD" w:rsidP="00D631E0">
      <w:pPr>
        <w:ind w:firstLine="851"/>
        <w:jc w:val="both"/>
        <w:rPr>
          <w:sz w:val="28"/>
          <w:szCs w:val="28"/>
        </w:rPr>
      </w:pPr>
      <w:r w:rsidRPr="00B72725">
        <w:rPr>
          <w:sz w:val="28"/>
          <w:szCs w:val="28"/>
        </w:rPr>
        <w:t>2) объект площадью 2050 кв.м, расположенный</w:t>
      </w:r>
      <w:r w:rsidR="00DA5CBA">
        <w:rPr>
          <w:sz w:val="28"/>
          <w:szCs w:val="28"/>
        </w:rPr>
        <w:t xml:space="preserve"> в</w:t>
      </w:r>
      <w:r w:rsidRPr="00B72725">
        <w:rPr>
          <w:sz w:val="28"/>
          <w:szCs w:val="28"/>
        </w:rPr>
        <w:t xml:space="preserve"> с.</w:t>
      </w:r>
      <w:r w:rsidR="00410943" w:rsidRPr="00B72725">
        <w:rPr>
          <w:sz w:val="28"/>
          <w:szCs w:val="28"/>
        </w:rPr>
        <w:t xml:space="preserve"> </w:t>
      </w:r>
      <w:r w:rsidRPr="00B72725">
        <w:rPr>
          <w:sz w:val="28"/>
          <w:szCs w:val="28"/>
        </w:rPr>
        <w:t xml:space="preserve">Кабардинка, </w:t>
      </w:r>
      <w:r w:rsidR="00DA5CBA">
        <w:rPr>
          <w:sz w:val="28"/>
          <w:szCs w:val="28"/>
        </w:rPr>
        <w:t>на набережной</w:t>
      </w:r>
      <w:r w:rsidRPr="00B72725">
        <w:rPr>
          <w:sz w:val="28"/>
          <w:szCs w:val="28"/>
        </w:rPr>
        <w:t>, вблизи в/ч №2156, аттракционы, собственная конструкция – 1 место,</w:t>
      </w:r>
      <w:r w:rsidR="007162DF" w:rsidRPr="00B72725">
        <w:rPr>
          <w:sz w:val="28"/>
          <w:szCs w:val="28"/>
        </w:rPr>
        <w:t xml:space="preserve"> арендная плата за весь срок аренды по договору составляет-</w:t>
      </w:r>
      <w:r w:rsidR="005E5A87" w:rsidRPr="00B72725">
        <w:rPr>
          <w:sz w:val="28"/>
          <w:szCs w:val="28"/>
        </w:rPr>
        <w:t xml:space="preserve"> </w:t>
      </w:r>
      <w:r w:rsidR="00B72725" w:rsidRPr="00B72725">
        <w:rPr>
          <w:sz w:val="28"/>
          <w:szCs w:val="28"/>
        </w:rPr>
        <w:t xml:space="preserve">2 070 500 </w:t>
      </w:r>
      <w:r w:rsidR="005E5A87" w:rsidRPr="00B72725">
        <w:rPr>
          <w:sz w:val="28"/>
          <w:szCs w:val="28"/>
        </w:rPr>
        <w:t>рублей</w:t>
      </w:r>
      <w:r w:rsidRPr="00B72725">
        <w:rPr>
          <w:sz w:val="28"/>
          <w:szCs w:val="28"/>
        </w:rPr>
        <w:t xml:space="preserve"> (регистрационный номер </w:t>
      </w:r>
      <w:r w:rsidR="008F13B5">
        <w:rPr>
          <w:sz w:val="28"/>
          <w:szCs w:val="28"/>
        </w:rPr>
        <w:t>10</w:t>
      </w:r>
      <w:r w:rsidRPr="00B72725">
        <w:rPr>
          <w:sz w:val="28"/>
          <w:szCs w:val="28"/>
        </w:rPr>
        <w:t>).</w:t>
      </w:r>
    </w:p>
    <w:p w:rsidR="00C76ABD" w:rsidRPr="00563EE3" w:rsidRDefault="00C76ABD" w:rsidP="00D631E0">
      <w:pPr>
        <w:ind w:firstLine="851"/>
        <w:jc w:val="both"/>
        <w:rPr>
          <w:sz w:val="28"/>
          <w:szCs w:val="28"/>
        </w:rPr>
      </w:pPr>
      <w:r w:rsidRPr="00563EE3">
        <w:rPr>
          <w:sz w:val="28"/>
          <w:szCs w:val="28"/>
        </w:rPr>
        <w:t>Начальная цена – 430 000 рублей.</w:t>
      </w:r>
    </w:p>
    <w:p w:rsidR="00C76ABD" w:rsidRPr="00563EE3" w:rsidRDefault="00C76ABD" w:rsidP="00D631E0">
      <w:pPr>
        <w:ind w:firstLine="851"/>
        <w:jc w:val="both"/>
        <w:rPr>
          <w:sz w:val="28"/>
          <w:szCs w:val="28"/>
        </w:rPr>
      </w:pPr>
      <w:r w:rsidRPr="00563EE3">
        <w:rPr>
          <w:sz w:val="28"/>
          <w:szCs w:val="28"/>
        </w:rPr>
        <w:t>Форма подачи предложений о цене – открытая.</w:t>
      </w:r>
    </w:p>
    <w:p w:rsidR="00C76ABD" w:rsidRPr="00563EE3" w:rsidRDefault="002576B0" w:rsidP="00D631E0">
      <w:pPr>
        <w:ind w:firstLine="851"/>
        <w:jc w:val="both"/>
        <w:rPr>
          <w:sz w:val="28"/>
          <w:szCs w:val="28"/>
        </w:rPr>
      </w:pPr>
      <w:r>
        <w:rPr>
          <w:sz w:val="28"/>
          <w:szCs w:val="28"/>
        </w:rPr>
        <w:t xml:space="preserve">Размер задатка для участия в аукционе </w:t>
      </w:r>
      <w:r w:rsidR="00C76ABD" w:rsidRPr="00563EE3">
        <w:rPr>
          <w:sz w:val="28"/>
          <w:szCs w:val="28"/>
        </w:rPr>
        <w:t>составляет 86 000 руб</w:t>
      </w:r>
      <w:r w:rsidR="00E4036D">
        <w:rPr>
          <w:sz w:val="28"/>
          <w:szCs w:val="28"/>
        </w:rPr>
        <w:t>лей</w:t>
      </w:r>
      <w:r w:rsidR="00C76ABD" w:rsidRPr="00563EE3">
        <w:rPr>
          <w:sz w:val="28"/>
          <w:szCs w:val="28"/>
        </w:rPr>
        <w:t>.</w:t>
      </w:r>
    </w:p>
    <w:p w:rsidR="00C76ABD" w:rsidRDefault="00C76ABD" w:rsidP="00D631E0">
      <w:pPr>
        <w:ind w:firstLine="851"/>
        <w:jc w:val="both"/>
        <w:rPr>
          <w:b/>
          <w:sz w:val="28"/>
          <w:szCs w:val="28"/>
        </w:rPr>
      </w:pPr>
      <w:r>
        <w:rPr>
          <w:b/>
          <w:sz w:val="28"/>
          <w:szCs w:val="28"/>
        </w:rPr>
        <w:t>ж) по оказанию услуг по обзорному просмотру бухты в бинокль, телескоп:</w:t>
      </w:r>
    </w:p>
    <w:p w:rsidR="00C76ABD" w:rsidRDefault="00C76ABD" w:rsidP="00D631E0">
      <w:pPr>
        <w:ind w:firstLine="851"/>
        <w:jc w:val="both"/>
        <w:rPr>
          <w:sz w:val="28"/>
          <w:szCs w:val="28"/>
        </w:rPr>
      </w:pPr>
      <w:r>
        <w:rPr>
          <w:sz w:val="28"/>
          <w:szCs w:val="28"/>
        </w:rPr>
        <w:t>1) объект площадью 2 кв.м, расположенный</w:t>
      </w:r>
      <w:r w:rsidR="00DA5CBA">
        <w:rPr>
          <w:sz w:val="28"/>
          <w:szCs w:val="28"/>
        </w:rPr>
        <w:t xml:space="preserve"> в</w:t>
      </w:r>
      <w:r>
        <w:rPr>
          <w:sz w:val="28"/>
          <w:szCs w:val="28"/>
        </w:rPr>
        <w:t xml:space="preserve"> </w:t>
      </w:r>
      <w:r>
        <w:rPr>
          <w:color w:val="000000"/>
          <w:sz w:val="28"/>
          <w:szCs w:val="28"/>
        </w:rPr>
        <w:t>с.Кабардинка</w:t>
      </w:r>
      <w:r w:rsidR="00DA5CBA">
        <w:rPr>
          <w:color w:val="000000"/>
          <w:sz w:val="28"/>
          <w:szCs w:val="28"/>
        </w:rPr>
        <w:t xml:space="preserve"> на третьей</w:t>
      </w:r>
      <w:r>
        <w:rPr>
          <w:color w:val="000000"/>
          <w:sz w:val="28"/>
          <w:szCs w:val="28"/>
        </w:rPr>
        <w:t xml:space="preserve"> очеред</w:t>
      </w:r>
      <w:r w:rsidR="00DA5CBA">
        <w:rPr>
          <w:color w:val="000000"/>
          <w:sz w:val="28"/>
          <w:szCs w:val="28"/>
        </w:rPr>
        <w:t>и</w:t>
      </w:r>
      <w:r>
        <w:rPr>
          <w:color w:val="000000"/>
          <w:sz w:val="28"/>
          <w:szCs w:val="28"/>
        </w:rPr>
        <w:t xml:space="preserve"> набережной, район кафе «Прибой»</w:t>
      </w:r>
      <w:r>
        <w:rPr>
          <w:sz w:val="28"/>
          <w:szCs w:val="28"/>
        </w:rPr>
        <w:t>, б</w:t>
      </w:r>
      <w:r>
        <w:rPr>
          <w:bCs/>
          <w:color w:val="000000"/>
          <w:sz w:val="28"/>
          <w:szCs w:val="28"/>
        </w:rPr>
        <w:t xml:space="preserve">инокли, телескопы, собственная конструкция </w:t>
      </w:r>
      <w:r>
        <w:rPr>
          <w:sz w:val="28"/>
          <w:szCs w:val="28"/>
        </w:rPr>
        <w:t>– 1 место,</w:t>
      </w:r>
      <w:r w:rsidR="007162DF" w:rsidRPr="007162DF">
        <w:rPr>
          <w:sz w:val="28"/>
          <w:szCs w:val="28"/>
        </w:rPr>
        <w:t xml:space="preserve"> </w:t>
      </w:r>
      <w:r w:rsidR="007162DF">
        <w:rPr>
          <w:sz w:val="28"/>
          <w:szCs w:val="28"/>
        </w:rPr>
        <w:t>арендная плата за весь срок аренды по договору составляет- 7 470</w:t>
      </w:r>
      <w:r>
        <w:rPr>
          <w:sz w:val="28"/>
          <w:szCs w:val="28"/>
        </w:rPr>
        <w:t xml:space="preserve"> руб</w:t>
      </w:r>
      <w:r w:rsidR="00E4036D">
        <w:rPr>
          <w:sz w:val="28"/>
          <w:szCs w:val="28"/>
        </w:rPr>
        <w:t>лей</w:t>
      </w:r>
      <w:r>
        <w:rPr>
          <w:sz w:val="28"/>
          <w:szCs w:val="28"/>
        </w:rPr>
        <w:t xml:space="preserve"> (регистрационный номер </w:t>
      </w:r>
      <w:r w:rsidR="008F13B5">
        <w:rPr>
          <w:sz w:val="28"/>
          <w:szCs w:val="28"/>
        </w:rPr>
        <w:t>1</w:t>
      </w:r>
      <w:r>
        <w:rPr>
          <w:sz w:val="28"/>
          <w:szCs w:val="28"/>
        </w:rPr>
        <w:t>1).</w:t>
      </w:r>
    </w:p>
    <w:p w:rsidR="00C76ABD" w:rsidRDefault="00C76ABD" w:rsidP="00D631E0">
      <w:pPr>
        <w:ind w:firstLine="851"/>
        <w:jc w:val="both"/>
        <w:rPr>
          <w:sz w:val="28"/>
          <w:szCs w:val="28"/>
        </w:rPr>
      </w:pPr>
      <w:r>
        <w:rPr>
          <w:sz w:val="28"/>
          <w:szCs w:val="28"/>
        </w:rPr>
        <w:t>Начальная цена – 6 000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1 200 руб</w:t>
      </w:r>
      <w:r w:rsidR="00E4036D">
        <w:rPr>
          <w:sz w:val="28"/>
          <w:szCs w:val="28"/>
        </w:rPr>
        <w:t>лей</w:t>
      </w:r>
      <w:r w:rsidR="00C76ABD">
        <w:rPr>
          <w:sz w:val="28"/>
          <w:szCs w:val="28"/>
        </w:rPr>
        <w:t>.</w:t>
      </w:r>
    </w:p>
    <w:p w:rsidR="0040017A" w:rsidRPr="0040017A" w:rsidRDefault="00C76ABD" w:rsidP="00D631E0">
      <w:pPr>
        <w:ind w:firstLine="851"/>
        <w:jc w:val="both"/>
        <w:rPr>
          <w:sz w:val="28"/>
          <w:szCs w:val="28"/>
        </w:rPr>
      </w:pPr>
      <w:r w:rsidRPr="0040017A">
        <w:rPr>
          <w:sz w:val="28"/>
          <w:szCs w:val="28"/>
        </w:rPr>
        <w:t>2) объект площадью 2 кв.м, расположенный</w:t>
      </w:r>
      <w:r w:rsidR="00DA5CBA">
        <w:rPr>
          <w:sz w:val="28"/>
          <w:szCs w:val="28"/>
        </w:rPr>
        <w:t xml:space="preserve"> в</w:t>
      </w:r>
      <w:r w:rsidRPr="0040017A">
        <w:rPr>
          <w:sz w:val="28"/>
          <w:szCs w:val="28"/>
        </w:rPr>
        <w:t xml:space="preserve"> с.Кабардинка</w:t>
      </w:r>
      <w:r w:rsidR="00DA5CBA">
        <w:rPr>
          <w:sz w:val="28"/>
          <w:szCs w:val="28"/>
        </w:rPr>
        <w:t xml:space="preserve"> на</w:t>
      </w:r>
      <w:r w:rsidRPr="0040017A">
        <w:rPr>
          <w:sz w:val="28"/>
          <w:szCs w:val="28"/>
        </w:rPr>
        <w:t xml:space="preserve"> набережн</w:t>
      </w:r>
      <w:r w:rsidR="00DA5CBA">
        <w:rPr>
          <w:sz w:val="28"/>
          <w:szCs w:val="28"/>
        </w:rPr>
        <w:t>ой</w:t>
      </w:r>
      <w:r w:rsidRPr="0040017A">
        <w:rPr>
          <w:sz w:val="28"/>
          <w:szCs w:val="28"/>
        </w:rPr>
        <w:t>, вблизи магазина «Престиж», б</w:t>
      </w:r>
      <w:r w:rsidRPr="0040017A">
        <w:rPr>
          <w:bCs/>
          <w:sz w:val="28"/>
          <w:szCs w:val="28"/>
        </w:rPr>
        <w:t xml:space="preserve">инокли, телескопы, собственная конструкция </w:t>
      </w:r>
      <w:r w:rsidRPr="0040017A">
        <w:rPr>
          <w:sz w:val="28"/>
          <w:szCs w:val="28"/>
        </w:rPr>
        <w:t xml:space="preserve">– 1 место, </w:t>
      </w:r>
      <w:r w:rsidR="007162DF" w:rsidRPr="0040017A">
        <w:rPr>
          <w:sz w:val="28"/>
          <w:szCs w:val="28"/>
        </w:rPr>
        <w:t xml:space="preserve">арендная плата за весь срок аренды по договору составляет </w:t>
      </w:r>
      <w:r w:rsidR="005E5A87" w:rsidRPr="0040017A">
        <w:rPr>
          <w:sz w:val="28"/>
          <w:szCs w:val="28"/>
        </w:rPr>
        <w:t xml:space="preserve">– 7 </w:t>
      </w:r>
      <w:r w:rsidR="0040017A" w:rsidRPr="0040017A">
        <w:rPr>
          <w:sz w:val="28"/>
          <w:szCs w:val="28"/>
        </w:rPr>
        <w:t>70</w:t>
      </w:r>
      <w:r w:rsidR="005E5A87" w:rsidRPr="0040017A">
        <w:rPr>
          <w:sz w:val="28"/>
          <w:szCs w:val="28"/>
        </w:rPr>
        <w:t>0</w:t>
      </w:r>
      <w:r w:rsidR="007162DF" w:rsidRPr="0040017A">
        <w:rPr>
          <w:sz w:val="28"/>
          <w:szCs w:val="28"/>
        </w:rPr>
        <w:t xml:space="preserve"> </w:t>
      </w:r>
      <w:r w:rsidRPr="0040017A">
        <w:rPr>
          <w:sz w:val="28"/>
          <w:szCs w:val="28"/>
        </w:rPr>
        <w:t>руб</w:t>
      </w:r>
      <w:r w:rsidR="005E5A87" w:rsidRPr="0040017A">
        <w:rPr>
          <w:sz w:val="28"/>
          <w:szCs w:val="28"/>
        </w:rPr>
        <w:t>лей</w:t>
      </w:r>
      <w:r w:rsidR="008F13B5">
        <w:rPr>
          <w:sz w:val="28"/>
          <w:szCs w:val="28"/>
        </w:rPr>
        <w:t xml:space="preserve"> (регистрационный номер 1</w:t>
      </w:r>
      <w:r w:rsidRPr="0040017A">
        <w:rPr>
          <w:sz w:val="28"/>
          <w:szCs w:val="28"/>
        </w:rPr>
        <w:t>2).</w:t>
      </w:r>
      <w:r w:rsidR="005E5A87" w:rsidRPr="0040017A">
        <w:rPr>
          <w:sz w:val="28"/>
          <w:szCs w:val="28"/>
        </w:rPr>
        <w:t xml:space="preserve"> </w:t>
      </w:r>
    </w:p>
    <w:p w:rsidR="00C76ABD" w:rsidRPr="0040017A" w:rsidRDefault="00C76ABD" w:rsidP="00D631E0">
      <w:pPr>
        <w:ind w:firstLine="851"/>
        <w:jc w:val="both"/>
        <w:rPr>
          <w:sz w:val="28"/>
          <w:szCs w:val="28"/>
        </w:rPr>
      </w:pPr>
      <w:r w:rsidRPr="0040017A">
        <w:rPr>
          <w:sz w:val="28"/>
          <w:szCs w:val="28"/>
        </w:rPr>
        <w:lastRenderedPageBreak/>
        <w:t>Начальная цена – 6 000 рублей.</w:t>
      </w:r>
    </w:p>
    <w:p w:rsidR="00C76ABD" w:rsidRPr="0040017A" w:rsidRDefault="00C76ABD" w:rsidP="00D631E0">
      <w:pPr>
        <w:ind w:firstLine="851"/>
        <w:jc w:val="both"/>
        <w:rPr>
          <w:sz w:val="28"/>
          <w:szCs w:val="28"/>
        </w:rPr>
      </w:pPr>
      <w:r w:rsidRPr="0040017A">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sidRPr="0040017A">
        <w:rPr>
          <w:sz w:val="28"/>
          <w:szCs w:val="28"/>
        </w:rPr>
        <w:t>составляет 1 200 руб</w:t>
      </w:r>
      <w:r w:rsidR="00E4036D">
        <w:rPr>
          <w:sz w:val="28"/>
          <w:szCs w:val="28"/>
        </w:rPr>
        <w:t>лей</w:t>
      </w:r>
      <w:r w:rsidR="00C76ABD" w:rsidRPr="0040017A">
        <w:rPr>
          <w:sz w:val="28"/>
          <w:szCs w:val="28"/>
        </w:rPr>
        <w:t>.</w:t>
      </w:r>
    </w:p>
    <w:p w:rsidR="00E4036D" w:rsidRPr="0040017A" w:rsidRDefault="00E4036D" w:rsidP="00D631E0">
      <w:pPr>
        <w:ind w:firstLine="851"/>
        <w:jc w:val="both"/>
        <w:rPr>
          <w:sz w:val="28"/>
          <w:szCs w:val="28"/>
        </w:rPr>
      </w:pPr>
    </w:p>
    <w:p w:rsidR="00C76ABD" w:rsidRDefault="00C76ABD" w:rsidP="00D631E0">
      <w:pPr>
        <w:ind w:firstLine="851"/>
        <w:jc w:val="both"/>
        <w:rPr>
          <w:b/>
          <w:sz w:val="28"/>
          <w:szCs w:val="28"/>
          <w:u w:val="single"/>
        </w:rPr>
      </w:pPr>
      <w:r>
        <w:rPr>
          <w:b/>
          <w:sz w:val="28"/>
          <w:szCs w:val="28"/>
          <w:u w:val="single"/>
        </w:rPr>
        <w:t>Пшадский сельский округ:</w:t>
      </w:r>
    </w:p>
    <w:p w:rsidR="00C76ABD" w:rsidRPr="007F5D54" w:rsidRDefault="00C76ABD" w:rsidP="00D631E0">
      <w:pPr>
        <w:ind w:firstLine="851"/>
        <w:jc w:val="both"/>
        <w:rPr>
          <w:b/>
          <w:sz w:val="28"/>
          <w:szCs w:val="28"/>
        </w:rPr>
      </w:pPr>
      <w:r w:rsidRPr="007F5D54">
        <w:rPr>
          <w:b/>
          <w:sz w:val="28"/>
          <w:szCs w:val="28"/>
        </w:rPr>
        <w:t>а) для размещения тира:</w:t>
      </w:r>
    </w:p>
    <w:p w:rsidR="00C76ABD" w:rsidRPr="007F5D54" w:rsidRDefault="00C76ABD" w:rsidP="00D631E0">
      <w:pPr>
        <w:ind w:firstLine="851"/>
        <w:jc w:val="both"/>
        <w:rPr>
          <w:sz w:val="28"/>
          <w:szCs w:val="28"/>
        </w:rPr>
      </w:pPr>
      <w:r w:rsidRPr="007F5D54">
        <w:rPr>
          <w:sz w:val="28"/>
          <w:szCs w:val="28"/>
        </w:rPr>
        <w:t>1) объект площадью 15 кв.м, расположенный</w:t>
      </w:r>
      <w:r w:rsidR="00DA5CBA">
        <w:rPr>
          <w:sz w:val="28"/>
          <w:szCs w:val="28"/>
        </w:rPr>
        <w:t xml:space="preserve"> в </w:t>
      </w:r>
      <w:r w:rsidRPr="007F5D54">
        <w:rPr>
          <w:sz w:val="28"/>
          <w:szCs w:val="28"/>
        </w:rPr>
        <w:t>х.Бетта</w:t>
      </w:r>
      <w:r w:rsidR="00DA5CBA">
        <w:rPr>
          <w:sz w:val="28"/>
          <w:szCs w:val="28"/>
        </w:rPr>
        <w:t xml:space="preserve"> на</w:t>
      </w:r>
      <w:r w:rsidRPr="007F5D54">
        <w:rPr>
          <w:sz w:val="28"/>
          <w:szCs w:val="28"/>
        </w:rPr>
        <w:t xml:space="preserve"> алле</w:t>
      </w:r>
      <w:r w:rsidR="00DA5CBA">
        <w:rPr>
          <w:sz w:val="28"/>
          <w:szCs w:val="28"/>
        </w:rPr>
        <w:t>е</w:t>
      </w:r>
      <w:r w:rsidRPr="007F5D54">
        <w:rPr>
          <w:sz w:val="28"/>
          <w:szCs w:val="28"/>
        </w:rPr>
        <w:t xml:space="preserve"> к </w:t>
      </w:r>
      <w:r w:rsidRPr="0040017A">
        <w:rPr>
          <w:sz w:val="28"/>
          <w:szCs w:val="28"/>
        </w:rPr>
        <w:t>набережной, пневматический тир, собственная конструкция  – 1 место</w:t>
      </w:r>
      <w:r w:rsidRPr="007F5D54">
        <w:rPr>
          <w:b/>
          <w:sz w:val="28"/>
          <w:szCs w:val="28"/>
        </w:rPr>
        <w:t>,</w:t>
      </w:r>
      <w:r w:rsidR="00781052" w:rsidRPr="007F5D54">
        <w:rPr>
          <w:b/>
          <w:sz w:val="28"/>
          <w:szCs w:val="28"/>
        </w:rPr>
        <w:t xml:space="preserve"> </w:t>
      </w:r>
      <w:r w:rsidR="00781052" w:rsidRPr="007F5D54">
        <w:rPr>
          <w:sz w:val="28"/>
          <w:szCs w:val="28"/>
        </w:rPr>
        <w:t xml:space="preserve">арендная плата за весь срок аренды по договору составляет </w:t>
      </w:r>
      <w:r w:rsidRPr="007F5D54">
        <w:rPr>
          <w:sz w:val="28"/>
          <w:szCs w:val="28"/>
        </w:rPr>
        <w:t>–</w:t>
      </w:r>
      <w:r w:rsidR="001907A6">
        <w:rPr>
          <w:sz w:val="28"/>
          <w:szCs w:val="28"/>
        </w:rPr>
        <w:t xml:space="preserve"> 48 525 </w:t>
      </w:r>
      <w:r w:rsidR="00E4036D">
        <w:rPr>
          <w:sz w:val="28"/>
          <w:szCs w:val="28"/>
        </w:rPr>
        <w:t>рублей</w:t>
      </w:r>
      <w:r w:rsidRPr="007F5D54">
        <w:rPr>
          <w:sz w:val="28"/>
          <w:szCs w:val="28"/>
        </w:rPr>
        <w:t xml:space="preserve"> (регистрационный номер 1</w:t>
      </w:r>
      <w:r w:rsidR="008F13B5">
        <w:rPr>
          <w:sz w:val="28"/>
          <w:szCs w:val="28"/>
        </w:rPr>
        <w:t>3</w:t>
      </w:r>
      <w:r w:rsidRPr="007F5D54">
        <w:rPr>
          <w:sz w:val="28"/>
          <w:szCs w:val="28"/>
        </w:rPr>
        <w:t>).</w:t>
      </w:r>
    </w:p>
    <w:p w:rsidR="00C76ABD" w:rsidRPr="007F5D54" w:rsidRDefault="00C76ABD" w:rsidP="00D631E0">
      <w:pPr>
        <w:ind w:firstLine="851"/>
        <w:jc w:val="both"/>
        <w:rPr>
          <w:sz w:val="28"/>
          <w:szCs w:val="28"/>
        </w:rPr>
      </w:pPr>
      <w:r w:rsidRPr="007F5D54">
        <w:rPr>
          <w:sz w:val="28"/>
          <w:szCs w:val="28"/>
        </w:rPr>
        <w:t>Начальная цена – 30 000 рублей.</w:t>
      </w:r>
    </w:p>
    <w:p w:rsidR="00C76ABD" w:rsidRPr="007F5D54" w:rsidRDefault="00C76ABD" w:rsidP="00D631E0">
      <w:pPr>
        <w:ind w:firstLine="851"/>
        <w:jc w:val="both"/>
        <w:rPr>
          <w:sz w:val="28"/>
          <w:szCs w:val="28"/>
        </w:rPr>
      </w:pPr>
      <w:r w:rsidRPr="007F5D54">
        <w:rPr>
          <w:sz w:val="28"/>
          <w:szCs w:val="28"/>
        </w:rPr>
        <w:t>Форма подачи предложений о цене – открытая.</w:t>
      </w:r>
    </w:p>
    <w:p w:rsidR="00C76ABD" w:rsidRPr="007F5D54" w:rsidRDefault="002576B0" w:rsidP="00D631E0">
      <w:pPr>
        <w:ind w:firstLine="851"/>
        <w:jc w:val="both"/>
        <w:rPr>
          <w:sz w:val="28"/>
          <w:szCs w:val="28"/>
        </w:rPr>
      </w:pPr>
      <w:r>
        <w:rPr>
          <w:sz w:val="28"/>
          <w:szCs w:val="28"/>
        </w:rPr>
        <w:t xml:space="preserve">Размер задатка для участия в аукционе </w:t>
      </w:r>
      <w:r w:rsidR="00C76ABD" w:rsidRPr="007F5D54">
        <w:rPr>
          <w:sz w:val="28"/>
          <w:szCs w:val="28"/>
        </w:rPr>
        <w:t>составляет 6 000 руб</w:t>
      </w:r>
      <w:r w:rsidR="00E4036D">
        <w:rPr>
          <w:sz w:val="28"/>
          <w:szCs w:val="28"/>
        </w:rPr>
        <w:t>лей</w:t>
      </w:r>
      <w:r w:rsidR="00C76ABD" w:rsidRPr="007F5D54">
        <w:rPr>
          <w:sz w:val="28"/>
          <w:szCs w:val="28"/>
        </w:rPr>
        <w:t>.</w:t>
      </w:r>
    </w:p>
    <w:p w:rsidR="00C76ABD" w:rsidRPr="007F5D54" w:rsidRDefault="00C76ABD" w:rsidP="00D631E0">
      <w:pPr>
        <w:ind w:firstLine="851"/>
        <w:jc w:val="both"/>
        <w:rPr>
          <w:b/>
          <w:sz w:val="28"/>
          <w:szCs w:val="28"/>
        </w:rPr>
      </w:pPr>
      <w:r w:rsidRPr="007F5D54">
        <w:rPr>
          <w:b/>
          <w:sz w:val="28"/>
          <w:szCs w:val="28"/>
        </w:rPr>
        <w:t>б) для работы художников:</w:t>
      </w:r>
    </w:p>
    <w:p w:rsidR="00C76ABD" w:rsidRPr="007F5D54" w:rsidRDefault="00C76ABD" w:rsidP="00D631E0">
      <w:pPr>
        <w:ind w:firstLine="851"/>
        <w:jc w:val="both"/>
        <w:rPr>
          <w:sz w:val="28"/>
          <w:szCs w:val="28"/>
        </w:rPr>
      </w:pPr>
      <w:r w:rsidRPr="007F5D54">
        <w:rPr>
          <w:sz w:val="28"/>
          <w:szCs w:val="28"/>
        </w:rPr>
        <w:t>1) объект площадью 2 кв.м, расположенный</w:t>
      </w:r>
      <w:r w:rsidR="00DA5CBA">
        <w:rPr>
          <w:sz w:val="28"/>
          <w:szCs w:val="28"/>
        </w:rPr>
        <w:t xml:space="preserve"> в х.Бетта на</w:t>
      </w:r>
      <w:r w:rsidRPr="007F5D54">
        <w:rPr>
          <w:sz w:val="28"/>
          <w:szCs w:val="28"/>
        </w:rPr>
        <w:t xml:space="preserve"> алле</w:t>
      </w:r>
      <w:r w:rsidR="00DA5CBA">
        <w:rPr>
          <w:sz w:val="28"/>
          <w:szCs w:val="28"/>
        </w:rPr>
        <w:t>е</w:t>
      </w:r>
      <w:r w:rsidRPr="007F5D54">
        <w:rPr>
          <w:sz w:val="28"/>
          <w:szCs w:val="28"/>
        </w:rPr>
        <w:t xml:space="preserve"> к набережной, работа художник</w:t>
      </w:r>
      <w:r w:rsidR="001907A6">
        <w:rPr>
          <w:sz w:val="28"/>
          <w:szCs w:val="28"/>
        </w:rPr>
        <w:t xml:space="preserve">ов, собственная конструкция (Х) </w:t>
      </w:r>
      <w:r w:rsidRPr="007F5D54">
        <w:rPr>
          <w:sz w:val="28"/>
          <w:szCs w:val="28"/>
        </w:rPr>
        <w:t>–</w:t>
      </w:r>
      <w:r w:rsidR="001907A6">
        <w:rPr>
          <w:sz w:val="28"/>
          <w:szCs w:val="28"/>
        </w:rPr>
        <w:t xml:space="preserve"> </w:t>
      </w:r>
      <w:r w:rsidRPr="007F5D54">
        <w:rPr>
          <w:sz w:val="28"/>
          <w:szCs w:val="28"/>
        </w:rPr>
        <w:t>1 место,</w:t>
      </w:r>
      <w:r w:rsidR="001907A6" w:rsidRPr="001907A6">
        <w:rPr>
          <w:sz w:val="28"/>
          <w:szCs w:val="28"/>
        </w:rPr>
        <w:t xml:space="preserve"> </w:t>
      </w:r>
      <w:r w:rsidR="001907A6" w:rsidRPr="007F5D54">
        <w:rPr>
          <w:sz w:val="28"/>
          <w:szCs w:val="28"/>
        </w:rPr>
        <w:t xml:space="preserve">арендная плата за весь срок аренды по договору составляет </w:t>
      </w:r>
      <w:r w:rsidRPr="007F5D54">
        <w:rPr>
          <w:sz w:val="28"/>
          <w:szCs w:val="28"/>
        </w:rPr>
        <w:t xml:space="preserve">– </w:t>
      </w:r>
      <w:r w:rsidR="001907A6">
        <w:rPr>
          <w:sz w:val="28"/>
          <w:szCs w:val="28"/>
        </w:rPr>
        <w:t>6 470</w:t>
      </w:r>
      <w:r w:rsidRPr="007F5D54">
        <w:rPr>
          <w:sz w:val="28"/>
          <w:szCs w:val="28"/>
        </w:rPr>
        <w:t xml:space="preserve"> руб</w:t>
      </w:r>
      <w:r w:rsidR="00E4036D">
        <w:rPr>
          <w:sz w:val="28"/>
          <w:szCs w:val="28"/>
        </w:rPr>
        <w:t>лей</w:t>
      </w:r>
      <w:r w:rsidR="008F13B5">
        <w:rPr>
          <w:sz w:val="28"/>
          <w:szCs w:val="28"/>
        </w:rPr>
        <w:t xml:space="preserve"> (регистрационный номер </w:t>
      </w:r>
      <w:r w:rsidRPr="007F5D54">
        <w:rPr>
          <w:sz w:val="28"/>
          <w:szCs w:val="28"/>
        </w:rPr>
        <w:t>1</w:t>
      </w:r>
      <w:r w:rsidR="008F13B5">
        <w:rPr>
          <w:sz w:val="28"/>
          <w:szCs w:val="28"/>
        </w:rPr>
        <w:t>4</w:t>
      </w:r>
      <w:r w:rsidRPr="007F5D54">
        <w:rPr>
          <w:sz w:val="28"/>
          <w:szCs w:val="28"/>
        </w:rPr>
        <w:t>).</w:t>
      </w:r>
    </w:p>
    <w:p w:rsidR="00C76ABD" w:rsidRPr="007F5D54" w:rsidRDefault="00C76ABD" w:rsidP="00D631E0">
      <w:pPr>
        <w:ind w:firstLine="851"/>
        <w:jc w:val="both"/>
        <w:rPr>
          <w:sz w:val="28"/>
          <w:szCs w:val="28"/>
        </w:rPr>
      </w:pPr>
      <w:r w:rsidRPr="007F5D54">
        <w:rPr>
          <w:sz w:val="28"/>
          <w:szCs w:val="28"/>
        </w:rPr>
        <w:t>Начальная цена – 13 000 рублей.</w:t>
      </w:r>
    </w:p>
    <w:p w:rsidR="00C76ABD" w:rsidRPr="007F5D54" w:rsidRDefault="00C76ABD" w:rsidP="00D631E0">
      <w:pPr>
        <w:ind w:firstLine="851"/>
        <w:jc w:val="both"/>
        <w:rPr>
          <w:sz w:val="28"/>
          <w:szCs w:val="28"/>
        </w:rPr>
      </w:pPr>
      <w:r w:rsidRPr="007F5D54">
        <w:rPr>
          <w:sz w:val="28"/>
          <w:szCs w:val="28"/>
        </w:rPr>
        <w:t>Форма подачи предложений о цене – открытая.</w:t>
      </w:r>
    </w:p>
    <w:p w:rsidR="00C76ABD" w:rsidRPr="007F5D54" w:rsidRDefault="002576B0" w:rsidP="00D631E0">
      <w:pPr>
        <w:ind w:firstLine="851"/>
        <w:jc w:val="both"/>
        <w:rPr>
          <w:sz w:val="28"/>
          <w:szCs w:val="28"/>
        </w:rPr>
      </w:pPr>
      <w:r>
        <w:rPr>
          <w:sz w:val="28"/>
          <w:szCs w:val="28"/>
        </w:rPr>
        <w:t xml:space="preserve">Размер задатка для участия в аукционе </w:t>
      </w:r>
      <w:r w:rsidR="00C76ABD" w:rsidRPr="007F5D54">
        <w:rPr>
          <w:sz w:val="28"/>
          <w:szCs w:val="28"/>
        </w:rPr>
        <w:t>составляет 2 600 руб</w:t>
      </w:r>
      <w:r w:rsidR="00E4036D">
        <w:rPr>
          <w:sz w:val="28"/>
          <w:szCs w:val="28"/>
        </w:rPr>
        <w:t>лей</w:t>
      </w:r>
      <w:r w:rsidR="00C76ABD" w:rsidRPr="007F5D54">
        <w:rPr>
          <w:sz w:val="28"/>
          <w:szCs w:val="28"/>
        </w:rPr>
        <w:t>.</w:t>
      </w:r>
    </w:p>
    <w:p w:rsidR="00C76ABD" w:rsidRPr="007F5D54" w:rsidRDefault="00C76ABD" w:rsidP="00D631E0">
      <w:pPr>
        <w:ind w:firstLine="851"/>
        <w:jc w:val="both"/>
        <w:rPr>
          <w:b/>
          <w:sz w:val="28"/>
          <w:szCs w:val="28"/>
        </w:rPr>
      </w:pPr>
      <w:r w:rsidRPr="007F5D54">
        <w:rPr>
          <w:b/>
          <w:sz w:val="28"/>
          <w:szCs w:val="28"/>
        </w:rPr>
        <w:t>в) для оказания услуг взвешивания:</w:t>
      </w:r>
    </w:p>
    <w:p w:rsidR="00C76ABD" w:rsidRPr="007F5D54" w:rsidRDefault="00C76ABD" w:rsidP="00D631E0">
      <w:pPr>
        <w:ind w:firstLine="851"/>
        <w:jc w:val="both"/>
        <w:rPr>
          <w:sz w:val="28"/>
          <w:szCs w:val="28"/>
        </w:rPr>
      </w:pPr>
      <w:r w:rsidRPr="007F5D54">
        <w:rPr>
          <w:sz w:val="28"/>
          <w:szCs w:val="28"/>
        </w:rPr>
        <w:t>1) объект площадью 3 кв.м, расположенный</w:t>
      </w:r>
      <w:r w:rsidR="00DA5CBA">
        <w:rPr>
          <w:sz w:val="28"/>
          <w:szCs w:val="28"/>
        </w:rPr>
        <w:t xml:space="preserve"> в</w:t>
      </w:r>
      <w:r w:rsidRPr="007F5D54">
        <w:rPr>
          <w:sz w:val="28"/>
          <w:szCs w:val="28"/>
        </w:rPr>
        <w:t xml:space="preserve"> х.Бетта</w:t>
      </w:r>
      <w:r w:rsidR="00DA5CBA">
        <w:rPr>
          <w:sz w:val="28"/>
          <w:szCs w:val="28"/>
        </w:rPr>
        <w:t xml:space="preserve"> на</w:t>
      </w:r>
      <w:r w:rsidRPr="007F5D54">
        <w:rPr>
          <w:sz w:val="28"/>
          <w:szCs w:val="28"/>
        </w:rPr>
        <w:t xml:space="preserve"> алле</w:t>
      </w:r>
      <w:r w:rsidR="00DA5CBA">
        <w:rPr>
          <w:sz w:val="28"/>
          <w:szCs w:val="28"/>
        </w:rPr>
        <w:t>е</w:t>
      </w:r>
      <w:r w:rsidRPr="007F5D54">
        <w:rPr>
          <w:sz w:val="28"/>
          <w:szCs w:val="28"/>
        </w:rPr>
        <w:t xml:space="preserve"> к набережной, услуги взвешивания на механических медицинских или электронных весах, собственная </w:t>
      </w:r>
      <w:r w:rsidR="0040017A">
        <w:rPr>
          <w:sz w:val="28"/>
          <w:szCs w:val="28"/>
        </w:rPr>
        <w:t>конструкция</w:t>
      </w:r>
      <w:r w:rsidRPr="007F5D54">
        <w:rPr>
          <w:sz w:val="28"/>
          <w:szCs w:val="28"/>
        </w:rPr>
        <w:t xml:space="preserve">  – 1 место,</w:t>
      </w:r>
      <w:r w:rsidR="001907A6" w:rsidRPr="001907A6">
        <w:rPr>
          <w:sz w:val="28"/>
          <w:szCs w:val="28"/>
        </w:rPr>
        <w:t xml:space="preserve"> </w:t>
      </w:r>
      <w:r w:rsidR="001907A6" w:rsidRPr="007F5D54">
        <w:rPr>
          <w:sz w:val="28"/>
          <w:szCs w:val="28"/>
        </w:rPr>
        <w:t>арендная плата за весь срок аренды по договору составляет</w:t>
      </w:r>
      <w:r w:rsidRPr="007F5D54">
        <w:rPr>
          <w:sz w:val="28"/>
          <w:szCs w:val="28"/>
        </w:rPr>
        <w:t xml:space="preserve"> – </w:t>
      </w:r>
      <w:r w:rsidR="001907A6">
        <w:rPr>
          <w:sz w:val="28"/>
          <w:szCs w:val="28"/>
        </w:rPr>
        <w:t>9 705</w:t>
      </w:r>
      <w:r w:rsidRPr="007F5D54">
        <w:rPr>
          <w:sz w:val="28"/>
          <w:szCs w:val="28"/>
        </w:rPr>
        <w:t xml:space="preserve"> руб</w:t>
      </w:r>
      <w:r w:rsidR="00E4036D">
        <w:rPr>
          <w:sz w:val="28"/>
          <w:szCs w:val="28"/>
        </w:rPr>
        <w:t>лей</w:t>
      </w:r>
      <w:r w:rsidR="008F13B5">
        <w:rPr>
          <w:sz w:val="28"/>
          <w:szCs w:val="28"/>
        </w:rPr>
        <w:t xml:space="preserve"> (регистрационный номер </w:t>
      </w:r>
      <w:r w:rsidRPr="007F5D54">
        <w:rPr>
          <w:sz w:val="28"/>
          <w:szCs w:val="28"/>
        </w:rPr>
        <w:t>1</w:t>
      </w:r>
      <w:r w:rsidR="008F13B5">
        <w:rPr>
          <w:sz w:val="28"/>
          <w:szCs w:val="28"/>
        </w:rPr>
        <w:t>5</w:t>
      </w:r>
      <w:r w:rsidRPr="007F5D54">
        <w:rPr>
          <w:sz w:val="28"/>
          <w:szCs w:val="28"/>
        </w:rPr>
        <w:t>).</w:t>
      </w:r>
    </w:p>
    <w:p w:rsidR="00C76ABD" w:rsidRPr="007F5D54" w:rsidRDefault="00C76ABD" w:rsidP="00D631E0">
      <w:pPr>
        <w:ind w:firstLine="851"/>
        <w:jc w:val="both"/>
        <w:rPr>
          <w:sz w:val="28"/>
          <w:szCs w:val="28"/>
        </w:rPr>
      </w:pPr>
      <w:r w:rsidRPr="007F5D54">
        <w:rPr>
          <w:sz w:val="28"/>
          <w:szCs w:val="28"/>
        </w:rPr>
        <w:t>Начальная цена – 47 000 рублей.</w:t>
      </w:r>
    </w:p>
    <w:p w:rsidR="00C76ABD" w:rsidRPr="007F5D54" w:rsidRDefault="00C76ABD" w:rsidP="00D631E0">
      <w:pPr>
        <w:ind w:firstLine="851"/>
        <w:jc w:val="both"/>
        <w:rPr>
          <w:sz w:val="28"/>
          <w:szCs w:val="28"/>
        </w:rPr>
      </w:pPr>
      <w:r w:rsidRPr="007F5D54">
        <w:rPr>
          <w:sz w:val="28"/>
          <w:szCs w:val="28"/>
        </w:rPr>
        <w:t>Форма подачи предложений о цене – открытая.</w:t>
      </w:r>
    </w:p>
    <w:p w:rsidR="00C76ABD" w:rsidRPr="007F5D54" w:rsidRDefault="002576B0" w:rsidP="00D631E0">
      <w:pPr>
        <w:ind w:firstLine="851"/>
        <w:jc w:val="both"/>
        <w:rPr>
          <w:sz w:val="28"/>
          <w:szCs w:val="28"/>
        </w:rPr>
      </w:pPr>
      <w:r>
        <w:rPr>
          <w:sz w:val="28"/>
          <w:szCs w:val="28"/>
        </w:rPr>
        <w:t xml:space="preserve">Размер задатка для участия в аукционе </w:t>
      </w:r>
      <w:r w:rsidR="00C76ABD" w:rsidRPr="007F5D54">
        <w:rPr>
          <w:sz w:val="28"/>
          <w:szCs w:val="28"/>
        </w:rPr>
        <w:t>составляет 9 400 руб</w:t>
      </w:r>
      <w:r w:rsidR="00E4036D">
        <w:rPr>
          <w:sz w:val="28"/>
          <w:szCs w:val="28"/>
        </w:rPr>
        <w:t>лей</w:t>
      </w:r>
      <w:r w:rsidR="00C76ABD" w:rsidRPr="007F5D54">
        <w:rPr>
          <w:sz w:val="28"/>
          <w:szCs w:val="28"/>
        </w:rPr>
        <w:t>.</w:t>
      </w:r>
    </w:p>
    <w:p w:rsidR="00C76ABD" w:rsidRPr="007F5D54" w:rsidRDefault="00C76ABD" w:rsidP="00D631E0">
      <w:pPr>
        <w:ind w:firstLine="851"/>
        <w:jc w:val="both"/>
        <w:rPr>
          <w:b/>
          <w:sz w:val="28"/>
          <w:szCs w:val="28"/>
        </w:rPr>
      </w:pPr>
      <w:r w:rsidRPr="007F5D54">
        <w:rPr>
          <w:b/>
          <w:sz w:val="28"/>
          <w:szCs w:val="28"/>
        </w:rPr>
        <w:t>г) для оказания услуг подключения к операторам сотовой связи:</w:t>
      </w:r>
    </w:p>
    <w:p w:rsidR="00C76ABD" w:rsidRPr="007F5D54" w:rsidRDefault="00C76ABD" w:rsidP="00D631E0">
      <w:pPr>
        <w:ind w:firstLine="851"/>
        <w:jc w:val="both"/>
        <w:rPr>
          <w:sz w:val="28"/>
          <w:szCs w:val="28"/>
        </w:rPr>
      </w:pPr>
      <w:r w:rsidRPr="007F5D54">
        <w:rPr>
          <w:sz w:val="28"/>
          <w:szCs w:val="28"/>
        </w:rPr>
        <w:t>1) объект площадью 2 кв.м, расположенный</w:t>
      </w:r>
      <w:r w:rsidR="00DA5CBA">
        <w:rPr>
          <w:sz w:val="28"/>
          <w:szCs w:val="28"/>
        </w:rPr>
        <w:t xml:space="preserve"> в</w:t>
      </w:r>
      <w:r w:rsidRPr="007F5D54">
        <w:rPr>
          <w:sz w:val="28"/>
          <w:szCs w:val="28"/>
        </w:rPr>
        <w:t xml:space="preserve"> х.Бетта</w:t>
      </w:r>
      <w:r w:rsidR="00DA5CBA">
        <w:rPr>
          <w:sz w:val="28"/>
          <w:szCs w:val="28"/>
        </w:rPr>
        <w:t xml:space="preserve"> на</w:t>
      </w:r>
      <w:r w:rsidRPr="007F5D54">
        <w:rPr>
          <w:sz w:val="28"/>
          <w:szCs w:val="28"/>
        </w:rPr>
        <w:t xml:space="preserve"> алле</w:t>
      </w:r>
      <w:r w:rsidR="00DA5CBA">
        <w:rPr>
          <w:sz w:val="28"/>
          <w:szCs w:val="28"/>
        </w:rPr>
        <w:t>е</w:t>
      </w:r>
      <w:r w:rsidRPr="007F5D54">
        <w:rPr>
          <w:sz w:val="28"/>
          <w:szCs w:val="28"/>
        </w:rPr>
        <w:t xml:space="preserve"> к набережной, оказание услуг подключения к операторам сотовой связи, собственная конструкция  – 1 место, </w:t>
      </w:r>
      <w:r w:rsidR="001907A6" w:rsidRPr="007F5D54">
        <w:rPr>
          <w:sz w:val="28"/>
          <w:szCs w:val="28"/>
        </w:rPr>
        <w:t xml:space="preserve">арендная плата за весь срок аренды по договору составляет </w:t>
      </w:r>
      <w:r w:rsidR="001907A6">
        <w:rPr>
          <w:sz w:val="28"/>
          <w:szCs w:val="28"/>
        </w:rPr>
        <w:t>– 6 470</w:t>
      </w:r>
      <w:r w:rsidRPr="007F5D54">
        <w:rPr>
          <w:sz w:val="28"/>
          <w:szCs w:val="28"/>
        </w:rPr>
        <w:t xml:space="preserve"> руб</w:t>
      </w:r>
      <w:r w:rsidR="00E4036D">
        <w:rPr>
          <w:sz w:val="28"/>
          <w:szCs w:val="28"/>
        </w:rPr>
        <w:t>лей</w:t>
      </w:r>
      <w:r w:rsidRPr="007F5D54">
        <w:rPr>
          <w:sz w:val="28"/>
          <w:szCs w:val="28"/>
        </w:rPr>
        <w:t xml:space="preserve"> (регистрационный номер 1</w:t>
      </w:r>
      <w:r w:rsidR="008F13B5">
        <w:rPr>
          <w:sz w:val="28"/>
          <w:szCs w:val="28"/>
        </w:rPr>
        <w:t>6</w:t>
      </w:r>
      <w:r w:rsidRPr="007F5D54">
        <w:rPr>
          <w:sz w:val="28"/>
          <w:szCs w:val="28"/>
        </w:rPr>
        <w:t>).</w:t>
      </w:r>
    </w:p>
    <w:p w:rsidR="00C76ABD" w:rsidRPr="007F5D54" w:rsidRDefault="00C76ABD" w:rsidP="00D631E0">
      <w:pPr>
        <w:ind w:firstLine="851"/>
        <w:jc w:val="both"/>
        <w:rPr>
          <w:sz w:val="28"/>
          <w:szCs w:val="28"/>
        </w:rPr>
      </w:pPr>
      <w:r w:rsidRPr="007F5D54">
        <w:rPr>
          <w:sz w:val="28"/>
          <w:szCs w:val="28"/>
        </w:rPr>
        <w:t>Начальная цена – 46 000 рублей.</w:t>
      </w:r>
    </w:p>
    <w:p w:rsidR="00C76ABD" w:rsidRPr="007F5D54" w:rsidRDefault="00C76ABD" w:rsidP="00D631E0">
      <w:pPr>
        <w:ind w:firstLine="851"/>
        <w:jc w:val="both"/>
        <w:rPr>
          <w:sz w:val="28"/>
          <w:szCs w:val="28"/>
        </w:rPr>
      </w:pPr>
      <w:r w:rsidRPr="007F5D54">
        <w:rPr>
          <w:sz w:val="28"/>
          <w:szCs w:val="28"/>
        </w:rPr>
        <w:t>Форма подачи предложений о цене – открытая.</w:t>
      </w:r>
    </w:p>
    <w:p w:rsidR="00C76ABD" w:rsidRPr="007F5D54" w:rsidRDefault="002576B0" w:rsidP="00D631E0">
      <w:pPr>
        <w:ind w:firstLine="851"/>
        <w:jc w:val="both"/>
        <w:rPr>
          <w:sz w:val="28"/>
          <w:szCs w:val="28"/>
        </w:rPr>
      </w:pPr>
      <w:r>
        <w:rPr>
          <w:sz w:val="28"/>
          <w:szCs w:val="28"/>
        </w:rPr>
        <w:t xml:space="preserve">Размер задатка для участия в аукционе </w:t>
      </w:r>
      <w:r w:rsidR="00C76ABD" w:rsidRPr="007F5D54">
        <w:rPr>
          <w:sz w:val="28"/>
          <w:szCs w:val="28"/>
        </w:rPr>
        <w:t>составляет 9 200 руб</w:t>
      </w:r>
      <w:r w:rsidR="00E4036D">
        <w:rPr>
          <w:sz w:val="28"/>
          <w:szCs w:val="28"/>
        </w:rPr>
        <w:t>лей</w:t>
      </w:r>
      <w:r w:rsidR="00C76ABD" w:rsidRPr="007F5D54">
        <w:rPr>
          <w:sz w:val="28"/>
          <w:szCs w:val="28"/>
        </w:rPr>
        <w:t>.</w:t>
      </w:r>
    </w:p>
    <w:p w:rsidR="00C76ABD" w:rsidRPr="007F5D54" w:rsidRDefault="00C76ABD" w:rsidP="00D631E0">
      <w:pPr>
        <w:ind w:firstLine="851"/>
        <w:jc w:val="both"/>
        <w:rPr>
          <w:b/>
          <w:sz w:val="28"/>
          <w:szCs w:val="28"/>
        </w:rPr>
      </w:pPr>
      <w:r w:rsidRPr="007F5D54">
        <w:rPr>
          <w:b/>
          <w:sz w:val="28"/>
          <w:szCs w:val="28"/>
        </w:rPr>
        <w:t>д) по оказанию услуг по обзорному просмотру бухты в бинокль, телескоп:</w:t>
      </w:r>
    </w:p>
    <w:p w:rsidR="00C76ABD" w:rsidRPr="007F5D54" w:rsidRDefault="00C76ABD" w:rsidP="00D631E0">
      <w:pPr>
        <w:ind w:firstLine="851"/>
        <w:jc w:val="both"/>
        <w:rPr>
          <w:sz w:val="28"/>
          <w:szCs w:val="28"/>
        </w:rPr>
      </w:pPr>
      <w:r w:rsidRPr="007F5D54">
        <w:rPr>
          <w:sz w:val="28"/>
          <w:szCs w:val="28"/>
        </w:rPr>
        <w:t>1) объект площадью 2 кв.м, расположенный</w:t>
      </w:r>
      <w:r w:rsidR="00D372D7">
        <w:rPr>
          <w:sz w:val="28"/>
          <w:szCs w:val="28"/>
        </w:rPr>
        <w:t xml:space="preserve"> в </w:t>
      </w:r>
      <w:r w:rsidRPr="007F5D54">
        <w:rPr>
          <w:sz w:val="28"/>
          <w:szCs w:val="28"/>
        </w:rPr>
        <w:t>х.Бетта</w:t>
      </w:r>
      <w:r w:rsidR="00D372D7">
        <w:rPr>
          <w:sz w:val="28"/>
          <w:szCs w:val="28"/>
        </w:rPr>
        <w:t xml:space="preserve"> на</w:t>
      </w:r>
      <w:r w:rsidRPr="007F5D54">
        <w:rPr>
          <w:sz w:val="28"/>
          <w:szCs w:val="28"/>
        </w:rPr>
        <w:t xml:space="preserve"> алле</w:t>
      </w:r>
      <w:r w:rsidR="00D372D7">
        <w:rPr>
          <w:sz w:val="28"/>
          <w:szCs w:val="28"/>
        </w:rPr>
        <w:t>е</w:t>
      </w:r>
      <w:r w:rsidRPr="007F5D54">
        <w:rPr>
          <w:sz w:val="28"/>
          <w:szCs w:val="28"/>
        </w:rPr>
        <w:t xml:space="preserve"> к набережной, обзорный просмотр в бинокль, телескоп, собственная конструкция   – 1 место,</w:t>
      </w:r>
      <w:r w:rsidR="001907A6">
        <w:rPr>
          <w:sz w:val="28"/>
          <w:szCs w:val="28"/>
        </w:rPr>
        <w:t xml:space="preserve"> </w:t>
      </w:r>
      <w:r w:rsidR="001907A6" w:rsidRPr="007F5D54">
        <w:rPr>
          <w:sz w:val="28"/>
          <w:szCs w:val="28"/>
        </w:rPr>
        <w:t xml:space="preserve">арендная плата за весь срок аренды по договору составляет </w:t>
      </w:r>
      <w:r w:rsidRPr="007F5D54">
        <w:rPr>
          <w:sz w:val="28"/>
          <w:szCs w:val="28"/>
        </w:rPr>
        <w:t xml:space="preserve">– </w:t>
      </w:r>
      <w:r w:rsidR="0074184C">
        <w:rPr>
          <w:sz w:val="28"/>
          <w:szCs w:val="28"/>
        </w:rPr>
        <w:t>6 470</w:t>
      </w:r>
      <w:r w:rsidRPr="007F5D54">
        <w:rPr>
          <w:sz w:val="28"/>
          <w:szCs w:val="28"/>
        </w:rPr>
        <w:t xml:space="preserve"> руб</w:t>
      </w:r>
      <w:r w:rsidR="00E4036D">
        <w:rPr>
          <w:sz w:val="28"/>
          <w:szCs w:val="28"/>
        </w:rPr>
        <w:t>лей</w:t>
      </w:r>
      <w:r w:rsidR="008F13B5">
        <w:rPr>
          <w:sz w:val="28"/>
          <w:szCs w:val="28"/>
        </w:rPr>
        <w:t xml:space="preserve"> (регистрационный номер </w:t>
      </w:r>
      <w:r w:rsidRPr="007F5D54">
        <w:rPr>
          <w:sz w:val="28"/>
          <w:szCs w:val="28"/>
        </w:rPr>
        <w:t>1</w:t>
      </w:r>
      <w:r w:rsidR="008F13B5">
        <w:rPr>
          <w:sz w:val="28"/>
          <w:szCs w:val="28"/>
        </w:rPr>
        <w:t>7</w:t>
      </w:r>
      <w:r w:rsidRPr="007F5D54">
        <w:rPr>
          <w:sz w:val="28"/>
          <w:szCs w:val="28"/>
        </w:rPr>
        <w:t>).</w:t>
      </w:r>
    </w:p>
    <w:p w:rsidR="00C76ABD" w:rsidRPr="007F5D54" w:rsidRDefault="00C76ABD" w:rsidP="00D631E0">
      <w:pPr>
        <w:ind w:firstLine="851"/>
        <w:jc w:val="both"/>
        <w:rPr>
          <w:sz w:val="28"/>
          <w:szCs w:val="28"/>
        </w:rPr>
      </w:pPr>
      <w:r w:rsidRPr="007F5D54">
        <w:rPr>
          <w:sz w:val="28"/>
          <w:szCs w:val="28"/>
        </w:rPr>
        <w:t>Начальная цена – 6 000 рублей.</w:t>
      </w:r>
    </w:p>
    <w:p w:rsidR="00C76ABD" w:rsidRPr="007F5D54" w:rsidRDefault="00C76ABD" w:rsidP="00D631E0">
      <w:pPr>
        <w:ind w:firstLine="851"/>
        <w:jc w:val="both"/>
        <w:rPr>
          <w:sz w:val="28"/>
          <w:szCs w:val="28"/>
        </w:rPr>
      </w:pPr>
      <w:r w:rsidRPr="007F5D54">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lastRenderedPageBreak/>
        <w:t xml:space="preserve">Размер задатка для участия в аукционе </w:t>
      </w:r>
      <w:r w:rsidR="00C76ABD" w:rsidRPr="007F5D54">
        <w:rPr>
          <w:sz w:val="28"/>
          <w:szCs w:val="28"/>
        </w:rPr>
        <w:t>составляет 1 200 руб</w:t>
      </w:r>
      <w:r w:rsidR="00E4036D">
        <w:rPr>
          <w:sz w:val="28"/>
          <w:szCs w:val="28"/>
        </w:rPr>
        <w:t>лей</w:t>
      </w:r>
      <w:r w:rsidR="00C76ABD" w:rsidRPr="007F5D54">
        <w:rPr>
          <w:sz w:val="28"/>
          <w:szCs w:val="28"/>
        </w:rPr>
        <w:t>.</w:t>
      </w:r>
    </w:p>
    <w:p w:rsidR="00E4036D" w:rsidRPr="007F5D54" w:rsidRDefault="00E4036D" w:rsidP="00D631E0">
      <w:pPr>
        <w:ind w:firstLine="851"/>
        <w:jc w:val="both"/>
        <w:rPr>
          <w:sz w:val="28"/>
          <w:szCs w:val="28"/>
        </w:rPr>
      </w:pPr>
    </w:p>
    <w:p w:rsidR="00C76ABD" w:rsidRDefault="00C76ABD" w:rsidP="00D631E0">
      <w:pPr>
        <w:ind w:firstLine="851"/>
        <w:jc w:val="both"/>
        <w:rPr>
          <w:b/>
          <w:sz w:val="28"/>
          <w:szCs w:val="28"/>
          <w:u w:val="single"/>
        </w:rPr>
      </w:pPr>
      <w:r>
        <w:rPr>
          <w:b/>
          <w:sz w:val="28"/>
          <w:szCs w:val="28"/>
          <w:u w:val="single"/>
        </w:rPr>
        <w:t>Архипо-Осиповский сельский округ:</w:t>
      </w:r>
    </w:p>
    <w:p w:rsidR="00C76ABD" w:rsidRDefault="00C76ABD" w:rsidP="00D631E0">
      <w:pPr>
        <w:ind w:firstLine="851"/>
        <w:jc w:val="both"/>
        <w:rPr>
          <w:b/>
          <w:sz w:val="28"/>
          <w:szCs w:val="28"/>
        </w:rPr>
      </w:pPr>
      <w:r>
        <w:rPr>
          <w:b/>
          <w:sz w:val="28"/>
          <w:szCs w:val="28"/>
        </w:rPr>
        <w:t>а) для проката детских электромобилей:</w:t>
      </w:r>
    </w:p>
    <w:p w:rsidR="00C76ABD" w:rsidRPr="000E747F" w:rsidRDefault="00C76ABD" w:rsidP="00D631E0">
      <w:pPr>
        <w:ind w:firstLine="851"/>
        <w:jc w:val="both"/>
        <w:rPr>
          <w:sz w:val="28"/>
          <w:szCs w:val="28"/>
        </w:rPr>
      </w:pPr>
      <w:r w:rsidRPr="000E747F">
        <w:rPr>
          <w:sz w:val="28"/>
          <w:szCs w:val="28"/>
        </w:rPr>
        <w:t>1) объект</w:t>
      </w:r>
      <w:r w:rsidR="00D372D7">
        <w:rPr>
          <w:sz w:val="28"/>
          <w:szCs w:val="28"/>
        </w:rPr>
        <w:t xml:space="preserve"> площадью 5 кв.м, расположенный в с.Архипо-Осиповка на </w:t>
      </w:r>
      <w:r w:rsidRPr="000E747F">
        <w:rPr>
          <w:sz w:val="28"/>
          <w:szCs w:val="28"/>
        </w:rPr>
        <w:t>набережн</w:t>
      </w:r>
      <w:r w:rsidR="00D372D7">
        <w:rPr>
          <w:sz w:val="28"/>
          <w:szCs w:val="28"/>
        </w:rPr>
        <w:t>ой</w:t>
      </w:r>
      <w:r w:rsidRPr="000E747F">
        <w:rPr>
          <w:sz w:val="28"/>
          <w:szCs w:val="28"/>
        </w:rPr>
        <w:t>, вблизи санаторно-курортного комплекса «Вулан» Российского научного центра восстановительной медицины и курортологии Минздравсоцразвития России, прокат детских электромобилей, собственная конструкция (ДМ) – 1 место,</w:t>
      </w:r>
      <w:r w:rsidR="0074184C" w:rsidRPr="000E747F">
        <w:rPr>
          <w:sz w:val="28"/>
          <w:szCs w:val="28"/>
        </w:rPr>
        <w:t xml:space="preserve"> арендная плата за весь срок аренды по договору составляет </w:t>
      </w:r>
      <w:r w:rsidRPr="000E747F">
        <w:rPr>
          <w:sz w:val="28"/>
          <w:szCs w:val="28"/>
        </w:rPr>
        <w:t xml:space="preserve">– </w:t>
      </w:r>
      <w:r w:rsidR="000E747F">
        <w:rPr>
          <w:sz w:val="28"/>
          <w:szCs w:val="28"/>
        </w:rPr>
        <w:t>17 900</w:t>
      </w:r>
      <w:r w:rsidR="00A63161" w:rsidRPr="000E747F">
        <w:rPr>
          <w:sz w:val="28"/>
          <w:szCs w:val="28"/>
        </w:rPr>
        <w:t xml:space="preserve">  </w:t>
      </w:r>
      <w:r w:rsidRPr="000E747F">
        <w:rPr>
          <w:sz w:val="28"/>
          <w:szCs w:val="28"/>
        </w:rPr>
        <w:t>руб</w:t>
      </w:r>
      <w:r w:rsidR="000E747F">
        <w:rPr>
          <w:sz w:val="28"/>
          <w:szCs w:val="28"/>
        </w:rPr>
        <w:t>лей</w:t>
      </w:r>
      <w:r w:rsidR="008F13B5">
        <w:rPr>
          <w:sz w:val="28"/>
          <w:szCs w:val="28"/>
        </w:rPr>
        <w:t xml:space="preserve"> (регистрационный номер </w:t>
      </w:r>
      <w:r w:rsidRPr="000E747F">
        <w:rPr>
          <w:sz w:val="28"/>
          <w:szCs w:val="28"/>
        </w:rPr>
        <w:t>1</w:t>
      </w:r>
      <w:r w:rsidR="008F13B5">
        <w:rPr>
          <w:sz w:val="28"/>
          <w:szCs w:val="28"/>
        </w:rPr>
        <w:t>8</w:t>
      </w:r>
      <w:r w:rsidRPr="000E747F">
        <w:rPr>
          <w:sz w:val="28"/>
          <w:szCs w:val="28"/>
        </w:rPr>
        <w:t>).</w:t>
      </w:r>
    </w:p>
    <w:p w:rsidR="00C76ABD" w:rsidRDefault="00C76ABD" w:rsidP="00D631E0">
      <w:pPr>
        <w:ind w:firstLine="851"/>
        <w:jc w:val="both"/>
        <w:rPr>
          <w:sz w:val="28"/>
          <w:szCs w:val="28"/>
        </w:rPr>
      </w:pPr>
      <w:r>
        <w:rPr>
          <w:sz w:val="28"/>
          <w:szCs w:val="28"/>
        </w:rPr>
        <w:t>Начальная цена – 150 000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30 000 руб</w:t>
      </w:r>
      <w:r w:rsidR="00E4036D">
        <w:rPr>
          <w:sz w:val="28"/>
          <w:szCs w:val="28"/>
        </w:rPr>
        <w:t>лей</w:t>
      </w:r>
      <w:r w:rsidR="00C76ABD">
        <w:rPr>
          <w:sz w:val="28"/>
          <w:szCs w:val="28"/>
        </w:rPr>
        <w:t>.</w:t>
      </w:r>
    </w:p>
    <w:p w:rsidR="00C76ABD" w:rsidRDefault="00C76ABD" w:rsidP="00D631E0">
      <w:pPr>
        <w:snapToGrid w:val="0"/>
        <w:ind w:firstLine="851"/>
        <w:rPr>
          <w:b/>
          <w:bCs/>
          <w:sz w:val="28"/>
          <w:szCs w:val="28"/>
        </w:rPr>
      </w:pPr>
      <w:r>
        <w:rPr>
          <w:b/>
          <w:bCs/>
          <w:sz w:val="28"/>
          <w:szCs w:val="28"/>
        </w:rPr>
        <w:t>б) для работы художников:</w:t>
      </w:r>
    </w:p>
    <w:p w:rsidR="00C76ABD" w:rsidRPr="000E747F" w:rsidRDefault="00C76ABD" w:rsidP="00D631E0">
      <w:pPr>
        <w:ind w:firstLine="851"/>
        <w:jc w:val="both"/>
        <w:rPr>
          <w:sz w:val="28"/>
          <w:szCs w:val="28"/>
        </w:rPr>
      </w:pPr>
      <w:r w:rsidRPr="000E747F">
        <w:rPr>
          <w:sz w:val="28"/>
          <w:szCs w:val="28"/>
        </w:rPr>
        <w:t>1) пять объектов площадью по 2 кв.м</w:t>
      </w:r>
      <w:r w:rsidR="006220EA">
        <w:rPr>
          <w:sz w:val="28"/>
          <w:szCs w:val="28"/>
        </w:rPr>
        <w:t>. каждый</w:t>
      </w:r>
      <w:r w:rsidRPr="000E747F">
        <w:rPr>
          <w:sz w:val="28"/>
          <w:szCs w:val="28"/>
        </w:rPr>
        <w:t>, расположенны</w:t>
      </w:r>
      <w:r w:rsidR="006220EA">
        <w:rPr>
          <w:sz w:val="28"/>
          <w:szCs w:val="28"/>
        </w:rPr>
        <w:t>е</w:t>
      </w:r>
      <w:r w:rsidR="00D372D7">
        <w:rPr>
          <w:sz w:val="28"/>
          <w:szCs w:val="28"/>
        </w:rPr>
        <w:t xml:space="preserve"> в </w:t>
      </w:r>
      <w:r w:rsidRPr="000E747F">
        <w:rPr>
          <w:sz w:val="28"/>
          <w:szCs w:val="28"/>
        </w:rPr>
        <w:t xml:space="preserve"> с.Архипо-Осиповка</w:t>
      </w:r>
      <w:r w:rsidR="00D372D7">
        <w:rPr>
          <w:sz w:val="28"/>
          <w:szCs w:val="28"/>
        </w:rPr>
        <w:t xml:space="preserve"> на</w:t>
      </w:r>
      <w:r w:rsidRPr="000E747F">
        <w:rPr>
          <w:sz w:val="28"/>
          <w:szCs w:val="28"/>
        </w:rPr>
        <w:t xml:space="preserve"> набережн</w:t>
      </w:r>
      <w:r w:rsidR="00D372D7">
        <w:rPr>
          <w:sz w:val="28"/>
          <w:szCs w:val="28"/>
        </w:rPr>
        <w:t>ой</w:t>
      </w:r>
      <w:r w:rsidRPr="000E747F">
        <w:rPr>
          <w:sz w:val="28"/>
          <w:szCs w:val="28"/>
        </w:rPr>
        <w:t>, вблизи санаторно-курортного комплекса «Вулан» Российского научного центра восстановительной медицины и курортолог</w:t>
      </w:r>
      <w:r w:rsidR="00D372D7">
        <w:rPr>
          <w:sz w:val="28"/>
          <w:szCs w:val="28"/>
        </w:rPr>
        <w:t>ии Минздравсоцразвития России, р</w:t>
      </w:r>
      <w:r w:rsidRPr="000E747F">
        <w:rPr>
          <w:sz w:val="28"/>
          <w:szCs w:val="28"/>
        </w:rPr>
        <w:t>абота художников, собственная констру</w:t>
      </w:r>
      <w:r w:rsidR="006220EA">
        <w:rPr>
          <w:sz w:val="28"/>
          <w:szCs w:val="28"/>
        </w:rPr>
        <w:t xml:space="preserve">кция      (Х) – 5 </w:t>
      </w:r>
      <w:r w:rsidRPr="000E747F">
        <w:rPr>
          <w:sz w:val="28"/>
          <w:szCs w:val="28"/>
        </w:rPr>
        <w:t xml:space="preserve"> мест,</w:t>
      </w:r>
      <w:r w:rsidR="00D237E7" w:rsidRPr="000E747F">
        <w:rPr>
          <w:sz w:val="28"/>
          <w:szCs w:val="28"/>
        </w:rPr>
        <w:t xml:space="preserve"> арендная плата</w:t>
      </w:r>
      <w:r w:rsidR="000E747F">
        <w:rPr>
          <w:sz w:val="28"/>
          <w:szCs w:val="28"/>
        </w:rPr>
        <w:t xml:space="preserve"> </w:t>
      </w:r>
      <w:r w:rsidR="00D237E7" w:rsidRPr="000E747F">
        <w:rPr>
          <w:sz w:val="28"/>
          <w:szCs w:val="28"/>
        </w:rPr>
        <w:t xml:space="preserve"> за весь срок аренды по договору</w:t>
      </w:r>
      <w:r w:rsidR="000E747F">
        <w:rPr>
          <w:sz w:val="28"/>
          <w:szCs w:val="28"/>
        </w:rPr>
        <w:t xml:space="preserve"> за </w:t>
      </w:r>
      <w:r w:rsidR="006220EA">
        <w:rPr>
          <w:sz w:val="28"/>
          <w:szCs w:val="28"/>
        </w:rPr>
        <w:t xml:space="preserve">каждый </w:t>
      </w:r>
      <w:r w:rsidR="0040017A">
        <w:rPr>
          <w:sz w:val="28"/>
          <w:szCs w:val="28"/>
        </w:rPr>
        <w:t>объект</w:t>
      </w:r>
      <w:r w:rsidR="00D237E7" w:rsidRPr="000E747F">
        <w:rPr>
          <w:sz w:val="28"/>
          <w:szCs w:val="28"/>
        </w:rPr>
        <w:t xml:space="preserve"> составляет </w:t>
      </w:r>
      <w:r w:rsidRPr="000E747F">
        <w:rPr>
          <w:sz w:val="28"/>
          <w:szCs w:val="28"/>
        </w:rPr>
        <w:t xml:space="preserve">– </w:t>
      </w:r>
      <w:r w:rsidR="000E747F">
        <w:rPr>
          <w:sz w:val="28"/>
          <w:szCs w:val="28"/>
        </w:rPr>
        <w:t xml:space="preserve">7 160 </w:t>
      </w:r>
      <w:r w:rsidRPr="000E747F">
        <w:rPr>
          <w:sz w:val="28"/>
          <w:szCs w:val="28"/>
        </w:rPr>
        <w:t>руб</w:t>
      </w:r>
      <w:r w:rsidR="000E747F">
        <w:rPr>
          <w:sz w:val="28"/>
          <w:szCs w:val="28"/>
        </w:rPr>
        <w:t xml:space="preserve">лей </w:t>
      </w:r>
      <w:r w:rsidRPr="000E747F">
        <w:rPr>
          <w:sz w:val="28"/>
          <w:szCs w:val="28"/>
        </w:rPr>
        <w:t xml:space="preserve"> (регистрационные номера 1</w:t>
      </w:r>
      <w:r w:rsidR="008F13B5">
        <w:rPr>
          <w:sz w:val="28"/>
          <w:szCs w:val="28"/>
        </w:rPr>
        <w:t xml:space="preserve">9, </w:t>
      </w:r>
      <w:r w:rsidRPr="000E747F">
        <w:rPr>
          <w:sz w:val="28"/>
          <w:szCs w:val="28"/>
        </w:rPr>
        <w:t>2</w:t>
      </w:r>
      <w:r w:rsidR="008F13B5">
        <w:rPr>
          <w:sz w:val="28"/>
          <w:szCs w:val="28"/>
        </w:rPr>
        <w:t>0, 2</w:t>
      </w:r>
      <w:r w:rsidRPr="000E747F">
        <w:rPr>
          <w:sz w:val="28"/>
          <w:szCs w:val="28"/>
        </w:rPr>
        <w:t xml:space="preserve">1, </w:t>
      </w:r>
      <w:r w:rsidR="008F13B5">
        <w:rPr>
          <w:sz w:val="28"/>
          <w:szCs w:val="28"/>
        </w:rPr>
        <w:t>22</w:t>
      </w:r>
      <w:r w:rsidRPr="000E747F">
        <w:rPr>
          <w:sz w:val="28"/>
          <w:szCs w:val="28"/>
        </w:rPr>
        <w:t xml:space="preserve">, </w:t>
      </w:r>
      <w:r w:rsidR="008F13B5">
        <w:rPr>
          <w:sz w:val="28"/>
          <w:szCs w:val="28"/>
        </w:rPr>
        <w:t>23</w:t>
      </w:r>
      <w:r w:rsidRPr="000E747F">
        <w:rPr>
          <w:sz w:val="28"/>
          <w:szCs w:val="28"/>
        </w:rPr>
        <w:t>).</w:t>
      </w:r>
    </w:p>
    <w:p w:rsidR="00C76ABD" w:rsidRDefault="00C76ABD" w:rsidP="00D631E0">
      <w:pPr>
        <w:ind w:firstLine="851"/>
        <w:jc w:val="both"/>
        <w:rPr>
          <w:sz w:val="28"/>
          <w:szCs w:val="28"/>
        </w:rPr>
      </w:pPr>
      <w:r>
        <w:rPr>
          <w:sz w:val="28"/>
          <w:szCs w:val="28"/>
        </w:rPr>
        <w:t>Начальная цена</w:t>
      </w:r>
      <w:r w:rsidR="00E10713">
        <w:rPr>
          <w:sz w:val="28"/>
          <w:szCs w:val="28"/>
        </w:rPr>
        <w:t xml:space="preserve"> каждого объекта</w:t>
      </w:r>
      <w:r>
        <w:rPr>
          <w:sz w:val="28"/>
          <w:szCs w:val="28"/>
        </w:rPr>
        <w:t xml:space="preserve"> – 38 000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Размер задатка</w:t>
      </w:r>
      <w:r w:rsidR="00E10713">
        <w:rPr>
          <w:sz w:val="28"/>
          <w:szCs w:val="28"/>
        </w:rPr>
        <w:t xml:space="preserve"> для каждого объекта </w:t>
      </w:r>
      <w:r>
        <w:rPr>
          <w:sz w:val="28"/>
          <w:szCs w:val="28"/>
        </w:rPr>
        <w:t xml:space="preserve"> для участия в аукционе </w:t>
      </w:r>
      <w:r w:rsidR="00C76ABD">
        <w:rPr>
          <w:sz w:val="28"/>
          <w:szCs w:val="28"/>
        </w:rPr>
        <w:t>составляет 7 600 руб</w:t>
      </w:r>
      <w:r w:rsidR="00E4036D">
        <w:rPr>
          <w:sz w:val="28"/>
          <w:szCs w:val="28"/>
        </w:rPr>
        <w:t>лей</w:t>
      </w:r>
      <w:r w:rsidR="00C76ABD">
        <w:rPr>
          <w:sz w:val="28"/>
          <w:szCs w:val="28"/>
        </w:rPr>
        <w:t>.</w:t>
      </w:r>
    </w:p>
    <w:p w:rsidR="00C76ABD" w:rsidRDefault="00C76ABD" w:rsidP="00D631E0">
      <w:pPr>
        <w:ind w:firstLine="851"/>
        <w:jc w:val="both"/>
        <w:rPr>
          <w:b/>
          <w:sz w:val="28"/>
          <w:szCs w:val="28"/>
        </w:rPr>
      </w:pPr>
      <w:r>
        <w:rPr>
          <w:b/>
          <w:sz w:val="28"/>
          <w:szCs w:val="28"/>
        </w:rPr>
        <w:t>в) для</w:t>
      </w:r>
      <w:r w:rsidR="00C93FC9" w:rsidRPr="00C93FC9">
        <w:rPr>
          <w:sz w:val="28"/>
          <w:szCs w:val="28"/>
        </w:rPr>
        <w:t xml:space="preserve"> </w:t>
      </w:r>
      <w:r w:rsidR="00C93FC9">
        <w:rPr>
          <w:b/>
          <w:sz w:val="28"/>
          <w:szCs w:val="28"/>
        </w:rPr>
        <w:t>реализации</w:t>
      </w:r>
      <w:r w:rsidR="00C93FC9" w:rsidRPr="00C93FC9">
        <w:rPr>
          <w:b/>
          <w:sz w:val="28"/>
          <w:szCs w:val="28"/>
        </w:rPr>
        <w:t xml:space="preserve"> туристско-экскурсионных билетов</w:t>
      </w:r>
      <w:r w:rsidR="00C93FC9">
        <w:rPr>
          <w:b/>
          <w:sz w:val="28"/>
          <w:szCs w:val="28"/>
        </w:rPr>
        <w:t xml:space="preserve"> </w:t>
      </w:r>
      <w:r>
        <w:rPr>
          <w:b/>
          <w:sz w:val="28"/>
          <w:szCs w:val="28"/>
        </w:rPr>
        <w:t>:</w:t>
      </w:r>
    </w:p>
    <w:p w:rsidR="00C76ABD" w:rsidRPr="000E747F" w:rsidRDefault="00C76ABD" w:rsidP="00D631E0">
      <w:pPr>
        <w:ind w:firstLine="851"/>
        <w:jc w:val="both"/>
        <w:rPr>
          <w:sz w:val="28"/>
          <w:szCs w:val="28"/>
        </w:rPr>
      </w:pPr>
      <w:r w:rsidRPr="000E747F">
        <w:rPr>
          <w:sz w:val="28"/>
          <w:szCs w:val="28"/>
        </w:rPr>
        <w:t>1) объект площадью 6 кв.м, расположенный</w:t>
      </w:r>
      <w:r w:rsidR="00D372D7">
        <w:rPr>
          <w:sz w:val="28"/>
          <w:szCs w:val="28"/>
        </w:rPr>
        <w:t xml:space="preserve"> в</w:t>
      </w:r>
      <w:r w:rsidRPr="000E747F">
        <w:rPr>
          <w:sz w:val="28"/>
          <w:szCs w:val="28"/>
        </w:rPr>
        <w:t xml:space="preserve"> с.Архипо-Осиповка</w:t>
      </w:r>
      <w:r w:rsidR="00D372D7">
        <w:rPr>
          <w:sz w:val="28"/>
          <w:szCs w:val="28"/>
        </w:rPr>
        <w:t xml:space="preserve"> на </w:t>
      </w:r>
      <w:r w:rsidRPr="000E747F">
        <w:rPr>
          <w:sz w:val="28"/>
          <w:szCs w:val="28"/>
        </w:rPr>
        <w:t xml:space="preserve"> набережн</w:t>
      </w:r>
      <w:r w:rsidR="00D372D7">
        <w:rPr>
          <w:sz w:val="28"/>
          <w:szCs w:val="28"/>
        </w:rPr>
        <w:t>ой</w:t>
      </w:r>
      <w:r w:rsidRPr="000E747F">
        <w:rPr>
          <w:sz w:val="28"/>
          <w:szCs w:val="28"/>
        </w:rPr>
        <w:t>, вблизи входа на пляж, расположенный в устье реки Вулан, реализация туристско-экскурсионных билетов, собственная конструкция (К-7/2)  – 1 место,</w:t>
      </w:r>
      <w:r w:rsidR="000934EA" w:rsidRPr="000E747F">
        <w:rPr>
          <w:sz w:val="28"/>
          <w:szCs w:val="28"/>
        </w:rPr>
        <w:t xml:space="preserve"> арендная плата за весь срок аренды по договору составляет </w:t>
      </w:r>
      <w:r w:rsidRPr="000E747F">
        <w:rPr>
          <w:sz w:val="28"/>
          <w:szCs w:val="28"/>
        </w:rPr>
        <w:t xml:space="preserve">–  </w:t>
      </w:r>
      <w:r w:rsidR="000E747F">
        <w:rPr>
          <w:sz w:val="28"/>
          <w:szCs w:val="28"/>
        </w:rPr>
        <w:t xml:space="preserve">21 480 </w:t>
      </w:r>
      <w:r w:rsidRPr="000E747F">
        <w:rPr>
          <w:sz w:val="28"/>
          <w:szCs w:val="28"/>
        </w:rPr>
        <w:t>руб</w:t>
      </w:r>
      <w:r w:rsidR="000E747F">
        <w:rPr>
          <w:sz w:val="28"/>
          <w:szCs w:val="28"/>
        </w:rPr>
        <w:t>лей</w:t>
      </w:r>
      <w:r w:rsidRPr="000E747F">
        <w:rPr>
          <w:sz w:val="28"/>
          <w:szCs w:val="28"/>
        </w:rPr>
        <w:t xml:space="preserve"> (регистрационный номер </w:t>
      </w:r>
      <w:r w:rsidR="008F13B5">
        <w:rPr>
          <w:sz w:val="28"/>
          <w:szCs w:val="28"/>
        </w:rPr>
        <w:t>24</w:t>
      </w:r>
      <w:r w:rsidRPr="000E747F">
        <w:rPr>
          <w:sz w:val="28"/>
          <w:szCs w:val="28"/>
        </w:rPr>
        <w:t>).</w:t>
      </w:r>
    </w:p>
    <w:p w:rsidR="00C76ABD" w:rsidRDefault="00C76ABD" w:rsidP="00D631E0">
      <w:pPr>
        <w:ind w:firstLine="851"/>
        <w:jc w:val="both"/>
        <w:rPr>
          <w:sz w:val="28"/>
          <w:szCs w:val="28"/>
        </w:rPr>
      </w:pPr>
      <w:r>
        <w:rPr>
          <w:sz w:val="28"/>
          <w:szCs w:val="28"/>
        </w:rPr>
        <w:t>Начальная цена – 164 000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32 800 руб</w:t>
      </w:r>
      <w:r w:rsidR="00E4036D">
        <w:rPr>
          <w:sz w:val="28"/>
          <w:szCs w:val="28"/>
        </w:rPr>
        <w:t>лей</w:t>
      </w:r>
      <w:r w:rsidR="00C76ABD">
        <w:rPr>
          <w:sz w:val="28"/>
          <w:szCs w:val="28"/>
        </w:rPr>
        <w:t>.</w:t>
      </w:r>
    </w:p>
    <w:p w:rsidR="00C76ABD" w:rsidRPr="000E747F" w:rsidRDefault="00C76ABD" w:rsidP="00D631E0">
      <w:pPr>
        <w:ind w:firstLine="851"/>
        <w:jc w:val="both"/>
        <w:rPr>
          <w:sz w:val="28"/>
          <w:szCs w:val="28"/>
        </w:rPr>
      </w:pPr>
      <w:r w:rsidRPr="000E747F">
        <w:rPr>
          <w:sz w:val="28"/>
          <w:szCs w:val="28"/>
        </w:rPr>
        <w:t xml:space="preserve">2) объект площадью 6 кв.м, </w:t>
      </w:r>
      <w:r w:rsidR="00D372D7">
        <w:rPr>
          <w:sz w:val="28"/>
          <w:szCs w:val="28"/>
        </w:rPr>
        <w:t>расположенный в</w:t>
      </w:r>
      <w:r w:rsidRPr="000E747F">
        <w:rPr>
          <w:sz w:val="28"/>
          <w:szCs w:val="28"/>
        </w:rPr>
        <w:t xml:space="preserve"> с.Архипо-Осиповка, </w:t>
      </w:r>
      <w:r w:rsidR="00D372D7">
        <w:rPr>
          <w:sz w:val="28"/>
          <w:szCs w:val="28"/>
        </w:rPr>
        <w:t xml:space="preserve">на </w:t>
      </w:r>
      <w:r w:rsidRPr="000E747F">
        <w:rPr>
          <w:sz w:val="28"/>
          <w:szCs w:val="28"/>
        </w:rPr>
        <w:t>набережн</w:t>
      </w:r>
      <w:r w:rsidR="00D372D7">
        <w:rPr>
          <w:sz w:val="28"/>
          <w:szCs w:val="28"/>
        </w:rPr>
        <w:t>ой</w:t>
      </w:r>
      <w:r w:rsidRPr="000E747F">
        <w:rPr>
          <w:sz w:val="28"/>
          <w:szCs w:val="28"/>
        </w:rPr>
        <w:t xml:space="preserve">, вблизи входа в санаторно-курортный комплекса «Вулан» Российского научного центра восстановительной медицины и курортологии Минздравсоцразвития России, реализация туристско-экскурсионных билетов, собственная конструкция (К-7/2) – 1 место, </w:t>
      </w:r>
      <w:r w:rsidR="000934EA" w:rsidRPr="000E747F">
        <w:rPr>
          <w:sz w:val="28"/>
          <w:szCs w:val="28"/>
        </w:rPr>
        <w:t xml:space="preserve">арендная плата за весь срок аренды по договору составляет </w:t>
      </w:r>
      <w:r w:rsidRPr="000E747F">
        <w:rPr>
          <w:sz w:val="28"/>
          <w:szCs w:val="28"/>
        </w:rPr>
        <w:t>–</w:t>
      </w:r>
      <w:r w:rsidR="00A63161" w:rsidRPr="000E747F">
        <w:rPr>
          <w:sz w:val="28"/>
          <w:szCs w:val="28"/>
        </w:rPr>
        <w:t xml:space="preserve"> </w:t>
      </w:r>
      <w:r w:rsidR="000E747F">
        <w:rPr>
          <w:sz w:val="28"/>
          <w:szCs w:val="28"/>
        </w:rPr>
        <w:t xml:space="preserve">21 480 </w:t>
      </w:r>
      <w:r w:rsidR="00A63161" w:rsidRPr="000E747F">
        <w:rPr>
          <w:sz w:val="28"/>
          <w:szCs w:val="28"/>
        </w:rPr>
        <w:t>р</w:t>
      </w:r>
      <w:r w:rsidRPr="000E747F">
        <w:rPr>
          <w:sz w:val="28"/>
          <w:szCs w:val="28"/>
        </w:rPr>
        <w:t>уб</w:t>
      </w:r>
      <w:r w:rsidR="000E747F">
        <w:rPr>
          <w:sz w:val="28"/>
          <w:szCs w:val="28"/>
        </w:rPr>
        <w:t>лей</w:t>
      </w:r>
      <w:r w:rsidRPr="000E747F">
        <w:rPr>
          <w:sz w:val="28"/>
          <w:szCs w:val="28"/>
        </w:rPr>
        <w:t xml:space="preserve"> (регистрационный номер 2</w:t>
      </w:r>
      <w:r w:rsidR="008F13B5">
        <w:rPr>
          <w:sz w:val="28"/>
          <w:szCs w:val="28"/>
        </w:rPr>
        <w:t>5</w:t>
      </w:r>
      <w:r w:rsidRPr="000E747F">
        <w:rPr>
          <w:sz w:val="28"/>
          <w:szCs w:val="28"/>
        </w:rPr>
        <w:t>).</w:t>
      </w:r>
    </w:p>
    <w:p w:rsidR="00C76ABD" w:rsidRDefault="00C76ABD" w:rsidP="00D631E0">
      <w:pPr>
        <w:ind w:firstLine="851"/>
        <w:jc w:val="both"/>
        <w:rPr>
          <w:sz w:val="28"/>
          <w:szCs w:val="28"/>
        </w:rPr>
      </w:pPr>
      <w:r>
        <w:rPr>
          <w:sz w:val="28"/>
          <w:szCs w:val="28"/>
        </w:rPr>
        <w:t>Начальная цена – 175 000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35 000 руб</w:t>
      </w:r>
      <w:r w:rsidR="00E4036D">
        <w:rPr>
          <w:sz w:val="28"/>
          <w:szCs w:val="28"/>
        </w:rPr>
        <w:t>лей</w:t>
      </w:r>
      <w:r w:rsidR="00C76ABD">
        <w:rPr>
          <w:sz w:val="28"/>
          <w:szCs w:val="28"/>
        </w:rPr>
        <w:t>.</w:t>
      </w:r>
    </w:p>
    <w:p w:rsidR="00C76ABD" w:rsidRPr="000E747F" w:rsidRDefault="00C76ABD" w:rsidP="00D631E0">
      <w:pPr>
        <w:ind w:firstLine="851"/>
        <w:jc w:val="both"/>
        <w:rPr>
          <w:sz w:val="28"/>
          <w:szCs w:val="28"/>
        </w:rPr>
      </w:pPr>
      <w:r w:rsidRPr="000E747F">
        <w:rPr>
          <w:sz w:val="28"/>
          <w:szCs w:val="28"/>
        </w:rPr>
        <w:t>3) объект площадью 6 кв.м, расположенный</w:t>
      </w:r>
      <w:r w:rsidR="00D372D7">
        <w:rPr>
          <w:sz w:val="28"/>
          <w:szCs w:val="28"/>
        </w:rPr>
        <w:t xml:space="preserve"> в с.Архипо-Осиповка</w:t>
      </w:r>
      <w:r w:rsidRPr="000E747F">
        <w:rPr>
          <w:sz w:val="28"/>
          <w:szCs w:val="28"/>
        </w:rPr>
        <w:t xml:space="preserve"> </w:t>
      </w:r>
      <w:r w:rsidR="00D372D7">
        <w:rPr>
          <w:sz w:val="28"/>
          <w:szCs w:val="28"/>
        </w:rPr>
        <w:t xml:space="preserve">на </w:t>
      </w:r>
      <w:r w:rsidRPr="000E747F">
        <w:rPr>
          <w:sz w:val="28"/>
          <w:szCs w:val="28"/>
        </w:rPr>
        <w:t>ул.Набережн</w:t>
      </w:r>
      <w:r w:rsidR="00D372D7">
        <w:rPr>
          <w:sz w:val="28"/>
          <w:szCs w:val="28"/>
        </w:rPr>
        <w:t>ой</w:t>
      </w:r>
      <w:r w:rsidRPr="000E747F">
        <w:rPr>
          <w:sz w:val="28"/>
          <w:szCs w:val="28"/>
        </w:rPr>
        <w:t xml:space="preserve">, вблизи кафе «Прибрежное», реализация туристско-экскурсионных билетов, собственная конструкция (К-7)  – 1 место, </w:t>
      </w:r>
      <w:r w:rsidR="000934EA" w:rsidRPr="000E747F">
        <w:rPr>
          <w:sz w:val="28"/>
          <w:szCs w:val="28"/>
        </w:rPr>
        <w:t xml:space="preserve">арендная </w:t>
      </w:r>
      <w:r w:rsidR="000934EA" w:rsidRPr="000E747F">
        <w:rPr>
          <w:sz w:val="28"/>
          <w:szCs w:val="28"/>
        </w:rPr>
        <w:lastRenderedPageBreak/>
        <w:t>плата за весь срок аренды по договору составляет -</w:t>
      </w:r>
      <w:r w:rsidR="00A63161" w:rsidRPr="000E747F">
        <w:rPr>
          <w:sz w:val="28"/>
          <w:szCs w:val="28"/>
        </w:rPr>
        <w:t xml:space="preserve"> </w:t>
      </w:r>
      <w:r w:rsidR="000E747F">
        <w:rPr>
          <w:sz w:val="28"/>
          <w:szCs w:val="28"/>
        </w:rPr>
        <w:t xml:space="preserve"> 21 480 </w:t>
      </w:r>
      <w:r w:rsidRPr="000E747F">
        <w:rPr>
          <w:sz w:val="28"/>
          <w:szCs w:val="28"/>
        </w:rPr>
        <w:t>руб</w:t>
      </w:r>
      <w:r w:rsidR="000E747F">
        <w:rPr>
          <w:sz w:val="28"/>
          <w:szCs w:val="28"/>
        </w:rPr>
        <w:t>лей</w:t>
      </w:r>
      <w:r w:rsidR="008F13B5">
        <w:rPr>
          <w:sz w:val="28"/>
          <w:szCs w:val="28"/>
        </w:rPr>
        <w:t xml:space="preserve"> (регистрационный номер 26</w:t>
      </w:r>
      <w:r w:rsidRPr="000E747F">
        <w:rPr>
          <w:sz w:val="28"/>
          <w:szCs w:val="28"/>
        </w:rPr>
        <w:t>).</w:t>
      </w:r>
    </w:p>
    <w:p w:rsidR="00C76ABD" w:rsidRDefault="00C76ABD" w:rsidP="00D631E0">
      <w:pPr>
        <w:ind w:firstLine="851"/>
        <w:jc w:val="both"/>
        <w:rPr>
          <w:sz w:val="28"/>
          <w:szCs w:val="28"/>
        </w:rPr>
      </w:pPr>
      <w:r>
        <w:rPr>
          <w:sz w:val="28"/>
          <w:szCs w:val="28"/>
        </w:rPr>
        <w:t>Начальная цена – 193 000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38 600 руб</w:t>
      </w:r>
      <w:r w:rsidR="00E4036D">
        <w:rPr>
          <w:sz w:val="28"/>
          <w:szCs w:val="28"/>
        </w:rPr>
        <w:t>лей</w:t>
      </w:r>
      <w:r w:rsidR="00C76ABD">
        <w:rPr>
          <w:sz w:val="28"/>
          <w:szCs w:val="28"/>
        </w:rPr>
        <w:t>.</w:t>
      </w:r>
    </w:p>
    <w:p w:rsidR="00C76ABD" w:rsidRDefault="00C76ABD" w:rsidP="00D631E0">
      <w:pPr>
        <w:ind w:firstLine="851"/>
        <w:jc w:val="both"/>
        <w:rPr>
          <w:b/>
          <w:sz w:val="28"/>
          <w:szCs w:val="28"/>
        </w:rPr>
      </w:pPr>
      <w:r>
        <w:rPr>
          <w:b/>
          <w:sz w:val="28"/>
          <w:szCs w:val="28"/>
        </w:rPr>
        <w:t>г) для р</w:t>
      </w:r>
      <w:r>
        <w:rPr>
          <w:b/>
          <w:bCs/>
          <w:sz w:val="28"/>
          <w:szCs w:val="28"/>
        </w:rPr>
        <w:t>еализации билетов</w:t>
      </w:r>
      <w:r>
        <w:rPr>
          <w:b/>
          <w:sz w:val="28"/>
          <w:szCs w:val="28"/>
        </w:rPr>
        <w:t xml:space="preserve"> по перевозке пассажиров на автомобилях повышенной проходимости:</w:t>
      </w:r>
    </w:p>
    <w:p w:rsidR="00C76ABD" w:rsidRPr="000E747F" w:rsidRDefault="00C76ABD" w:rsidP="00D631E0">
      <w:pPr>
        <w:ind w:firstLine="851"/>
        <w:jc w:val="both"/>
        <w:rPr>
          <w:sz w:val="28"/>
          <w:szCs w:val="28"/>
        </w:rPr>
      </w:pPr>
      <w:r w:rsidRPr="000E747F">
        <w:rPr>
          <w:sz w:val="28"/>
          <w:szCs w:val="28"/>
        </w:rPr>
        <w:t xml:space="preserve">1) объект </w:t>
      </w:r>
      <w:r w:rsidR="00D372D7">
        <w:rPr>
          <w:sz w:val="28"/>
          <w:szCs w:val="28"/>
        </w:rPr>
        <w:t>площадью 10 кв.м, расположенный в</w:t>
      </w:r>
      <w:r w:rsidRPr="000E747F">
        <w:rPr>
          <w:sz w:val="28"/>
          <w:szCs w:val="28"/>
        </w:rPr>
        <w:t xml:space="preserve"> с.Архипо-Осиповка </w:t>
      </w:r>
      <w:r w:rsidR="00D372D7">
        <w:rPr>
          <w:sz w:val="28"/>
          <w:szCs w:val="28"/>
        </w:rPr>
        <w:t xml:space="preserve">на </w:t>
      </w:r>
      <w:r w:rsidRPr="000E747F">
        <w:rPr>
          <w:sz w:val="28"/>
          <w:szCs w:val="28"/>
        </w:rPr>
        <w:t>ул.Набережн</w:t>
      </w:r>
      <w:r w:rsidR="00D372D7">
        <w:rPr>
          <w:sz w:val="28"/>
          <w:szCs w:val="28"/>
        </w:rPr>
        <w:t>ой</w:t>
      </w:r>
      <w:r w:rsidRPr="000E747F">
        <w:rPr>
          <w:sz w:val="28"/>
          <w:szCs w:val="28"/>
        </w:rPr>
        <w:t xml:space="preserve">, </w:t>
      </w:r>
      <w:r w:rsidR="00D372D7">
        <w:rPr>
          <w:sz w:val="28"/>
          <w:szCs w:val="28"/>
        </w:rPr>
        <w:t xml:space="preserve"> </w:t>
      </w:r>
      <w:r w:rsidRPr="000E747F">
        <w:rPr>
          <w:sz w:val="28"/>
          <w:szCs w:val="28"/>
        </w:rPr>
        <w:t>вблизи кафе «Прибрежное», р</w:t>
      </w:r>
      <w:r w:rsidRPr="000E747F">
        <w:rPr>
          <w:bCs/>
          <w:sz w:val="28"/>
          <w:szCs w:val="28"/>
        </w:rPr>
        <w:t>еализация билетов</w:t>
      </w:r>
      <w:r w:rsidRPr="000E747F">
        <w:rPr>
          <w:sz w:val="28"/>
          <w:szCs w:val="28"/>
        </w:rPr>
        <w:t xml:space="preserve"> по перевозке пассажиров на автомобилях повышенной проходимости, собственная конструкция – 1 место, </w:t>
      </w:r>
      <w:r w:rsidR="000934EA" w:rsidRPr="000E747F">
        <w:rPr>
          <w:sz w:val="28"/>
          <w:szCs w:val="28"/>
        </w:rPr>
        <w:t xml:space="preserve">арендная плата за весь срок аренды по договору составляет </w:t>
      </w:r>
      <w:r w:rsidR="000E747F">
        <w:rPr>
          <w:sz w:val="28"/>
          <w:szCs w:val="28"/>
        </w:rPr>
        <w:t>–</w:t>
      </w:r>
      <w:r w:rsidR="00A63161" w:rsidRPr="000E747F">
        <w:rPr>
          <w:sz w:val="28"/>
          <w:szCs w:val="28"/>
        </w:rPr>
        <w:t xml:space="preserve"> </w:t>
      </w:r>
      <w:r w:rsidR="000E747F">
        <w:rPr>
          <w:sz w:val="28"/>
          <w:szCs w:val="28"/>
        </w:rPr>
        <w:t>35 800</w:t>
      </w:r>
      <w:r w:rsidR="00A63161" w:rsidRPr="000E747F">
        <w:rPr>
          <w:sz w:val="28"/>
          <w:szCs w:val="28"/>
        </w:rPr>
        <w:t xml:space="preserve"> </w:t>
      </w:r>
      <w:r w:rsidRPr="000E747F">
        <w:rPr>
          <w:sz w:val="28"/>
          <w:szCs w:val="28"/>
        </w:rPr>
        <w:t>руб</w:t>
      </w:r>
      <w:r w:rsidR="000E747F">
        <w:rPr>
          <w:sz w:val="28"/>
          <w:szCs w:val="28"/>
        </w:rPr>
        <w:t>лей</w:t>
      </w:r>
      <w:r w:rsidRPr="000E747F">
        <w:rPr>
          <w:sz w:val="28"/>
          <w:szCs w:val="28"/>
        </w:rPr>
        <w:t xml:space="preserve"> (регистрационный номер </w:t>
      </w:r>
      <w:r w:rsidR="008F13B5">
        <w:rPr>
          <w:sz w:val="28"/>
          <w:szCs w:val="28"/>
        </w:rPr>
        <w:t>27</w:t>
      </w:r>
      <w:r w:rsidRPr="000E747F">
        <w:rPr>
          <w:sz w:val="28"/>
          <w:szCs w:val="28"/>
        </w:rPr>
        <w:t>).</w:t>
      </w:r>
    </w:p>
    <w:p w:rsidR="00C76ABD" w:rsidRDefault="00C76ABD" w:rsidP="00D631E0">
      <w:pPr>
        <w:ind w:firstLine="851"/>
        <w:jc w:val="both"/>
        <w:rPr>
          <w:sz w:val="28"/>
          <w:szCs w:val="28"/>
        </w:rPr>
      </w:pPr>
      <w:r>
        <w:rPr>
          <w:sz w:val="28"/>
          <w:szCs w:val="28"/>
        </w:rPr>
        <w:t>Начальная цена – 43 000 рублей.</w:t>
      </w:r>
    </w:p>
    <w:p w:rsidR="00C76ABD" w:rsidRDefault="00C76ABD" w:rsidP="00D631E0">
      <w:pPr>
        <w:ind w:firstLine="851"/>
        <w:jc w:val="both"/>
        <w:rPr>
          <w:sz w:val="28"/>
          <w:szCs w:val="28"/>
        </w:rPr>
      </w:pPr>
      <w:r>
        <w:rPr>
          <w:sz w:val="28"/>
          <w:szCs w:val="28"/>
        </w:rPr>
        <w:t>Форма подачи предложений о цене – открытая.</w:t>
      </w:r>
    </w:p>
    <w:p w:rsidR="00C76ABD" w:rsidRDefault="002576B0" w:rsidP="00D631E0">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8 600 руб</w:t>
      </w:r>
      <w:r w:rsidR="00E4036D">
        <w:rPr>
          <w:sz w:val="28"/>
          <w:szCs w:val="28"/>
        </w:rPr>
        <w:t>лей</w:t>
      </w:r>
      <w:r w:rsidR="00C76ABD">
        <w:rPr>
          <w:sz w:val="28"/>
          <w:szCs w:val="28"/>
        </w:rPr>
        <w:t>.</w:t>
      </w:r>
    </w:p>
    <w:p w:rsidR="00C76ABD" w:rsidRDefault="00C76ABD" w:rsidP="00D631E0">
      <w:pPr>
        <w:ind w:firstLine="851"/>
        <w:jc w:val="both"/>
        <w:rPr>
          <w:b/>
          <w:sz w:val="28"/>
          <w:szCs w:val="28"/>
        </w:rPr>
      </w:pPr>
      <w:r>
        <w:rPr>
          <w:b/>
          <w:sz w:val="28"/>
          <w:szCs w:val="28"/>
        </w:rPr>
        <w:t>д) по оказанию услуг по обзорному просмотру бухты в бинокль, телескоп:</w:t>
      </w:r>
    </w:p>
    <w:p w:rsidR="00C76ABD" w:rsidRPr="000E747F" w:rsidRDefault="00C76ABD" w:rsidP="00F16375">
      <w:pPr>
        <w:ind w:firstLine="851"/>
        <w:jc w:val="both"/>
        <w:rPr>
          <w:sz w:val="28"/>
          <w:szCs w:val="28"/>
        </w:rPr>
      </w:pPr>
      <w:r w:rsidRPr="000E747F">
        <w:rPr>
          <w:sz w:val="28"/>
          <w:szCs w:val="28"/>
        </w:rPr>
        <w:t>1) объект площадью 2 кв.м, расположенный</w:t>
      </w:r>
      <w:r w:rsidR="00D372D7">
        <w:rPr>
          <w:sz w:val="28"/>
          <w:szCs w:val="28"/>
        </w:rPr>
        <w:t xml:space="preserve"> в</w:t>
      </w:r>
      <w:r w:rsidRPr="000E747F">
        <w:rPr>
          <w:sz w:val="28"/>
          <w:szCs w:val="28"/>
        </w:rPr>
        <w:t xml:space="preserve"> с.Архипо-Осиповка</w:t>
      </w:r>
      <w:r w:rsidR="00D372D7">
        <w:rPr>
          <w:sz w:val="28"/>
          <w:szCs w:val="28"/>
        </w:rPr>
        <w:t xml:space="preserve"> на</w:t>
      </w:r>
      <w:r w:rsidRPr="000E747F">
        <w:rPr>
          <w:sz w:val="28"/>
          <w:szCs w:val="28"/>
        </w:rPr>
        <w:t xml:space="preserve"> набережн</w:t>
      </w:r>
      <w:r w:rsidR="00D372D7">
        <w:rPr>
          <w:sz w:val="28"/>
          <w:szCs w:val="28"/>
        </w:rPr>
        <w:t>ой</w:t>
      </w:r>
      <w:r w:rsidRPr="000E747F">
        <w:rPr>
          <w:sz w:val="28"/>
          <w:szCs w:val="28"/>
        </w:rPr>
        <w:t>, вблизи кафе «Зевс», бинокли, телескопы, собственная конструкция   – 1 место,</w:t>
      </w:r>
      <w:r w:rsidR="000934EA" w:rsidRPr="000E747F">
        <w:rPr>
          <w:sz w:val="28"/>
          <w:szCs w:val="28"/>
        </w:rPr>
        <w:t xml:space="preserve"> арендная плата за весь срок аренды по договору составляет</w:t>
      </w:r>
      <w:r w:rsidR="000E747F">
        <w:rPr>
          <w:sz w:val="28"/>
          <w:szCs w:val="28"/>
        </w:rPr>
        <w:t>- 7 160</w:t>
      </w:r>
      <w:r w:rsidR="00A63161" w:rsidRPr="000E747F">
        <w:rPr>
          <w:sz w:val="28"/>
          <w:szCs w:val="28"/>
        </w:rPr>
        <w:t xml:space="preserve"> </w:t>
      </w:r>
      <w:r w:rsidRPr="000E747F">
        <w:rPr>
          <w:sz w:val="28"/>
          <w:szCs w:val="28"/>
        </w:rPr>
        <w:t>руб</w:t>
      </w:r>
      <w:r w:rsidR="000E747F">
        <w:rPr>
          <w:sz w:val="28"/>
          <w:szCs w:val="28"/>
        </w:rPr>
        <w:t>лей</w:t>
      </w:r>
      <w:r w:rsidRPr="000E747F">
        <w:rPr>
          <w:sz w:val="28"/>
          <w:szCs w:val="28"/>
        </w:rPr>
        <w:t xml:space="preserve"> (регистрационный номер </w:t>
      </w:r>
      <w:r w:rsidR="008F13B5">
        <w:rPr>
          <w:sz w:val="28"/>
          <w:szCs w:val="28"/>
        </w:rPr>
        <w:t>28</w:t>
      </w:r>
      <w:r w:rsidRPr="000E747F">
        <w:rPr>
          <w:sz w:val="28"/>
          <w:szCs w:val="28"/>
        </w:rPr>
        <w:t>).</w:t>
      </w:r>
    </w:p>
    <w:p w:rsidR="00C76ABD" w:rsidRDefault="00C76ABD" w:rsidP="00F16375">
      <w:pPr>
        <w:ind w:firstLine="851"/>
        <w:jc w:val="both"/>
        <w:rPr>
          <w:sz w:val="28"/>
          <w:szCs w:val="28"/>
        </w:rPr>
      </w:pPr>
      <w:r>
        <w:rPr>
          <w:sz w:val="28"/>
          <w:szCs w:val="28"/>
        </w:rPr>
        <w:t>Начальная цена – 6 000 рублей.</w:t>
      </w:r>
    </w:p>
    <w:p w:rsidR="00C76ABD" w:rsidRDefault="00C76ABD" w:rsidP="00F16375">
      <w:pPr>
        <w:ind w:firstLine="851"/>
        <w:jc w:val="both"/>
        <w:rPr>
          <w:sz w:val="28"/>
          <w:szCs w:val="28"/>
        </w:rPr>
      </w:pPr>
      <w:r>
        <w:rPr>
          <w:sz w:val="28"/>
          <w:szCs w:val="28"/>
        </w:rPr>
        <w:t>Форма подачи предложений о цене – открытая.</w:t>
      </w:r>
    </w:p>
    <w:p w:rsidR="00C76ABD" w:rsidRDefault="002576B0" w:rsidP="00F16375">
      <w:pPr>
        <w:ind w:firstLine="851"/>
        <w:jc w:val="both"/>
        <w:rPr>
          <w:sz w:val="28"/>
          <w:szCs w:val="28"/>
        </w:rPr>
      </w:pPr>
      <w:r>
        <w:rPr>
          <w:sz w:val="28"/>
          <w:szCs w:val="28"/>
        </w:rPr>
        <w:t xml:space="preserve">Размер задатка для участия в аукционе </w:t>
      </w:r>
      <w:r w:rsidR="00C76ABD">
        <w:rPr>
          <w:sz w:val="28"/>
          <w:szCs w:val="28"/>
        </w:rPr>
        <w:t>составляет 1 200 руб</w:t>
      </w:r>
      <w:r w:rsidR="00E4036D">
        <w:rPr>
          <w:sz w:val="28"/>
          <w:szCs w:val="28"/>
        </w:rPr>
        <w:t>лей</w:t>
      </w:r>
      <w:r w:rsidR="00C76ABD">
        <w:rPr>
          <w:sz w:val="28"/>
          <w:szCs w:val="28"/>
        </w:rPr>
        <w:t>.</w:t>
      </w:r>
    </w:p>
    <w:p w:rsidR="00C76ABD" w:rsidRDefault="00C76ABD" w:rsidP="00D631E0">
      <w:pPr>
        <w:jc w:val="both"/>
        <w:rPr>
          <w:sz w:val="28"/>
          <w:szCs w:val="28"/>
        </w:rPr>
      </w:pPr>
    </w:p>
    <w:p w:rsidR="00C76ABD" w:rsidRPr="00D631E0" w:rsidRDefault="00C36855" w:rsidP="00C76ABD">
      <w:pPr>
        <w:tabs>
          <w:tab w:val="left" w:pos="709"/>
        </w:tabs>
        <w:autoSpaceDE w:val="0"/>
        <w:autoSpaceDN w:val="0"/>
        <w:adjustRightInd w:val="0"/>
        <w:ind w:firstLine="851"/>
        <w:jc w:val="both"/>
        <w:rPr>
          <w:sz w:val="28"/>
          <w:szCs w:val="28"/>
        </w:rPr>
      </w:pPr>
      <w:r>
        <w:rPr>
          <w:rFonts w:eastAsia="MS Mincho"/>
          <w:sz w:val="28"/>
          <w:szCs w:val="28"/>
        </w:rPr>
        <w:t>2</w:t>
      </w:r>
      <w:r w:rsidR="00C76ABD" w:rsidRPr="00D631E0">
        <w:rPr>
          <w:rFonts w:eastAsia="MS Mincho"/>
          <w:sz w:val="28"/>
          <w:szCs w:val="28"/>
        </w:rPr>
        <w:t>.</w:t>
      </w:r>
      <w:r w:rsidR="00C76ABD" w:rsidRPr="00C76ABD">
        <w:rPr>
          <w:rFonts w:eastAsia="MS Mincho"/>
          <w:sz w:val="28"/>
          <w:szCs w:val="28"/>
        </w:rPr>
        <w:t xml:space="preserve"> </w:t>
      </w:r>
      <w:r w:rsidR="00C76ABD" w:rsidRPr="00C76ABD">
        <w:rPr>
          <w:sz w:val="28"/>
          <w:szCs w:val="28"/>
        </w:rPr>
        <w:t xml:space="preserve">Заявка на участие в аукционе подается в срок </w:t>
      </w:r>
      <w:r w:rsidR="00C76ABD" w:rsidRPr="000E747F">
        <w:rPr>
          <w:b/>
          <w:sz w:val="28"/>
          <w:szCs w:val="28"/>
        </w:rPr>
        <w:t>с 16 марта 2012 года по 1</w:t>
      </w:r>
      <w:r w:rsidR="007E208E" w:rsidRPr="000E747F">
        <w:rPr>
          <w:b/>
          <w:sz w:val="28"/>
          <w:szCs w:val="28"/>
        </w:rPr>
        <w:t>6</w:t>
      </w:r>
      <w:r w:rsidR="00C76ABD" w:rsidRPr="000E747F">
        <w:rPr>
          <w:b/>
          <w:sz w:val="28"/>
          <w:szCs w:val="28"/>
        </w:rPr>
        <w:t xml:space="preserve"> апреля 2012 года</w:t>
      </w:r>
      <w:r w:rsidR="00C76ABD" w:rsidRPr="000E747F">
        <w:rPr>
          <w:sz w:val="28"/>
          <w:szCs w:val="28"/>
        </w:rPr>
        <w:t xml:space="preserve"> </w:t>
      </w:r>
      <w:r w:rsidR="00C76ABD" w:rsidRPr="00C76ABD">
        <w:rPr>
          <w:sz w:val="28"/>
          <w:szCs w:val="28"/>
        </w:rPr>
        <w:t xml:space="preserve">включительно и по форме (приложение № 1). </w:t>
      </w:r>
      <w:r w:rsidR="00C76ABD" w:rsidRPr="00D631E0">
        <w:rPr>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C76ABD" w:rsidRPr="00F16375" w:rsidRDefault="00C76ABD" w:rsidP="00C76ABD">
      <w:pPr>
        <w:autoSpaceDE w:val="0"/>
        <w:autoSpaceDN w:val="0"/>
        <w:adjustRightInd w:val="0"/>
        <w:ind w:firstLine="851"/>
        <w:jc w:val="both"/>
        <w:rPr>
          <w:sz w:val="28"/>
          <w:szCs w:val="28"/>
        </w:rPr>
      </w:pPr>
      <w:r w:rsidRPr="00F16375">
        <w:rPr>
          <w:b/>
          <w:sz w:val="28"/>
          <w:szCs w:val="28"/>
        </w:rPr>
        <w:t>Заявка на участие в аукционе должна содержать</w:t>
      </w:r>
      <w:r w:rsidRPr="00F16375">
        <w:rPr>
          <w:sz w:val="28"/>
          <w:szCs w:val="28"/>
        </w:rPr>
        <w:t>:</w:t>
      </w:r>
    </w:p>
    <w:p w:rsidR="00C76ABD" w:rsidRPr="008A52B8" w:rsidRDefault="00C76ABD" w:rsidP="00C76ABD">
      <w:pPr>
        <w:autoSpaceDE w:val="0"/>
        <w:autoSpaceDN w:val="0"/>
        <w:adjustRightInd w:val="0"/>
        <w:ind w:firstLine="851"/>
        <w:jc w:val="both"/>
        <w:rPr>
          <w:sz w:val="28"/>
          <w:szCs w:val="28"/>
        </w:rPr>
      </w:pPr>
      <w:r w:rsidRPr="008A52B8">
        <w:rPr>
          <w:sz w:val="28"/>
          <w:szCs w:val="28"/>
        </w:rPr>
        <w:t>1) сведения и документы о заявителе, подавшем такую заявку:</w:t>
      </w:r>
    </w:p>
    <w:p w:rsidR="00C76ABD" w:rsidRPr="008A52B8" w:rsidRDefault="00C76ABD" w:rsidP="00C76ABD">
      <w:pPr>
        <w:autoSpaceDE w:val="0"/>
        <w:autoSpaceDN w:val="0"/>
        <w:adjustRightInd w:val="0"/>
        <w:ind w:firstLine="851"/>
        <w:jc w:val="both"/>
        <w:rPr>
          <w:sz w:val="28"/>
          <w:szCs w:val="28"/>
        </w:rPr>
      </w:pPr>
      <w:r w:rsidRPr="008A52B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6ABD" w:rsidRPr="008A52B8" w:rsidRDefault="00C76ABD" w:rsidP="00C76ABD">
      <w:pPr>
        <w:autoSpaceDE w:val="0"/>
        <w:autoSpaceDN w:val="0"/>
        <w:adjustRightInd w:val="0"/>
        <w:ind w:firstLine="851"/>
        <w:jc w:val="both"/>
        <w:rPr>
          <w:sz w:val="28"/>
          <w:szCs w:val="28"/>
        </w:rPr>
      </w:pPr>
      <w:r w:rsidRPr="008A52B8">
        <w:rPr>
          <w:sz w:val="28"/>
          <w:szCs w:val="28"/>
        </w:rPr>
        <w:t xml:space="preserve">б) полученную не ранее, чем за шесть месяцев до даты размещения на официальном сайте торгов извещения о проведении аукциона </w:t>
      </w:r>
      <w:r w:rsidRPr="0040017A">
        <w:rPr>
          <w:sz w:val="28"/>
          <w:szCs w:val="28"/>
          <w:u w:val="single"/>
        </w:rPr>
        <w:t>выписку из единого государственного реестра юридических лиц</w:t>
      </w:r>
      <w:r w:rsidRPr="008A52B8">
        <w:rPr>
          <w:sz w:val="28"/>
          <w:szCs w:val="28"/>
        </w:rPr>
        <w:t xml:space="preserve"> </w:t>
      </w:r>
      <w:r w:rsidRPr="0040017A">
        <w:rPr>
          <w:sz w:val="28"/>
          <w:szCs w:val="28"/>
          <w:u w:val="single"/>
        </w:rPr>
        <w:t>или нотариально заверенную копию такой выписки</w:t>
      </w:r>
      <w:r w:rsidRPr="008A52B8">
        <w:rPr>
          <w:sz w:val="28"/>
          <w:szCs w:val="28"/>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8A52B8">
        <w:rPr>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0185E" w:rsidRDefault="00C76ABD" w:rsidP="0080185E">
      <w:pPr>
        <w:autoSpaceDE w:val="0"/>
        <w:autoSpaceDN w:val="0"/>
        <w:adjustRightInd w:val="0"/>
        <w:ind w:firstLine="851"/>
        <w:jc w:val="both"/>
        <w:rPr>
          <w:sz w:val="28"/>
          <w:szCs w:val="28"/>
        </w:rPr>
      </w:pPr>
      <w:r w:rsidRPr="008A52B8">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76ABD" w:rsidRPr="0080185E" w:rsidRDefault="00C76ABD" w:rsidP="0080185E">
      <w:pPr>
        <w:autoSpaceDE w:val="0"/>
        <w:autoSpaceDN w:val="0"/>
        <w:adjustRightInd w:val="0"/>
        <w:ind w:firstLine="851"/>
        <w:jc w:val="both"/>
        <w:rPr>
          <w:sz w:val="28"/>
          <w:szCs w:val="28"/>
        </w:rPr>
      </w:pPr>
      <w:r w:rsidRPr="008A52B8">
        <w:rPr>
          <w:sz w:val="28"/>
          <w:szCs w:val="28"/>
        </w:rPr>
        <w:t>г) копии учредительных документов</w:t>
      </w:r>
      <w:r w:rsidR="008A52B8" w:rsidRPr="008A52B8">
        <w:rPr>
          <w:sz w:val="28"/>
          <w:szCs w:val="28"/>
        </w:rPr>
        <w:t xml:space="preserve"> заявителя (для юридических лиц): устав или положения, свидетельства о государственной регистрации юридического лица, свидетельства о постановке на учет в налоговом органе и присвоении индивидуального номера налогоплательщик</w:t>
      </w:r>
      <w:r w:rsidR="008A52B8">
        <w:rPr>
          <w:sz w:val="28"/>
          <w:szCs w:val="28"/>
        </w:rPr>
        <w:t>а);</w:t>
      </w:r>
    </w:p>
    <w:p w:rsidR="00C76ABD" w:rsidRPr="008A52B8" w:rsidRDefault="00C76ABD" w:rsidP="0080185E">
      <w:pPr>
        <w:autoSpaceDE w:val="0"/>
        <w:autoSpaceDN w:val="0"/>
        <w:adjustRightInd w:val="0"/>
        <w:ind w:firstLine="851"/>
        <w:jc w:val="both"/>
        <w:rPr>
          <w:sz w:val="28"/>
          <w:szCs w:val="28"/>
        </w:rPr>
      </w:pPr>
      <w:r w:rsidRPr="008A52B8">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ABD" w:rsidRDefault="00C76ABD" w:rsidP="0080185E">
      <w:pPr>
        <w:tabs>
          <w:tab w:val="left" w:pos="851"/>
        </w:tabs>
        <w:autoSpaceDE w:val="0"/>
        <w:autoSpaceDN w:val="0"/>
        <w:adjustRightInd w:val="0"/>
        <w:ind w:firstLine="539"/>
        <w:jc w:val="both"/>
        <w:rPr>
          <w:sz w:val="28"/>
          <w:szCs w:val="28"/>
        </w:rPr>
      </w:pPr>
      <w:r w:rsidRPr="008A52B8">
        <w:rPr>
          <w:sz w:val="28"/>
          <w:szCs w:val="28"/>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747F" w:rsidRPr="008A52B8" w:rsidRDefault="000E747F" w:rsidP="004F0556">
      <w:pPr>
        <w:ind w:firstLine="540"/>
        <w:jc w:val="both"/>
        <w:rPr>
          <w:sz w:val="28"/>
          <w:szCs w:val="28"/>
        </w:rPr>
      </w:pPr>
      <w:r>
        <w:rPr>
          <w:sz w:val="28"/>
          <w:szCs w:val="28"/>
        </w:rPr>
        <w:tab/>
        <w:t xml:space="preserve"> </w:t>
      </w:r>
      <w:r w:rsidR="0080185E">
        <w:rPr>
          <w:sz w:val="28"/>
          <w:szCs w:val="28"/>
        </w:rPr>
        <w:t xml:space="preserve"> </w:t>
      </w:r>
      <w:r>
        <w:rPr>
          <w:sz w:val="28"/>
          <w:szCs w:val="28"/>
        </w:rPr>
        <w:t xml:space="preserve">ё) </w:t>
      </w:r>
      <w:r w:rsidR="004F0556" w:rsidRPr="004F0556">
        <w:rPr>
          <w:sz w:val="28"/>
          <w:szCs w:val="28"/>
        </w:rPr>
        <w:t>копия сберегательной книжки или счета</w:t>
      </w:r>
      <w:r w:rsidR="004F0556">
        <w:rPr>
          <w:sz w:val="28"/>
          <w:szCs w:val="28"/>
        </w:rPr>
        <w:t xml:space="preserve"> (для физического лица и индивидуального предпринимателя)</w:t>
      </w:r>
      <w:r w:rsidR="004F0556" w:rsidRPr="004F0556">
        <w:rPr>
          <w:sz w:val="28"/>
          <w:szCs w:val="28"/>
        </w:rPr>
        <w:t>;</w:t>
      </w:r>
    </w:p>
    <w:p w:rsidR="00C76ABD" w:rsidRDefault="00C76ABD" w:rsidP="0080185E">
      <w:pPr>
        <w:tabs>
          <w:tab w:val="left" w:pos="709"/>
        </w:tabs>
        <w:autoSpaceDE w:val="0"/>
        <w:autoSpaceDN w:val="0"/>
        <w:adjustRightInd w:val="0"/>
        <w:ind w:firstLine="851"/>
        <w:jc w:val="both"/>
        <w:rPr>
          <w:sz w:val="28"/>
          <w:szCs w:val="28"/>
        </w:rPr>
      </w:pPr>
      <w:r w:rsidRPr="008A52B8">
        <w:rPr>
          <w:sz w:val="28"/>
          <w:szCs w:val="28"/>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C7735" w:rsidRDefault="00C36855" w:rsidP="007C7735">
      <w:pPr>
        <w:ind w:firstLine="851"/>
        <w:jc w:val="both"/>
        <w:rPr>
          <w:sz w:val="28"/>
          <w:szCs w:val="28"/>
        </w:rPr>
      </w:pPr>
      <w:r>
        <w:rPr>
          <w:sz w:val="28"/>
          <w:szCs w:val="28"/>
        </w:rPr>
        <w:t>3</w:t>
      </w:r>
      <w:r w:rsidR="007C7735">
        <w:rPr>
          <w:sz w:val="28"/>
          <w:szCs w:val="28"/>
        </w:rPr>
        <w:t>.Заявка и опись документов представляются претендентами в двух экземплярах.</w:t>
      </w:r>
    </w:p>
    <w:p w:rsidR="007C7735" w:rsidRDefault="00C36855" w:rsidP="007C7735">
      <w:pPr>
        <w:ind w:firstLine="851"/>
        <w:jc w:val="both"/>
        <w:rPr>
          <w:sz w:val="28"/>
          <w:szCs w:val="28"/>
        </w:rPr>
      </w:pPr>
      <w:r>
        <w:rPr>
          <w:sz w:val="28"/>
          <w:szCs w:val="28"/>
        </w:rPr>
        <w:t>4</w:t>
      </w:r>
      <w:r w:rsidR="007C7735">
        <w:rPr>
          <w:sz w:val="28"/>
          <w:szCs w:val="28"/>
        </w:rPr>
        <w:t>.</w:t>
      </w:r>
      <w:r w:rsidR="007C7735" w:rsidRPr="007C7735">
        <w:rPr>
          <w:sz w:val="28"/>
          <w:szCs w:val="28"/>
        </w:rPr>
        <w:t xml:space="preserve"> </w:t>
      </w:r>
      <w:r w:rsidR="008F13B5">
        <w:rPr>
          <w:sz w:val="28"/>
          <w:szCs w:val="28"/>
        </w:rPr>
        <w:t>Задаток для участия в аукционе составляет</w:t>
      </w:r>
      <w:r w:rsidR="007C7735" w:rsidRPr="00D63183">
        <w:rPr>
          <w:sz w:val="28"/>
          <w:szCs w:val="28"/>
        </w:rPr>
        <w:t xml:space="preserve"> </w:t>
      </w:r>
      <w:r w:rsidR="00A63161">
        <w:rPr>
          <w:sz w:val="28"/>
          <w:szCs w:val="28"/>
        </w:rPr>
        <w:t>2</w:t>
      </w:r>
      <w:r w:rsidR="007C7735" w:rsidRPr="00D63183">
        <w:rPr>
          <w:sz w:val="28"/>
          <w:szCs w:val="28"/>
        </w:rPr>
        <w:t xml:space="preserve">0 % </w:t>
      </w:r>
      <w:r w:rsidR="008F13B5">
        <w:rPr>
          <w:sz w:val="28"/>
          <w:szCs w:val="28"/>
        </w:rPr>
        <w:t xml:space="preserve">(двадцать процентов) </w:t>
      </w:r>
      <w:r w:rsidR="007C7735" w:rsidRPr="00D63183">
        <w:rPr>
          <w:sz w:val="28"/>
          <w:szCs w:val="28"/>
        </w:rPr>
        <w:t>от</w:t>
      </w:r>
      <w:r w:rsidR="007C7735">
        <w:rPr>
          <w:sz w:val="28"/>
          <w:szCs w:val="28"/>
        </w:rPr>
        <w:t xml:space="preserve"> </w:t>
      </w:r>
      <w:r w:rsidR="007C7735" w:rsidRPr="00D63183">
        <w:rPr>
          <w:sz w:val="28"/>
          <w:szCs w:val="28"/>
        </w:rPr>
        <w:t xml:space="preserve">начальной цены </w:t>
      </w:r>
      <w:r w:rsidR="007C7735">
        <w:rPr>
          <w:sz w:val="28"/>
          <w:szCs w:val="28"/>
        </w:rPr>
        <w:t xml:space="preserve">лота. </w:t>
      </w:r>
      <w:r w:rsidR="007C7735" w:rsidRPr="00D63183">
        <w:rPr>
          <w:sz w:val="28"/>
          <w:szCs w:val="28"/>
        </w:rPr>
        <w:t xml:space="preserve"> </w:t>
      </w:r>
      <w:r w:rsidR="007C7735">
        <w:rPr>
          <w:sz w:val="28"/>
          <w:szCs w:val="28"/>
        </w:rPr>
        <w:t xml:space="preserve"> Задаток перечисляется претендентом на счет организатора </w:t>
      </w:r>
      <w:r>
        <w:rPr>
          <w:sz w:val="28"/>
          <w:szCs w:val="28"/>
        </w:rPr>
        <w:t xml:space="preserve">аукциона </w:t>
      </w:r>
      <w:r w:rsidR="007C7735">
        <w:rPr>
          <w:sz w:val="28"/>
          <w:szCs w:val="28"/>
        </w:rPr>
        <w:t xml:space="preserve">по следующим реквизитам: </w:t>
      </w:r>
    </w:p>
    <w:p w:rsidR="00295754" w:rsidRDefault="00295754" w:rsidP="007C7735">
      <w:pPr>
        <w:ind w:firstLine="851"/>
        <w:jc w:val="both"/>
        <w:rPr>
          <w:sz w:val="28"/>
          <w:szCs w:val="28"/>
        </w:rPr>
      </w:pPr>
    </w:p>
    <w:p w:rsidR="007C7735" w:rsidRPr="000E747F" w:rsidRDefault="007C7735" w:rsidP="007C7735">
      <w:pPr>
        <w:ind w:firstLine="851"/>
        <w:jc w:val="both"/>
        <w:rPr>
          <w:sz w:val="28"/>
          <w:szCs w:val="28"/>
        </w:rPr>
      </w:pPr>
      <w:r>
        <w:rPr>
          <w:sz w:val="28"/>
          <w:szCs w:val="28"/>
        </w:rPr>
        <w:lastRenderedPageBreak/>
        <w:t xml:space="preserve">Получатель: Финансовое управление (управление имущественных </w:t>
      </w:r>
      <w:r w:rsidRPr="000E747F">
        <w:rPr>
          <w:sz w:val="28"/>
          <w:szCs w:val="28"/>
        </w:rPr>
        <w:t>отношений</w:t>
      </w:r>
      <w:r w:rsidR="000E747F">
        <w:rPr>
          <w:sz w:val="28"/>
          <w:szCs w:val="28"/>
        </w:rPr>
        <w:t xml:space="preserve"> </w:t>
      </w:r>
      <w:r w:rsidRPr="000E747F">
        <w:rPr>
          <w:sz w:val="28"/>
          <w:szCs w:val="28"/>
        </w:rPr>
        <w:t xml:space="preserve"> </w:t>
      </w:r>
      <w:r w:rsidRPr="00E4036D">
        <w:rPr>
          <w:b/>
          <w:sz w:val="28"/>
          <w:szCs w:val="28"/>
        </w:rPr>
        <w:t>л/с 9214</w:t>
      </w:r>
      <w:r w:rsidR="000E747F" w:rsidRPr="00E4036D">
        <w:rPr>
          <w:b/>
          <w:sz w:val="28"/>
          <w:szCs w:val="28"/>
        </w:rPr>
        <w:t>1</w:t>
      </w:r>
      <w:r w:rsidRPr="00E4036D">
        <w:rPr>
          <w:b/>
          <w:sz w:val="28"/>
          <w:szCs w:val="28"/>
        </w:rPr>
        <w:t>0</w:t>
      </w:r>
      <w:r w:rsidR="000E747F" w:rsidRPr="00E4036D">
        <w:rPr>
          <w:b/>
          <w:sz w:val="28"/>
          <w:szCs w:val="28"/>
        </w:rPr>
        <w:t>140</w:t>
      </w:r>
      <w:r w:rsidRPr="000E747F">
        <w:rPr>
          <w:sz w:val="28"/>
          <w:szCs w:val="28"/>
        </w:rPr>
        <w:t>)</w:t>
      </w:r>
    </w:p>
    <w:tbl>
      <w:tblPr>
        <w:tblW w:w="0" w:type="auto"/>
        <w:tblInd w:w="-34" w:type="dxa"/>
        <w:tblLayout w:type="fixed"/>
        <w:tblLook w:val="0000" w:firstRow="0" w:lastRow="0" w:firstColumn="0" w:lastColumn="0" w:noHBand="0" w:noVBand="0"/>
      </w:tblPr>
      <w:tblGrid>
        <w:gridCol w:w="9781"/>
        <w:gridCol w:w="3543"/>
      </w:tblGrid>
      <w:tr w:rsidR="007C7735" w:rsidTr="000E747F">
        <w:tc>
          <w:tcPr>
            <w:tcW w:w="9781" w:type="dxa"/>
            <w:shd w:val="clear" w:color="auto" w:fill="auto"/>
          </w:tcPr>
          <w:p w:rsidR="007C7735" w:rsidRPr="000E747F" w:rsidRDefault="007C7735" w:rsidP="000E747F">
            <w:pPr>
              <w:snapToGrid w:val="0"/>
              <w:ind w:right="33"/>
              <w:jc w:val="both"/>
              <w:rPr>
                <w:b/>
                <w:sz w:val="28"/>
                <w:szCs w:val="28"/>
                <w:u w:val="single"/>
              </w:rPr>
            </w:pPr>
            <w:r w:rsidRPr="000E747F">
              <w:rPr>
                <w:b/>
                <w:sz w:val="28"/>
                <w:szCs w:val="28"/>
                <w:u w:val="single"/>
              </w:rPr>
              <w:t>ИНН 2304038634, КПП 230430001</w:t>
            </w:r>
          </w:p>
          <w:p w:rsidR="007C7735" w:rsidRPr="000E747F" w:rsidRDefault="007C7735" w:rsidP="000E747F">
            <w:pPr>
              <w:ind w:right="33"/>
              <w:jc w:val="both"/>
              <w:rPr>
                <w:b/>
                <w:sz w:val="28"/>
                <w:szCs w:val="28"/>
                <w:u w:val="single"/>
              </w:rPr>
            </w:pPr>
            <w:r w:rsidRPr="000E747F">
              <w:rPr>
                <w:b/>
                <w:sz w:val="28"/>
                <w:szCs w:val="28"/>
                <w:u w:val="single"/>
              </w:rPr>
              <w:t>р/с 40302810400005000003</w:t>
            </w:r>
          </w:p>
          <w:p w:rsidR="007C7735" w:rsidRPr="000E747F" w:rsidRDefault="007C7735" w:rsidP="000E747F">
            <w:pPr>
              <w:ind w:right="33"/>
              <w:jc w:val="both"/>
              <w:rPr>
                <w:b/>
                <w:sz w:val="28"/>
                <w:szCs w:val="28"/>
                <w:u w:val="single"/>
              </w:rPr>
            </w:pPr>
            <w:r w:rsidRPr="000E747F">
              <w:rPr>
                <w:b/>
                <w:sz w:val="28"/>
                <w:szCs w:val="28"/>
                <w:u w:val="single"/>
              </w:rPr>
              <w:t>РКЦ Г</w:t>
            </w:r>
            <w:r w:rsidR="000E747F" w:rsidRPr="000E747F">
              <w:rPr>
                <w:b/>
                <w:sz w:val="28"/>
                <w:szCs w:val="28"/>
                <w:u w:val="single"/>
              </w:rPr>
              <w:t>еленджик  г.</w:t>
            </w:r>
            <w:r w:rsidRPr="000E747F">
              <w:rPr>
                <w:b/>
                <w:sz w:val="28"/>
                <w:szCs w:val="28"/>
                <w:u w:val="single"/>
              </w:rPr>
              <w:t xml:space="preserve"> Г</w:t>
            </w:r>
            <w:r w:rsidR="000E747F" w:rsidRPr="000E747F">
              <w:rPr>
                <w:b/>
                <w:sz w:val="28"/>
                <w:szCs w:val="28"/>
                <w:u w:val="single"/>
              </w:rPr>
              <w:t>еленджик</w:t>
            </w:r>
          </w:p>
          <w:p w:rsidR="007C7735" w:rsidRPr="000E747F" w:rsidRDefault="007C7735" w:rsidP="000E747F">
            <w:pPr>
              <w:ind w:right="33"/>
              <w:jc w:val="both"/>
              <w:rPr>
                <w:b/>
                <w:sz w:val="28"/>
                <w:szCs w:val="28"/>
                <w:u w:val="single"/>
              </w:rPr>
            </w:pPr>
            <w:r w:rsidRPr="000E747F">
              <w:rPr>
                <w:b/>
                <w:sz w:val="28"/>
                <w:szCs w:val="28"/>
                <w:u w:val="single"/>
              </w:rPr>
              <w:t>БИК 040313000</w:t>
            </w:r>
          </w:p>
          <w:p w:rsidR="000E747F" w:rsidRPr="000E747F" w:rsidRDefault="007C7735" w:rsidP="007C7735">
            <w:pPr>
              <w:ind w:left="-3" w:right="-93"/>
              <w:jc w:val="both"/>
              <w:rPr>
                <w:b/>
                <w:sz w:val="28"/>
                <w:szCs w:val="28"/>
                <w:u w:val="single"/>
              </w:rPr>
            </w:pPr>
            <w:r w:rsidRPr="000E747F">
              <w:rPr>
                <w:b/>
                <w:sz w:val="28"/>
                <w:szCs w:val="28"/>
                <w:u w:val="single"/>
              </w:rPr>
              <w:t xml:space="preserve">Назначение платежа: тип средств 300100. </w:t>
            </w:r>
          </w:p>
          <w:p w:rsidR="007C7735" w:rsidRPr="000E747F" w:rsidRDefault="007C7735" w:rsidP="007C7735">
            <w:pPr>
              <w:ind w:left="-3" w:right="-93"/>
              <w:jc w:val="both"/>
              <w:rPr>
                <w:b/>
                <w:sz w:val="28"/>
                <w:szCs w:val="28"/>
                <w:u w:val="single"/>
              </w:rPr>
            </w:pPr>
            <w:r w:rsidRPr="000E747F">
              <w:rPr>
                <w:b/>
                <w:sz w:val="28"/>
                <w:szCs w:val="28"/>
                <w:u w:val="single"/>
              </w:rPr>
              <w:t>Задаток для участия в аукционе по  лоту……….</w:t>
            </w:r>
          </w:p>
          <w:p w:rsidR="00C36855" w:rsidRPr="00C36855" w:rsidRDefault="00C36855" w:rsidP="00295754">
            <w:pPr>
              <w:ind w:firstLine="885"/>
              <w:jc w:val="both"/>
              <w:rPr>
                <w:sz w:val="28"/>
                <w:szCs w:val="28"/>
              </w:rPr>
            </w:pPr>
            <w:r>
              <w:rPr>
                <w:sz w:val="28"/>
                <w:szCs w:val="28"/>
              </w:rPr>
              <w:t xml:space="preserve">Организатор аукциона обязан в течение пяти </w:t>
            </w:r>
            <w:r w:rsidR="00295754">
              <w:rPr>
                <w:sz w:val="28"/>
                <w:szCs w:val="28"/>
              </w:rPr>
              <w:t>рабочи</w:t>
            </w:r>
            <w:r>
              <w:rPr>
                <w:sz w:val="28"/>
                <w:szCs w:val="28"/>
              </w:rPr>
              <w:t xml:space="preserve">х дней со дня проведения </w:t>
            </w:r>
            <w:r w:rsidR="008F13B5">
              <w:rPr>
                <w:sz w:val="28"/>
                <w:szCs w:val="28"/>
              </w:rPr>
              <w:t>аукциона</w:t>
            </w:r>
            <w:r>
              <w:rPr>
                <w:sz w:val="28"/>
                <w:szCs w:val="28"/>
              </w:rPr>
              <w:t xml:space="preserve"> возвратить задаток участникам </w:t>
            </w:r>
            <w:r w:rsidR="00A63161">
              <w:rPr>
                <w:sz w:val="28"/>
                <w:szCs w:val="28"/>
              </w:rPr>
              <w:t>аукциона</w:t>
            </w:r>
            <w:r>
              <w:rPr>
                <w:sz w:val="28"/>
                <w:szCs w:val="28"/>
              </w:rPr>
              <w:t xml:space="preserve">, </w:t>
            </w:r>
            <w:r w:rsidR="00A63161">
              <w:rPr>
                <w:sz w:val="28"/>
                <w:szCs w:val="28"/>
              </w:rPr>
              <w:t>не ставшим победителями</w:t>
            </w:r>
            <w:r>
              <w:rPr>
                <w:sz w:val="28"/>
                <w:szCs w:val="28"/>
              </w:rPr>
              <w:t>.</w:t>
            </w:r>
          </w:p>
        </w:tc>
        <w:tc>
          <w:tcPr>
            <w:tcW w:w="3543" w:type="dxa"/>
            <w:shd w:val="clear" w:color="auto" w:fill="auto"/>
          </w:tcPr>
          <w:p w:rsidR="007C7735" w:rsidRDefault="007C7735" w:rsidP="000E747F">
            <w:pPr>
              <w:snapToGrid w:val="0"/>
              <w:ind w:left="-675" w:right="33" w:firstLine="567"/>
              <w:jc w:val="both"/>
              <w:rPr>
                <w:color w:val="FF0000"/>
                <w:sz w:val="28"/>
                <w:szCs w:val="28"/>
              </w:rPr>
            </w:pPr>
          </w:p>
          <w:p w:rsidR="007C7735" w:rsidRDefault="007C7735" w:rsidP="000E747F">
            <w:pPr>
              <w:ind w:left="-675" w:right="33" w:firstLine="567"/>
              <w:jc w:val="both"/>
              <w:rPr>
                <w:color w:val="FF0000"/>
                <w:sz w:val="28"/>
                <w:szCs w:val="28"/>
              </w:rPr>
            </w:pPr>
            <w:r>
              <w:rPr>
                <w:color w:val="FF0000"/>
                <w:sz w:val="28"/>
                <w:szCs w:val="28"/>
              </w:rPr>
              <w:t xml:space="preserve"> </w:t>
            </w:r>
          </w:p>
          <w:p w:rsidR="007C7735" w:rsidRDefault="007C7735" w:rsidP="000E747F">
            <w:pPr>
              <w:ind w:left="-3" w:right="537" w:hanging="75"/>
              <w:jc w:val="both"/>
              <w:rPr>
                <w:color w:val="FF0000"/>
                <w:sz w:val="28"/>
                <w:szCs w:val="28"/>
              </w:rPr>
            </w:pPr>
          </w:p>
        </w:tc>
      </w:tr>
    </w:tbl>
    <w:p w:rsidR="00D57B3D" w:rsidRDefault="00C36855" w:rsidP="00D57B3D">
      <w:pPr>
        <w:ind w:firstLine="851"/>
        <w:jc w:val="both"/>
        <w:rPr>
          <w:sz w:val="28"/>
          <w:szCs w:val="28"/>
        </w:rPr>
      </w:pPr>
      <w:r>
        <w:rPr>
          <w:sz w:val="28"/>
          <w:szCs w:val="28"/>
        </w:rPr>
        <w:t>5</w:t>
      </w:r>
      <w:r w:rsidR="007C7735">
        <w:rPr>
          <w:sz w:val="28"/>
          <w:szCs w:val="28"/>
        </w:rPr>
        <w:t>.</w:t>
      </w:r>
      <w:r w:rsidR="007C7735" w:rsidRPr="007C7735">
        <w:rPr>
          <w:sz w:val="28"/>
          <w:szCs w:val="28"/>
        </w:rPr>
        <w:t xml:space="preserve"> </w:t>
      </w:r>
      <w:r w:rsidR="007C7735">
        <w:rPr>
          <w:sz w:val="28"/>
          <w:szCs w:val="28"/>
        </w:rPr>
        <w:t>Место подачи заявок на участие в аукционе:</w:t>
      </w:r>
      <w:r w:rsidR="00D57B3D">
        <w:rPr>
          <w:sz w:val="28"/>
          <w:szCs w:val="28"/>
        </w:rPr>
        <w:t xml:space="preserve"> </w:t>
      </w:r>
      <w:r w:rsidR="007C7735">
        <w:rPr>
          <w:sz w:val="28"/>
          <w:szCs w:val="28"/>
        </w:rPr>
        <w:t xml:space="preserve"> </w:t>
      </w:r>
      <w:r w:rsidR="00D57B3D">
        <w:rPr>
          <w:sz w:val="28"/>
          <w:szCs w:val="28"/>
        </w:rPr>
        <w:t>здание администрации муниципального образования город-курорт Геленджик, расположенное по адресу: г.Геленджик, ул.Революционная, 1,</w:t>
      </w:r>
      <w:r w:rsidR="00D57B3D">
        <w:t xml:space="preserve"> </w:t>
      </w:r>
      <w:r w:rsidR="00D57B3D">
        <w:rPr>
          <w:sz w:val="28"/>
          <w:szCs w:val="28"/>
        </w:rPr>
        <w:t>кабинеты № 303,304.</w:t>
      </w:r>
    </w:p>
    <w:p w:rsidR="007C7735" w:rsidRDefault="00D57B3D" w:rsidP="007E208E">
      <w:pPr>
        <w:ind w:firstLine="851"/>
        <w:jc w:val="both"/>
        <w:rPr>
          <w:sz w:val="28"/>
          <w:szCs w:val="28"/>
        </w:rPr>
      </w:pPr>
      <w:r>
        <w:rPr>
          <w:sz w:val="28"/>
          <w:szCs w:val="28"/>
        </w:rPr>
        <w:t>Р</w:t>
      </w:r>
      <w:r w:rsidR="007C7735">
        <w:rPr>
          <w:sz w:val="28"/>
          <w:szCs w:val="28"/>
        </w:rPr>
        <w:t>ежим работы:</w:t>
      </w:r>
    </w:p>
    <w:p w:rsidR="007C7735" w:rsidRPr="006108E5" w:rsidRDefault="007E208E" w:rsidP="007E208E">
      <w:pPr>
        <w:ind w:firstLine="708"/>
        <w:jc w:val="both"/>
        <w:rPr>
          <w:sz w:val="28"/>
          <w:szCs w:val="28"/>
        </w:rPr>
      </w:pPr>
      <w:r>
        <w:rPr>
          <w:sz w:val="28"/>
          <w:szCs w:val="28"/>
        </w:rPr>
        <w:t xml:space="preserve">  </w:t>
      </w:r>
      <w:r w:rsidR="007C7735" w:rsidRPr="006108E5">
        <w:rPr>
          <w:sz w:val="28"/>
          <w:szCs w:val="28"/>
        </w:rPr>
        <w:t>Понедель</w:t>
      </w:r>
      <w:r w:rsidR="007C7735">
        <w:rPr>
          <w:sz w:val="28"/>
          <w:szCs w:val="28"/>
        </w:rPr>
        <w:t xml:space="preserve">ник </w:t>
      </w:r>
      <w:r w:rsidR="00D57B3D">
        <w:rPr>
          <w:sz w:val="28"/>
          <w:szCs w:val="28"/>
        </w:rPr>
        <w:t>9</w:t>
      </w:r>
      <w:r w:rsidR="007C7735" w:rsidRPr="006108E5">
        <w:rPr>
          <w:sz w:val="28"/>
          <w:szCs w:val="28"/>
        </w:rPr>
        <w:t>.00 – 1</w:t>
      </w:r>
      <w:r>
        <w:rPr>
          <w:sz w:val="28"/>
          <w:szCs w:val="28"/>
        </w:rPr>
        <w:t>8</w:t>
      </w:r>
      <w:r w:rsidR="007C7735" w:rsidRPr="006108E5">
        <w:rPr>
          <w:sz w:val="28"/>
          <w:szCs w:val="28"/>
        </w:rPr>
        <w:t>.00 (перерыв с 1</w:t>
      </w:r>
      <w:r>
        <w:rPr>
          <w:sz w:val="28"/>
          <w:szCs w:val="28"/>
        </w:rPr>
        <w:t>3</w:t>
      </w:r>
      <w:r w:rsidR="007C7735" w:rsidRPr="006108E5">
        <w:rPr>
          <w:sz w:val="28"/>
          <w:szCs w:val="28"/>
        </w:rPr>
        <w:t>.00 до 1</w:t>
      </w:r>
      <w:r>
        <w:rPr>
          <w:sz w:val="28"/>
          <w:szCs w:val="28"/>
        </w:rPr>
        <w:t>4</w:t>
      </w:r>
      <w:r w:rsidR="007C7735" w:rsidRPr="006108E5">
        <w:rPr>
          <w:sz w:val="28"/>
          <w:szCs w:val="28"/>
        </w:rPr>
        <w:t>.00)</w:t>
      </w:r>
      <w:r w:rsidR="007C7735">
        <w:rPr>
          <w:sz w:val="28"/>
          <w:szCs w:val="28"/>
        </w:rPr>
        <w:t>.</w:t>
      </w:r>
    </w:p>
    <w:p w:rsidR="007C7735" w:rsidRDefault="007C7735" w:rsidP="007E208E">
      <w:pPr>
        <w:ind w:firstLine="851"/>
        <w:jc w:val="both"/>
        <w:rPr>
          <w:sz w:val="28"/>
          <w:szCs w:val="28"/>
        </w:rPr>
      </w:pPr>
      <w:r w:rsidRPr="006108E5">
        <w:rPr>
          <w:sz w:val="28"/>
          <w:szCs w:val="28"/>
        </w:rPr>
        <w:t>Вт</w:t>
      </w:r>
      <w:r w:rsidR="00D57B3D">
        <w:rPr>
          <w:sz w:val="28"/>
          <w:szCs w:val="28"/>
        </w:rPr>
        <w:t>орник        9</w:t>
      </w:r>
      <w:r w:rsidR="007E208E">
        <w:rPr>
          <w:sz w:val="28"/>
          <w:szCs w:val="28"/>
        </w:rPr>
        <w:t>.00 – 18</w:t>
      </w:r>
      <w:r w:rsidRPr="006108E5">
        <w:rPr>
          <w:sz w:val="28"/>
          <w:szCs w:val="28"/>
        </w:rPr>
        <w:t>.00 (перерыв с 1</w:t>
      </w:r>
      <w:r w:rsidR="007E208E">
        <w:rPr>
          <w:sz w:val="28"/>
          <w:szCs w:val="28"/>
        </w:rPr>
        <w:t>3.</w:t>
      </w:r>
      <w:r w:rsidRPr="006108E5">
        <w:rPr>
          <w:sz w:val="28"/>
          <w:szCs w:val="28"/>
        </w:rPr>
        <w:t>00 до 1</w:t>
      </w:r>
      <w:r w:rsidR="007E208E">
        <w:rPr>
          <w:sz w:val="28"/>
          <w:szCs w:val="28"/>
        </w:rPr>
        <w:t>4</w:t>
      </w:r>
      <w:r w:rsidRPr="006108E5">
        <w:rPr>
          <w:sz w:val="28"/>
          <w:szCs w:val="28"/>
        </w:rPr>
        <w:t>.00)</w:t>
      </w:r>
      <w:r>
        <w:rPr>
          <w:sz w:val="28"/>
          <w:szCs w:val="28"/>
        </w:rPr>
        <w:t>.</w:t>
      </w:r>
    </w:p>
    <w:p w:rsidR="007C7735" w:rsidRPr="006108E5" w:rsidRDefault="00D57B3D" w:rsidP="007E208E">
      <w:pPr>
        <w:ind w:firstLine="851"/>
        <w:jc w:val="both"/>
        <w:rPr>
          <w:sz w:val="28"/>
          <w:szCs w:val="28"/>
        </w:rPr>
      </w:pPr>
      <w:r>
        <w:rPr>
          <w:sz w:val="28"/>
          <w:szCs w:val="28"/>
        </w:rPr>
        <w:t>Среда            9</w:t>
      </w:r>
      <w:r w:rsidR="007E208E">
        <w:rPr>
          <w:sz w:val="28"/>
          <w:szCs w:val="28"/>
        </w:rPr>
        <w:t>.00 – 18</w:t>
      </w:r>
      <w:r w:rsidR="007C7735" w:rsidRPr="006108E5">
        <w:rPr>
          <w:sz w:val="28"/>
          <w:szCs w:val="28"/>
        </w:rPr>
        <w:t>.00 (перерыв с 1</w:t>
      </w:r>
      <w:r w:rsidR="007E208E">
        <w:rPr>
          <w:sz w:val="28"/>
          <w:szCs w:val="28"/>
        </w:rPr>
        <w:t>3</w:t>
      </w:r>
      <w:r w:rsidR="007C7735" w:rsidRPr="006108E5">
        <w:rPr>
          <w:sz w:val="28"/>
          <w:szCs w:val="28"/>
        </w:rPr>
        <w:t>.00 до 1</w:t>
      </w:r>
      <w:r w:rsidR="007E208E">
        <w:rPr>
          <w:sz w:val="28"/>
          <w:szCs w:val="28"/>
        </w:rPr>
        <w:t>4</w:t>
      </w:r>
      <w:r w:rsidR="007C7735" w:rsidRPr="006108E5">
        <w:rPr>
          <w:sz w:val="28"/>
          <w:szCs w:val="28"/>
        </w:rPr>
        <w:t>.00)</w:t>
      </w:r>
      <w:r w:rsidR="007C7735">
        <w:rPr>
          <w:sz w:val="28"/>
          <w:szCs w:val="28"/>
        </w:rPr>
        <w:t>.</w:t>
      </w:r>
    </w:p>
    <w:p w:rsidR="007C7735" w:rsidRPr="006108E5" w:rsidRDefault="007C7735" w:rsidP="007E208E">
      <w:pPr>
        <w:ind w:firstLine="851"/>
        <w:jc w:val="both"/>
        <w:rPr>
          <w:sz w:val="28"/>
          <w:szCs w:val="28"/>
        </w:rPr>
      </w:pPr>
      <w:r w:rsidRPr="006108E5">
        <w:rPr>
          <w:sz w:val="28"/>
          <w:szCs w:val="28"/>
        </w:rPr>
        <w:t>Четве</w:t>
      </w:r>
      <w:r>
        <w:rPr>
          <w:sz w:val="28"/>
          <w:szCs w:val="28"/>
        </w:rPr>
        <w:t xml:space="preserve">рг         </w:t>
      </w:r>
      <w:r w:rsidR="00D57B3D">
        <w:rPr>
          <w:sz w:val="28"/>
          <w:szCs w:val="28"/>
        </w:rPr>
        <w:t>9</w:t>
      </w:r>
      <w:r w:rsidR="007E208E">
        <w:rPr>
          <w:sz w:val="28"/>
          <w:szCs w:val="28"/>
        </w:rPr>
        <w:t>.00 – 18</w:t>
      </w:r>
      <w:r w:rsidRPr="006108E5">
        <w:rPr>
          <w:sz w:val="28"/>
          <w:szCs w:val="28"/>
        </w:rPr>
        <w:t>.00 (перерыв с 1</w:t>
      </w:r>
      <w:r w:rsidR="007E208E">
        <w:rPr>
          <w:sz w:val="28"/>
          <w:szCs w:val="28"/>
        </w:rPr>
        <w:t>3.</w:t>
      </w:r>
      <w:r w:rsidRPr="006108E5">
        <w:rPr>
          <w:sz w:val="28"/>
          <w:szCs w:val="28"/>
        </w:rPr>
        <w:t>00 до 1</w:t>
      </w:r>
      <w:r w:rsidR="007E208E">
        <w:rPr>
          <w:sz w:val="28"/>
          <w:szCs w:val="28"/>
        </w:rPr>
        <w:t>4</w:t>
      </w:r>
      <w:r w:rsidRPr="006108E5">
        <w:rPr>
          <w:sz w:val="28"/>
          <w:szCs w:val="28"/>
        </w:rPr>
        <w:t>.00)</w:t>
      </w:r>
      <w:r>
        <w:rPr>
          <w:sz w:val="28"/>
          <w:szCs w:val="28"/>
        </w:rPr>
        <w:t>.</w:t>
      </w:r>
    </w:p>
    <w:p w:rsidR="007C7735" w:rsidRDefault="007C7735" w:rsidP="007E208E">
      <w:pPr>
        <w:ind w:firstLine="851"/>
        <w:jc w:val="both"/>
        <w:rPr>
          <w:sz w:val="28"/>
          <w:szCs w:val="28"/>
        </w:rPr>
      </w:pPr>
      <w:r w:rsidRPr="006108E5">
        <w:rPr>
          <w:sz w:val="28"/>
          <w:szCs w:val="28"/>
        </w:rPr>
        <w:t>Пятн</w:t>
      </w:r>
      <w:r>
        <w:rPr>
          <w:sz w:val="28"/>
          <w:szCs w:val="28"/>
        </w:rPr>
        <w:t xml:space="preserve">ица       </w:t>
      </w:r>
      <w:r w:rsidR="00D57B3D">
        <w:rPr>
          <w:sz w:val="28"/>
          <w:szCs w:val="28"/>
        </w:rPr>
        <w:t xml:space="preserve"> 9</w:t>
      </w:r>
      <w:r w:rsidR="007E208E">
        <w:rPr>
          <w:sz w:val="28"/>
          <w:szCs w:val="28"/>
        </w:rPr>
        <w:t>.00 – 16</w:t>
      </w:r>
      <w:r w:rsidRPr="006108E5">
        <w:rPr>
          <w:sz w:val="28"/>
          <w:szCs w:val="28"/>
        </w:rPr>
        <w:t>.</w:t>
      </w:r>
      <w:r w:rsidR="004312F6">
        <w:rPr>
          <w:sz w:val="28"/>
          <w:szCs w:val="28"/>
        </w:rPr>
        <w:t>0</w:t>
      </w:r>
      <w:r w:rsidRPr="006108E5">
        <w:rPr>
          <w:sz w:val="28"/>
          <w:szCs w:val="28"/>
        </w:rPr>
        <w:t>0 (перерыв с 1</w:t>
      </w:r>
      <w:r w:rsidR="007E208E">
        <w:rPr>
          <w:sz w:val="28"/>
          <w:szCs w:val="28"/>
        </w:rPr>
        <w:t>3</w:t>
      </w:r>
      <w:r w:rsidRPr="006108E5">
        <w:rPr>
          <w:sz w:val="28"/>
          <w:szCs w:val="28"/>
        </w:rPr>
        <w:t>.00 до 1</w:t>
      </w:r>
      <w:r w:rsidR="007E208E">
        <w:rPr>
          <w:sz w:val="28"/>
          <w:szCs w:val="28"/>
        </w:rPr>
        <w:t>4</w:t>
      </w:r>
      <w:r w:rsidRPr="006108E5">
        <w:rPr>
          <w:sz w:val="28"/>
          <w:szCs w:val="28"/>
        </w:rPr>
        <w:t>.00)</w:t>
      </w:r>
      <w:r>
        <w:rPr>
          <w:sz w:val="28"/>
          <w:szCs w:val="28"/>
        </w:rPr>
        <w:t>.</w:t>
      </w:r>
    </w:p>
    <w:p w:rsidR="007C7735" w:rsidRPr="006108E5" w:rsidRDefault="007C7735" w:rsidP="007E208E">
      <w:pPr>
        <w:ind w:firstLine="851"/>
        <w:jc w:val="both"/>
        <w:rPr>
          <w:sz w:val="28"/>
          <w:szCs w:val="28"/>
        </w:rPr>
      </w:pPr>
      <w:r w:rsidRPr="006108E5">
        <w:rPr>
          <w:sz w:val="28"/>
          <w:szCs w:val="28"/>
        </w:rPr>
        <w:t>Субб</w:t>
      </w:r>
      <w:r>
        <w:rPr>
          <w:sz w:val="28"/>
          <w:szCs w:val="28"/>
        </w:rPr>
        <w:t>ота</w:t>
      </w:r>
      <w:r w:rsidR="004312F6">
        <w:rPr>
          <w:sz w:val="28"/>
          <w:szCs w:val="28"/>
        </w:rPr>
        <w:t xml:space="preserve">, </w:t>
      </w:r>
      <w:r w:rsidRPr="006108E5">
        <w:rPr>
          <w:sz w:val="28"/>
          <w:szCs w:val="28"/>
        </w:rPr>
        <w:t>В</w:t>
      </w:r>
      <w:r>
        <w:rPr>
          <w:sz w:val="28"/>
          <w:szCs w:val="28"/>
        </w:rPr>
        <w:t xml:space="preserve">оскресенье </w:t>
      </w:r>
      <w:r w:rsidR="004312F6">
        <w:rPr>
          <w:sz w:val="28"/>
          <w:szCs w:val="28"/>
        </w:rPr>
        <w:t>-</w:t>
      </w:r>
      <w:r w:rsidR="007E208E">
        <w:rPr>
          <w:sz w:val="28"/>
          <w:szCs w:val="28"/>
        </w:rPr>
        <w:t xml:space="preserve">  </w:t>
      </w:r>
      <w:r w:rsidRPr="006108E5">
        <w:rPr>
          <w:sz w:val="28"/>
          <w:szCs w:val="28"/>
        </w:rPr>
        <w:t>Выходной день</w:t>
      </w:r>
      <w:r>
        <w:rPr>
          <w:sz w:val="28"/>
          <w:szCs w:val="28"/>
        </w:rPr>
        <w:t>.</w:t>
      </w:r>
    </w:p>
    <w:p w:rsidR="007C7735" w:rsidRDefault="00C36855" w:rsidP="007E208E">
      <w:pPr>
        <w:ind w:firstLine="851"/>
        <w:jc w:val="both"/>
        <w:rPr>
          <w:sz w:val="28"/>
          <w:szCs w:val="28"/>
        </w:rPr>
      </w:pPr>
      <w:r>
        <w:rPr>
          <w:sz w:val="28"/>
          <w:szCs w:val="28"/>
        </w:rPr>
        <w:t>6</w:t>
      </w:r>
      <w:r w:rsidR="007C7735">
        <w:rPr>
          <w:sz w:val="28"/>
          <w:szCs w:val="28"/>
        </w:rPr>
        <w:t>. Требования к участникам аукциона:</w:t>
      </w:r>
    </w:p>
    <w:p w:rsidR="00C36855" w:rsidRPr="00C36855" w:rsidRDefault="00C36855" w:rsidP="00C36855">
      <w:pPr>
        <w:pStyle w:val="ConsPlusNormal"/>
        <w:ind w:firstLine="851"/>
        <w:jc w:val="both"/>
        <w:outlineLvl w:val="1"/>
        <w:rPr>
          <w:rFonts w:ascii="Times New Roman" w:hAnsi="Times New Roman" w:cs="Times New Roman"/>
          <w:sz w:val="28"/>
          <w:szCs w:val="28"/>
        </w:rPr>
      </w:pPr>
      <w:r w:rsidRPr="00C36855">
        <w:rPr>
          <w:rFonts w:ascii="Times New Roman" w:hAnsi="Times New Roman" w:cs="Times New Roman"/>
          <w:sz w:val="28"/>
          <w:szCs w:val="28"/>
        </w:rPr>
        <w:t>Участником аукцион</w:t>
      </w:r>
      <w:r>
        <w:rPr>
          <w:rFonts w:ascii="Times New Roman" w:hAnsi="Times New Roman" w:cs="Times New Roman"/>
          <w:sz w:val="28"/>
          <w:szCs w:val="28"/>
        </w:rPr>
        <w:t>а</w:t>
      </w:r>
      <w:r w:rsidRPr="00C36855">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C7735" w:rsidRPr="00783776" w:rsidRDefault="007C7735" w:rsidP="00C36855">
      <w:pPr>
        <w:autoSpaceDE w:val="0"/>
        <w:autoSpaceDN w:val="0"/>
        <w:adjustRightInd w:val="0"/>
        <w:ind w:firstLine="851"/>
        <w:jc w:val="both"/>
        <w:rPr>
          <w:sz w:val="28"/>
          <w:szCs w:val="28"/>
        </w:rPr>
      </w:pPr>
      <w:r w:rsidRPr="00783776">
        <w:rPr>
          <w:sz w:val="28"/>
          <w:szCs w:val="28"/>
        </w:rPr>
        <w:t>Участники аукционов должны соответствовать требованиям, установленным законодательством Российской Федерации к таким участникам.</w:t>
      </w:r>
    </w:p>
    <w:p w:rsidR="007C7735" w:rsidRDefault="00C36855" w:rsidP="007E208E">
      <w:pPr>
        <w:autoSpaceDE w:val="0"/>
        <w:autoSpaceDN w:val="0"/>
        <w:adjustRightInd w:val="0"/>
        <w:ind w:firstLine="851"/>
        <w:jc w:val="both"/>
        <w:rPr>
          <w:b/>
          <w:sz w:val="28"/>
          <w:szCs w:val="28"/>
        </w:rPr>
      </w:pPr>
      <w:r>
        <w:rPr>
          <w:sz w:val="28"/>
          <w:szCs w:val="28"/>
        </w:rPr>
        <w:t>7</w:t>
      </w:r>
      <w:r w:rsidR="007C7735" w:rsidRPr="00757929">
        <w:rPr>
          <w:sz w:val="28"/>
          <w:szCs w:val="28"/>
        </w:rPr>
        <w:t xml:space="preserve">. Заявитель вправе отозвать заявку в любое время </w:t>
      </w:r>
      <w:r w:rsidR="007C7735" w:rsidRPr="004F0556">
        <w:rPr>
          <w:b/>
          <w:sz w:val="28"/>
          <w:szCs w:val="28"/>
        </w:rPr>
        <w:t>до 1</w:t>
      </w:r>
      <w:r w:rsidR="007E208E" w:rsidRPr="004F0556">
        <w:rPr>
          <w:b/>
          <w:sz w:val="28"/>
          <w:szCs w:val="28"/>
        </w:rPr>
        <w:t>7</w:t>
      </w:r>
      <w:r w:rsidR="007C7735" w:rsidRPr="004F0556">
        <w:rPr>
          <w:b/>
          <w:sz w:val="28"/>
          <w:szCs w:val="28"/>
        </w:rPr>
        <w:t xml:space="preserve"> часов 00 минут </w:t>
      </w:r>
      <w:r w:rsidR="007E208E" w:rsidRPr="004F0556">
        <w:rPr>
          <w:b/>
          <w:sz w:val="28"/>
          <w:szCs w:val="28"/>
        </w:rPr>
        <w:t>15</w:t>
      </w:r>
      <w:r w:rsidR="007C7735" w:rsidRPr="004F0556">
        <w:rPr>
          <w:b/>
          <w:sz w:val="28"/>
          <w:szCs w:val="28"/>
        </w:rPr>
        <w:t xml:space="preserve"> а</w:t>
      </w:r>
      <w:r w:rsidR="007E208E" w:rsidRPr="004F0556">
        <w:rPr>
          <w:b/>
          <w:sz w:val="28"/>
          <w:szCs w:val="28"/>
        </w:rPr>
        <w:t>преля</w:t>
      </w:r>
      <w:r w:rsidR="007C7735" w:rsidRPr="004F0556">
        <w:rPr>
          <w:b/>
          <w:sz w:val="28"/>
          <w:szCs w:val="28"/>
        </w:rPr>
        <w:t xml:space="preserve"> 201</w:t>
      </w:r>
      <w:r w:rsidR="007E208E" w:rsidRPr="004F0556">
        <w:rPr>
          <w:b/>
          <w:sz w:val="28"/>
          <w:szCs w:val="28"/>
        </w:rPr>
        <w:t>2</w:t>
      </w:r>
      <w:r w:rsidR="007C7735" w:rsidRPr="004F0556">
        <w:rPr>
          <w:b/>
          <w:sz w:val="28"/>
          <w:szCs w:val="28"/>
        </w:rPr>
        <w:t xml:space="preserve"> года. </w:t>
      </w:r>
    </w:p>
    <w:p w:rsidR="008F13B5" w:rsidRDefault="008F13B5" w:rsidP="008F13B5">
      <w:pPr>
        <w:autoSpaceDE w:val="0"/>
        <w:autoSpaceDN w:val="0"/>
        <w:adjustRightInd w:val="0"/>
        <w:ind w:firstLine="851"/>
        <w:jc w:val="both"/>
        <w:rPr>
          <w:sz w:val="28"/>
          <w:szCs w:val="28"/>
        </w:rPr>
      </w:pPr>
      <w:r w:rsidRPr="008F13B5">
        <w:rPr>
          <w:sz w:val="28"/>
          <w:szCs w:val="28"/>
        </w:rPr>
        <w:t xml:space="preserve">8. </w:t>
      </w:r>
      <w:r w:rsidRPr="00414771">
        <w:rPr>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Pr>
          <w:sz w:val="28"/>
          <w:szCs w:val="28"/>
        </w:rPr>
        <w:t>аукциона</w:t>
      </w:r>
      <w:r w:rsidRPr="00414771">
        <w:rPr>
          <w:sz w:val="28"/>
          <w:szCs w:val="28"/>
        </w:rPr>
        <w:t xml:space="preserve"> запрос о разъяснении положений документации</w:t>
      </w:r>
      <w:r>
        <w:rPr>
          <w:sz w:val="28"/>
          <w:szCs w:val="28"/>
        </w:rPr>
        <w:t xml:space="preserve"> по аукциону</w:t>
      </w:r>
      <w:r w:rsidRPr="00414771">
        <w:rPr>
          <w:sz w:val="28"/>
          <w:szCs w:val="28"/>
        </w:rPr>
        <w:t xml:space="preserve">. В течение </w:t>
      </w:r>
      <w:r>
        <w:rPr>
          <w:sz w:val="28"/>
          <w:szCs w:val="28"/>
        </w:rPr>
        <w:t>трех</w:t>
      </w:r>
      <w:r w:rsidRPr="00414771">
        <w:rPr>
          <w:sz w:val="28"/>
          <w:szCs w:val="28"/>
        </w:rPr>
        <w:t xml:space="preserve"> рабочих дней с даты поступления указанного запроса организатор </w:t>
      </w:r>
      <w:r>
        <w:rPr>
          <w:sz w:val="28"/>
          <w:szCs w:val="28"/>
        </w:rPr>
        <w:t>аукциона</w:t>
      </w:r>
      <w:r w:rsidRPr="00414771">
        <w:rPr>
          <w:sz w:val="28"/>
          <w:szCs w:val="28"/>
        </w:rPr>
        <w:t xml:space="preserve"> обязан направить в письменной форме или в форме электронного документа разъяснения положений документации</w:t>
      </w:r>
      <w:r>
        <w:rPr>
          <w:sz w:val="28"/>
          <w:szCs w:val="28"/>
        </w:rPr>
        <w:t xml:space="preserve"> по аукциону</w:t>
      </w:r>
      <w:r w:rsidRPr="00414771">
        <w:rPr>
          <w:sz w:val="28"/>
          <w:szCs w:val="28"/>
        </w:rPr>
        <w:t xml:space="preserve">, если указанный запрос поступил к нему не позднее, чем за </w:t>
      </w:r>
      <w:r>
        <w:rPr>
          <w:sz w:val="28"/>
          <w:szCs w:val="28"/>
        </w:rPr>
        <w:t>т</w:t>
      </w:r>
      <w:r w:rsidRPr="00414771">
        <w:rPr>
          <w:sz w:val="28"/>
          <w:szCs w:val="28"/>
        </w:rPr>
        <w:t xml:space="preserve">ри рабочих дня до даты окончания срока подачи заявок на участие в </w:t>
      </w:r>
      <w:r>
        <w:rPr>
          <w:sz w:val="28"/>
          <w:szCs w:val="28"/>
        </w:rPr>
        <w:t>аукционе</w:t>
      </w:r>
      <w:r w:rsidRPr="00414771">
        <w:rPr>
          <w:sz w:val="28"/>
          <w:szCs w:val="28"/>
        </w:rPr>
        <w:t>.</w:t>
      </w:r>
    </w:p>
    <w:p w:rsidR="008F13B5" w:rsidRDefault="008F13B5" w:rsidP="00295754">
      <w:pPr>
        <w:ind w:firstLine="851"/>
        <w:jc w:val="both"/>
        <w:rPr>
          <w:sz w:val="28"/>
          <w:szCs w:val="28"/>
        </w:rPr>
      </w:pPr>
      <w:r w:rsidRPr="008F13B5">
        <w:rPr>
          <w:sz w:val="28"/>
          <w:szCs w:val="28"/>
        </w:rPr>
        <w:t xml:space="preserve">9. </w:t>
      </w:r>
      <w:r w:rsidR="00295754">
        <w:rPr>
          <w:sz w:val="28"/>
          <w:szCs w:val="28"/>
        </w:rPr>
        <w:t>Д</w:t>
      </w:r>
      <w:r w:rsidRPr="008F13B5">
        <w:rPr>
          <w:sz w:val="28"/>
          <w:szCs w:val="28"/>
        </w:rPr>
        <w:t>окументация</w:t>
      </w:r>
      <w:r w:rsidR="00295754">
        <w:rPr>
          <w:sz w:val="28"/>
          <w:szCs w:val="28"/>
        </w:rPr>
        <w:t xml:space="preserve"> об аукционе может быть предоставлена по запросу заинтересованного лица в срок с 16 марта по 16 апреля 2012, по адресу: Краснодарский край, г.Геленджик, ул.Революционная, 1,</w:t>
      </w:r>
      <w:r w:rsidR="00295754">
        <w:t xml:space="preserve"> </w:t>
      </w:r>
      <w:r w:rsidR="00295754">
        <w:rPr>
          <w:sz w:val="28"/>
          <w:szCs w:val="28"/>
        </w:rPr>
        <w:t>кабинеты № 303, также документация об аукционе будет размещена в сети интернет на сайте /</w:t>
      </w:r>
      <w:r w:rsidR="00295754">
        <w:rPr>
          <w:sz w:val="28"/>
          <w:szCs w:val="28"/>
          <w:lang w:val="en-US"/>
        </w:rPr>
        <w:t>www</w:t>
      </w:r>
      <w:r w:rsidR="00295754" w:rsidRPr="00295754">
        <w:rPr>
          <w:sz w:val="28"/>
          <w:szCs w:val="28"/>
        </w:rPr>
        <w:t>.</w:t>
      </w:r>
      <w:r w:rsidR="00295754">
        <w:rPr>
          <w:sz w:val="28"/>
          <w:szCs w:val="28"/>
          <w:lang w:val="en-US"/>
        </w:rPr>
        <w:t>torgi</w:t>
      </w:r>
      <w:r w:rsidR="00295754" w:rsidRPr="00295754">
        <w:rPr>
          <w:sz w:val="28"/>
          <w:szCs w:val="28"/>
        </w:rPr>
        <w:t>.</w:t>
      </w:r>
      <w:r w:rsidR="00295754">
        <w:rPr>
          <w:sz w:val="28"/>
          <w:szCs w:val="28"/>
          <w:lang w:val="en-US"/>
        </w:rPr>
        <w:t>gov</w:t>
      </w:r>
      <w:r w:rsidR="00295754" w:rsidRPr="00295754">
        <w:rPr>
          <w:sz w:val="28"/>
          <w:szCs w:val="28"/>
        </w:rPr>
        <w:t>.</w:t>
      </w:r>
      <w:r w:rsidR="00295754">
        <w:rPr>
          <w:sz w:val="28"/>
          <w:szCs w:val="28"/>
          <w:lang w:val="en-US"/>
        </w:rPr>
        <w:t>ru</w:t>
      </w:r>
      <w:r w:rsidR="00295754">
        <w:rPr>
          <w:sz w:val="28"/>
          <w:szCs w:val="28"/>
        </w:rPr>
        <w:t>/.</w:t>
      </w:r>
    </w:p>
    <w:p w:rsidR="00295754" w:rsidRPr="00295754" w:rsidRDefault="00295754" w:rsidP="00295754">
      <w:pPr>
        <w:pStyle w:val="ConsPlusNormal"/>
        <w:ind w:firstLine="851"/>
        <w:jc w:val="both"/>
        <w:outlineLvl w:val="1"/>
        <w:rPr>
          <w:rFonts w:ascii="Times New Roman" w:hAnsi="Times New Roman" w:cs="Times New Roman"/>
          <w:sz w:val="28"/>
          <w:szCs w:val="28"/>
        </w:rPr>
      </w:pPr>
      <w:r w:rsidRPr="00295754">
        <w:rPr>
          <w:rFonts w:ascii="Times New Roman" w:hAnsi="Times New Roman" w:cs="Times New Roman"/>
          <w:sz w:val="28"/>
          <w:szCs w:val="28"/>
        </w:rPr>
        <w:t>10. Организатор аукциона вправе принять решение о внесении из</w:t>
      </w:r>
      <w:r w:rsidR="00CE67E4">
        <w:rPr>
          <w:rFonts w:ascii="Times New Roman" w:hAnsi="Times New Roman" w:cs="Times New Roman"/>
          <w:sz w:val="28"/>
          <w:szCs w:val="28"/>
        </w:rPr>
        <w:t xml:space="preserve">менений в извещение о проведение </w:t>
      </w:r>
      <w:r w:rsidRPr="00295754">
        <w:rPr>
          <w:rFonts w:ascii="Times New Roman" w:hAnsi="Times New Roman" w:cs="Times New Roman"/>
          <w:sz w:val="28"/>
          <w:szCs w:val="28"/>
        </w:rPr>
        <w:t xml:space="preserve"> аукциона не </w:t>
      </w:r>
      <w:r w:rsidR="00CE67E4" w:rsidRPr="00295754">
        <w:rPr>
          <w:rFonts w:ascii="Times New Roman" w:hAnsi="Times New Roman" w:cs="Times New Roman"/>
          <w:sz w:val="28"/>
          <w:szCs w:val="28"/>
        </w:rPr>
        <w:t>позднее,</w:t>
      </w:r>
      <w:r w:rsidRPr="00295754">
        <w:rPr>
          <w:rFonts w:ascii="Times New Roman" w:hAnsi="Times New Roman" w:cs="Times New Roman"/>
          <w:sz w:val="28"/>
          <w:szCs w:val="28"/>
        </w:rPr>
        <w:t xml:space="preserve"> чем за пять дней до </w:t>
      </w:r>
      <w:r w:rsidRPr="00295754">
        <w:rPr>
          <w:rFonts w:ascii="Times New Roman" w:hAnsi="Times New Roman" w:cs="Times New Roman"/>
          <w:sz w:val="28"/>
          <w:szCs w:val="28"/>
        </w:rPr>
        <w:lastRenderedPageBreak/>
        <w:t>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w:t>
      </w:r>
      <w:r>
        <w:rPr>
          <w:rFonts w:ascii="Times New Roman" w:hAnsi="Times New Roman" w:cs="Times New Roman"/>
          <w:sz w:val="28"/>
          <w:szCs w:val="28"/>
        </w:rPr>
        <w:t xml:space="preserve"> </w:t>
      </w:r>
      <w:r w:rsidRPr="00295754">
        <w:rPr>
          <w:rFonts w:ascii="Times New Roman" w:hAnsi="Times New Roman" w:cs="Times New Roman"/>
          <w:sz w:val="28"/>
          <w:szCs w:val="28"/>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95754" w:rsidRPr="00295754" w:rsidRDefault="00295754" w:rsidP="00295754">
      <w:pPr>
        <w:pStyle w:val="ConsPlusNormal"/>
        <w:ind w:firstLine="851"/>
        <w:jc w:val="both"/>
        <w:outlineLvl w:val="1"/>
        <w:rPr>
          <w:rFonts w:ascii="Times New Roman" w:hAnsi="Times New Roman" w:cs="Times New Roman"/>
          <w:sz w:val="28"/>
          <w:szCs w:val="28"/>
        </w:rPr>
      </w:pPr>
      <w:r w:rsidRPr="00295754">
        <w:rPr>
          <w:rFonts w:ascii="Times New Roman" w:hAnsi="Times New Roman" w:cs="Times New Roman"/>
          <w:sz w:val="28"/>
          <w:szCs w:val="28"/>
        </w:rPr>
        <w:t xml:space="preserve">11. Организатор аукциона вправе отказаться от проведения аукциона не </w:t>
      </w:r>
      <w:r w:rsidR="00CE67E4" w:rsidRPr="00295754">
        <w:rPr>
          <w:rFonts w:ascii="Times New Roman" w:hAnsi="Times New Roman" w:cs="Times New Roman"/>
          <w:sz w:val="28"/>
          <w:szCs w:val="28"/>
        </w:rPr>
        <w:t>позднее,</w:t>
      </w:r>
      <w:r w:rsidRPr="00295754">
        <w:rPr>
          <w:rFonts w:ascii="Times New Roman" w:hAnsi="Times New Roman" w:cs="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85F87" w:rsidRDefault="00295754" w:rsidP="000934EA">
      <w:pPr>
        <w:autoSpaceDE w:val="0"/>
        <w:autoSpaceDN w:val="0"/>
        <w:adjustRightInd w:val="0"/>
        <w:ind w:firstLine="851"/>
        <w:jc w:val="both"/>
        <w:rPr>
          <w:sz w:val="28"/>
          <w:szCs w:val="28"/>
        </w:rPr>
      </w:pPr>
      <w:r>
        <w:rPr>
          <w:sz w:val="28"/>
          <w:szCs w:val="28"/>
        </w:rPr>
        <w:t>12</w:t>
      </w:r>
      <w:r w:rsidR="00680CCE">
        <w:rPr>
          <w:sz w:val="28"/>
          <w:szCs w:val="28"/>
        </w:rPr>
        <w:t>. </w:t>
      </w:r>
      <w:r w:rsidR="00B85F87">
        <w:rPr>
          <w:sz w:val="28"/>
          <w:szCs w:val="28"/>
        </w:rPr>
        <w:t>Аукцион проводится путем повышения н</w:t>
      </w:r>
      <w:r w:rsidR="00680CCE">
        <w:rPr>
          <w:sz w:val="28"/>
          <w:szCs w:val="28"/>
        </w:rPr>
        <w:t xml:space="preserve">ачальной </w:t>
      </w:r>
      <w:r w:rsidR="00B85F87">
        <w:rPr>
          <w:sz w:val="28"/>
          <w:szCs w:val="28"/>
        </w:rPr>
        <w:t xml:space="preserve">(минимальной) </w:t>
      </w:r>
      <w:r w:rsidR="00680CCE">
        <w:rPr>
          <w:sz w:val="28"/>
          <w:szCs w:val="28"/>
        </w:rPr>
        <w:t xml:space="preserve">цены </w:t>
      </w:r>
      <w:r w:rsidR="00B85F87">
        <w:rPr>
          <w:sz w:val="28"/>
          <w:szCs w:val="28"/>
        </w:rPr>
        <w:t>лота</w:t>
      </w:r>
      <w:r w:rsidR="00680CCE">
        <w:rPr>
          <w:sz w:val="28"/>
          <w:szCs w:val="28"/>
        </w:rPr>
        <w:t xml:space="preserve"> </w:t>
      </w:r>
      <w:r w:rsidR="008F13B5">
        <w:rPr>
          <w:sz w:val="28"/>
          <w:szCs w:val="28"/>
        </w:rPr>
        <w:t xml:space="preserve">на </w:t>
      </w:r>
      <w:r w:rsidR="00680CCE">
        <w:rPr>
          <w:sz w:val="28"/>
          <w:szCs w:val="28"/>
        </w:rPr>
        <w:t>«шаг аукциона»</w:t>
      </w:r>
      <w:r w:rsidR="00B85F87">
        <w:rPr>
          <w:sz w:val="28"/>
          <w:szCs w:val="28"/>
        </w:rPr>
        <w:t>.</w:t>
      </w:r>
    </w:p>
    <w:p w:rsidR="00B85F87" w:rsidRDefault="00295754" w:rsidP="00C36855">
      <w:pPr>
        <w:pStyle w:val="ConsPlusNormal"/>
        <w:ind w:firstLine="851"/>
        <w:jc w:val="both"/>
        <w:outlineLvl w:val="1"/>
        <w:rPr>
          <w:sz w:val="28"/>
          <w:szCs w:val="28"/>
        </w:rPr>
      </w:pPr>
      <w:r>
        <w:rPr>
          <w:rFonts w:ascii="Times New Roman" w:hAnsi="Times New Roman" w:cs="Times New Roman"/>
          <w:sz w:val="28"/>
          <w:szCs w:val="28"/>
        </w:rPr>
        <w:t>13</w:t>
      </w:r>
      <w:r w:rsidR="00B85F87" w:rsidRPr="00B85F87">
        <w:rPr>
          <w:rFonts w:ascii="Times New Roman" w:hAnsi="Times New Roman" w:cs="Times New Roman"/>
          <w:sz w:val="28"/>
          <w:szCs w:val="28"/>
        </w:rPr>
        <w:t>. «Шаг аукциона» устанавливается в размере 5 % (пяти процентов) начальной (минимальной) цены лота</w:t>
      </w:r>
      <w:r w:rsidR="00B85F87">
        <w:rPr>
          <w:rFonts w:ascii="Times New Roman" w:hAnsi="Times New Roman" w:cs="Times New Roman"/>
          <w:sz w:val="28"/>
          <w:szCs w:val="28"/>
        </w:rPr>
        <w:t xml:space="preserve">. </w:t>
      </w:r>
    </w:p>
    <w:p w:rsidR="00680CCE" w:rsidRDefault="00B85F87" w:rsidP="00C36855">
      <w:pPr>
        <w:ind w:firstLine="851"/>
        <w:jc w:val="both"/>
        <w:rPr>
          <w:sz w:val="28"/>
          <w:szCs w:val="28"/>
        </w:rPr>
      </w:pPr>
      <w:r>
        <w:rPr>
          <w:sz w:val="28"/>
          <w:szCs w:val="28"/>
        </w:rPr>
        <w:t>1</w:t>
      </w:r>
      <w:r w:rsidR="00295754">
        <w:rPr>
          <w:sz w:val="28"/>
          <w:szCs w:val="28"/>
        </w:rPr>
        <w:t>4</w:t>
      </w:r>
      <w:r>
        <w:rPr>
          <w:sz w:val="28"/>
          <w:szCs w:val="28"/>
        </w:rPr>
        <w:t>.</w:t>
      </w:r>
      <w:r w:rsidR="00680CCE">
        <w:rPr>
          <w:sz w:val="28"/>
          <w:szCs w:val="28"/>
        </w:rPr>
        <w:t> Место проведения аукциона:</w:t>
      </w:r>
      <w:r>
        <w:rPr>
          <w:sz w:val="28"/>
          <w:szCs w:val="28"/>
        </w:rPr>
        <w:t xml:space="preserve"> </w:t>
      </w:r>
      <w:r w:rsidRPr="004F0556">
        <w:rPr>
          <w:b/>
          <w:sz w:val="28"/>
          <w:szCs w:val="28"/>
        </w:rPr>
        <w:t>2</w:t>
      </w:r>
      <w:r w:rsidR="00422BEC">
        <w:rPr>
          <w:b/>
          <w:sz w:val="28"/>
          <w:szCs w:val="28"/>
        </w:rPr>
        <w:t>4</w:t>
      </w:r>
      <w:r w:rsidRPr="004F0556">
        <w:rPr>
          <w:b/>
          <w:sz w:val="28"/>
          <w:szCs w:val="28"/>
        </w:rPr>
        <w:t xml:space="preserve"> апреля 2012 года в 1</w:t>
      </w:r>
      <w:r w:rsidR="00422BEC">
        <w:rPr>
          <w:b/>
          <w:sz w:val="28"/>
          <w:szCs w:val="28"/>
        </w:rPr>
        <w:t>1</w:t>
      </w:r>
      <w:r w:rsidRPr="004F0556">
        <w:rPr>
          <w:b/>
          <w:sz w:val="28"/>
          <w:szCs w:val="28"/>
        </w:rPr>
        <w:t>-00 часов</w:t>
      </w:r>
      <w:r>
        <w:rPr>
          <w:color w:val="FF0000"/>
          <w:sz w:val="28"/>
          <w:szCs w:val="28"/>
        </w:rPr>
        <w:t xml:space="preserve"> </w:t>
      </w:r>
      <w:r>
        <w:rPr>
          <w:sz w:val="28"/>
          <w:szCs w:val="28"/>
        </w:rPr>
        <w:t>в Большом зале здания администрации муниципального</w:t>
      </w:r>
      <w:r w:rsidR="0064603F">
        <w:rPr>
          <w:sz w:val="28"/>
          <w:szCs w:val="28"/>
        </w:rPr>
        <w:t xml:space="preserve"> </w:t>
      </w:r>
      <w:r>
        <w:rPr>
          <w:sz w:val="28"/>
          <w:szCs w:val="28"/>
        </w:rPr>
        <w:t xml:space="preserve"> </w:t>
      </w:r>
      <w:r w:rsidR="0064603F">
        <w:rPr>
          <w:sz w:val="28"/>
          <w:szCs w:val="28"/>
        </w:rPr>
        <w:t xml:space="preserve"> </w:t>
      </w:r>
      <w:r w:rsidR="00A63161">
        <w:rPr>
          <w:sz w:val="28"/>
          <w:szCs w:val="28"/>
        </w:rPr>
        <w:t xml:space="preserve">  </w:t>
      </w:r>
      <w:r>
        <w:rPr>
          <w:sz w:val="28"/>
          <w:szCs w:val="28"/>
        </w:rPr>
        <w:t xml:space="preserve">образования </w:t>
      </w:r>
      <w:r w:rsidR="0064603F">
        <w:rPr>
          <w:sz w:val="28"/>
          <w:szCs w:val="28"/>
        </w:rPr>
        <w:t xml:space="preserve">  </w:t>
      </w:r>
      <w:r w:rsidR="00A63161">
        <w:rPr>
          <w:sz w:val="28"/>
          <w:szCs w:val="28"/>
        </w:rPr>
        <w:t xml:space="preserve"> </w:t>
      </w:r>
      <w:r>
        <w:rPr>
          <w:sz w:val="28"/>
          <w:szCs w:val="28"/>
        </w:rPr>
        <w:t xml:space="preserve">город - курорт </w:t>
      </w:r>
      <w:r w:rsidR="0064603F">
        <w:rPr>
          <w:sz w:val="28"/>
          <w:szCs w:val="28"/>
        </w:rPr>
        <w:t xml:space="preserve"> </w:t>
      </w:r>
      <w:r w:rsidR="00A63161">
        <w:rPr>
          <w:sz w:val="28"/>
          <w:szCs w:val="28"/>
        </w:rPr>
        <w:t xml:space="preserve"> </w:t>
      </w:r>
      <w:r>
        <w:rPr>
          <w:sz w:val="28"/>
          <w:szCs w:val="28"/>
        </w:rPr>
        <w:t>Геленджик</w:t>
      </w:r>
      <w:r w:rsidR="0064603F">
        <w:rPr>
          <w:sz w:val="28"/>
          <w:szCs w:val="28"/>
        </w:rPr>
        <w:t xml:space="preserve"> </w:t>
      </w:r>
      <w:r>
        <w:rPr>
          <w:sz w:val="28"/>
          <w:szCs w:val="28"/>
        </w:rPr>
        <w:t xml:space="preserve"> </w:t>
      </w:r>
      <w:r w:rsidR="00A63161">
        <w:rPr>
          <w:sz w:val="28"/>
          <w:szCs w:val="28"/>
        </w:rPr>
        <w:t xml:space="preserve"> </w:t>
      </w:r>
      <w:r>
        <w:rPr>
          <w:sz w:val="28"/>
          <w:szCs w:val="28"/>
        </w:rPr>
        <w:t>(г.</w:t>
      </w:r>
      <w:r w:rsidR="00DA0DA4">
        <w:rPr>
          <w:sz w:val="28"/>
          <w:szCs w:val="28"/>
        </w:rPr>
        <w:t xml:space="preserve"> </w:t>
      </w:r>
      <w:r>
        <w:rPr>
          <w:sz w:val="28"/>
          <w:szCs w:val="28"/>
        </w:rPr>
        <w:t xml:space="preserve">Геленджик, ул. Революционная, 1, кабинет №301). </w:t>
      </w:r>
    </w:p>
    <w:p w:rsidR="00C36855" w:rsidRDefault="00C36855" w:rsidP="00C36855">
      <w:pPr>
        <w:ind w:firstLine="851"/>
        <w:jc w:val="both"/>
        <w:rPr>
          <w:sz w:val="28"/>
          <w:szCs w:val="28"/>
        </w:rPr>
      </w:pPr>
      <w:r>
        <w:rPr>
          <w:sz w:val="28"/>
          <w:szCs w:val="28"/>
        </w:rPr>
        <w:t>1</w:t>
      </w:r>
      <w:r w:rsidR="00295754">
        <w:rPr>
          <w:sz w:val="28"/>
          <w:szCs w:val="28"/>
        </w:rPr>
        <w:t>5</w:t>
      </w:r>
      <w:r>
        <w:rPr>
          <w:sz w:val="28"/>
          <w:szCs w:val="28"/>
        </w:rPr>
        <w:t>.</w:t>
      </w:r>
      <w:r w:rsidRPr="00C36855">
        <w:rPr>
          <w:sz w:val="28"/>
          <w:szCs w:val="28"/>
        </w:rPr>
        <w:t xml:space="preserve"> </w:t>
      </w:r>
      <w:r>
        <w:rPr>
          <w:sz w:val="28"/>
          <w:szCs w:val="28"/>
        </w:rPr>
        <w:t>Результаты аукциона оформляются протоколом комиссии, который подписывается председателем и секретарем, а также победителем аукциона в день его проведения. Протокол о результатах торгов составляется в 2-х экземплярах, один из которых</w:t>
      </w:r>
      <w:r w:rsidR="00AB6143">
        <w:rPr>
          <w:sz w:val="28"/>
          <w:szCs w:val="28"/>
        </w:rPr>
        <w:t xml:space="preserve"> в течение трех рабочих дней с даты подписания передается</w:t>
      </w:r>
      <w:r>
        <w:rPr>
          <w:sz w:val="28"/>
          <w:szCs w:val="28"/>
        </w:rPr>
        <w:t xml:space="preserve"> победителю</w:t>
      </w:r>
      <w:r w:rsidR="00AB6143">
        <w:rPr>
          <w:sz w:val="28"/>
          <w:szCs w:val="28"/>
        </w:rPr>
        <w:t xml:space="preserve"> аукциона</w:t>
      </w:r>
      <w:r>
        <w:rPr>
          <w:sz w:val="28"/>
          <w:szCs w:val="28"/>
        </w:rPr>
        <w:t>, а второй остается у организатора торгов.</w:t>
      </w:r>
    </w:p>
    <w:p w:rsidR="00C36855" w:rsidRDefault="00C36855" w:rsidP="00C36855">
      <w:pPr>
        <w:ind w:firstLine="851"/>
        <w:jc w:val="both"/>
        <w:rPr>
          <w:sz w:val="28"/>
          <w:szCs w:val="28"/>
        </w:rPr>
      </w:pPr>
      <w:r>
        <w:rPr>
          <w:sz w:val="28"/>
          <w:szCs w:val="28"/>
        </w:rPr>
        <w:t xml:space="preserve">Протокол о результатах торгов является основанием для заключения с победителем торгов договора аренды объекта недвижимого имущества. </w:t>
      </w:r>
      <w:r w:rsidR="00AB6143" w:rsidRPr="0064603F">
        <w:rPr>
          <w:sz w:val="28"/>
          <w:szCs w:val="28"/>
        </w:rPr>
        <w:t>Через десять дней со дня размещения информации о результатах аукциона на официальном сайте торгов организатор заключает с победителем аукциона договор аренды</w:t>
      </w:r>
      <w:r w:rsidR="00AB6143">
        <w:rPr>
          <w:sz w:val="28"/>
          <w:szCs w:val="28"/>
        </w:rPr>
        <w:t xml:space="preserve">. </w:t>
      </w:r>
      <w:r>
        <w:rPr>
          <w:sz w:val="28"/>
          <w:szCs w:val="28"/>
        </w:rPr>
        <w:t>Внесенный победителем задаток засчитывается в счет уплаты цены права на заключение договора аренды</w:t>
      </w:r>
    </w:p>
    <w:p w:rsidR="00680CCE" w:rsidRDefault="00680CCE" w:rsidP="00C36855">
      <w:pPr>
        <w:autoSpaceDE w:val="0"/>
        <w:autoSpaceDN w:val="0"/>
        <w:adjustRightInd w:val="0"/>
        <w:ind w:firstLine="851"/>
        <w:jc w:val="both"/>
        <w:rPr>
          <w:sz w:val="28"/>
          <w:szCs w:val="28"/>
        </w:rPr>
      </w:pPr>
      <w:r>
        <w:rPr>
          <w:sz w:val="28"/>
          <w:szCs w:val="28"/>
        </w:rPr>
        <w:t>1</w:t>
      </w:r>
      <w:r w:rsidR="00295754">
        <w:rPr>
          <w:sz w:val="28"/>
          <w:szCs w:val="28"/>
        </w:rPr>
        <w:t>6</w:t>
      </w:r>
      <w:r>
        <w:rPr>
          <w:sz w:val="28"/>
          <w:szCs w:val="28"/>
        </w:rPr>
        <w:t>.</w:t>
      </w:r>
      <w:r w:rsidRPr="00245A38">
        <w:rPr>
          <w:sz w:val="28"/>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C7735" w:rsidRPr="00504A23" w:rsidRDefault="00680CCE" w:rsidP="00AB6143">
      <w:pPr>
        <w:autoSpaceDE w:val="0"/>
        <w:autoSpaceDN w:val="0"/>
        <w:adjustRightInd w:val="0"/>
        <w:ind w:firstLine="851"/>
        <w:jc w:val="both"/>
        <w:rPr>
          <w:sz w:val="28"/>
          <w:szCs w:val="28"/>
        </w:rPr>
      </w:pPr>
      <w:r>
        <w:rPr>
          <w:sz w:val="28"/>
          <w:szCs w:val="28"/>
        </w:rPr>
        <w:t>1</w:t>
      </w:r>
      <w:r w:rsidR="00295754">
        <w:rPr>
          <w:sz w:val="28"/>
          <w:szCs w:val="28"/>
        </w:rPr>
        <w:t>7</w:t>
      </w:r>
      <w:r>
        <w:rPr>
          <w:sz w:val="28"/>
          <w:szCs w:val="28"/>
        </w:rPr>
        <w:t>. </w:t>
      </w:r>
      <w:r w:rsidRPr="00245A38">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0185E" w:rsidRDefault="0080185E" w:rsidP="00AB6143">
      <w:pPr>
        <w:rPr>
          <w:sz w:val="28"/>
          <w:szCs w:val="28"/>
        </w:rPr>
      </w:pPr>
    </w:p>
    <w:p w:rsidR="005822BD" w:rsidRDefault="005822BD" w:rsidP="00C76ABD">
      <w:pPr>
        <w:jc w:val="both"/>
        <w:rPr>
          <w:sz w:val="28"/>
          <w:szCs w:val="28"/>
        </w:rPr>
      </w:pPr>
      <w:r>
        <w:rPr>
          <w:sz w:val="28"/>
          <w:szCs w:val="28"/>
        </w:rPr>
        <w:t>Исполняющий обязанности начальника</w:t>
      </w:r>
    </w:p>
    <w:p w:rsidR="00DA0DA4" w:rsidRDefault="00C76ABD" w:rsidP="00C76ABD">
      <w:pPr>
        <w:jc w:val="both"/>
        <w:rPr>
          <w:sz w:val="28"/>
          <w:szCs w:val="28"/>
        </w:rPr>
      </w:pPr>
      <w:r>
        <w:rPr>
          <w:sz w:val="28"/>
          <w:szCs w:val="28"/>
        </w:rPr>
        <w:t xml:space="preserve">управления </w:t>
      </w:r>
      <w:r w:rsidR="005822BD">
        <w:rPr>
          <w:sz w:val="28"/>
          <w:szCs w:val="28"/>
        </w:rPr>
        <w:t>и</w:t>
      </w:r>
      <w:r w:rsidR="00AB6143">
        <w:rPr>
          <w:sz w:val="28"/>
          <w:szCs w:val="28"/>
        </w:rPr>
        <w:t>мущественных</w:t>
      </w:r>
      <w:r w:rsidR="00DA0DA4">
        <w:rPr>
          <w:sz w:val="28"/>
          <w:szCs w:val="28"/>
        </w:rPr>
        <w:t xml:space="preserve"> </w:t>
      </w:r>
      <w:r w:rsidR="00AB6143">
        <w:rPr>
          <w:sz w:val="28"/>
          <w:szCs w:val="28"/>
        </w:rPr>
        <w:t>отношений</w:t>
      </w:r>
    </w:p>
    <w:p w:rsidR="00AB6143" w:rsidRDefault="00AB6143" w:rsidP="00C76ABD">
      <w:pPr>
        <w:jc w:val="both"/>
        <w:rPr>
          <w:sz w:val="28"/>
          <w:szCs w:val="28"/>
        </w:rPr>
      </w:pPr>
      <w:r>
        <w:rPr>
          <w:sz w:val="28"/>
          <w:szCs w:val="28"/>
        </w:rPr>
        <w:t>администрации муниципального</w:t>
      </w:r>
    </w:p>
    <w:p w:rsidR="00DA0DA4" w:rsidRDefault="00AB6143" w:rsidP="00D237E7">
      <w:pPr>
        <w:jc w:val="both"/>
        <w:rPr>
          <w:sz w:val="28"/>
          <w:szCs w:val="28"/>
        </w:rPr>
      </w:pPr>
      <w:r>
        <w:rPr>
          <w:sz w:val="28"/>
          <w:szCs w:val="28"/>
        </w:rPr>
        <w:t>образования город-курорт Геленджик</w:t>
      </w:r>
      <w:r w:rsidR="00C76ABD">
        <w:rPr>
          <w:sz w:val="28"/>
          <w:szCs w:val="28"/>
        </w:rPr>
        <w:tab/>
      </w:r>
      <w:r w:rsidR="00C76ABD">
        <w:rPr>
          <w:sz w:val="28"/>
          <w:szCs w:val="28"/>
        </w:rPr>
        <w:tab/>
      </w:r>
      <w:r w:rsidR="00C76ABD">
        <w:rPr>
          <w:sz w:val="28"/>
          <w:szCs w:val="28"/>
        </w:rPr>
        <w:tab/>
      </w:r>
      <w:r w:rsidR="00C76ABD">
        <w:rPr>
          <w:sz w:val="28"/>
          <w:szCs w:val="28"/>
        </w:rPr>
        <w:tab/>
        <w:t xml:space="preserve">   </w:t>
      </w:r>
      <w:r w:rsidR="00295754">
        <w:rPr>
          <w:sz w:val="28"/>
          <w:szCs w:val="28"/>
        </w:rPr>
        <w:t>Н.Я. Попандопуло</w:t>
      </w:r>
    </w:p>
    <w:p w:rsidR="00D237E7" w:rsidRDefault="00DA0DA4" w:rsidP="00D237E7">
      <w:pPr>
        <w:autoSpaceDE w:val="0"/>
        <w:autoSpaceDN w:val="0"/>
        <w:adjustRightInd w:val="0"/>
        <w:ind w:left="7200"/>
        <w:jc w:val="both"/>
        <w:rPr>
          <w:sz w:val="28"/>
          <w:szCs w:val="28"/>
        </w:rPr>
      </w:pPr>
      <w:r>
        <w:rPr>
          <w:sz w:val="28"/>
          <w:szCs w:val="28"/>
        </w:rPr>
        <w:lastRenderedPageBreak/>
        <w:t xml:space="preserve"> </w:t>
      </w:r>
      <w:r w:rsidR="00D237E7" w:rsidRPr="00757929">
        <w:rPr>
          <w:sz w:val="28"/>
          <w:szCs w:val="28"/>
        </w:rPr>
        <w:t xml:space="preserve">Приложение № 1 </w:t>
      </w:r>
    </w:p>
    <w:p w:rsidR="00616D21" w:rsidRDefault="00616D21" w:rsidP="00D237E7">
      <w:pPr>
        <w:autoSpaceDE w:val="0"/>
        <w:autoSpaceDN w:val="0"/>
        <w:adjustRightInd w:val="0"/>
        <w:ind w:left="7200"/>
        <w:jc w:val="both"/>
        <w:rPr>
          <w:sz w:val="28"/>
          <w:szCs w:val="28"/>
        </w:rPr>
      </w:pPr>
    </w:p>
    <w:p w:rsidR="00616D21" w:rsidRPr="00823BDD" w:rsidRDefault="00616D21" w:rsidP="00616D21">
      <w:pPr>
        <w:ind w:right="88"/>
        <w:jc w:val="center"/>
        <w:rPr>
          <w:b/>
          <w:sz w:val="28"/>
          <w:szCs w:val="28"/>
        </w:rPr>
      </w:pPr>
      <w:r w:rsidRPr="00823BDD">
        <w:rPr>
          <w:b/>
          <w:sz w:val="28"/>
          <w:szCs w:val="28"/>
        </w:rPr>
        <w:t xml:space="preserve">ЗАЯВКА НА УЧАСТИЕ В </w:t>
      </w:r>
      <w:r w:rsidR="00DA0DA4">
        <w:rPr>
          <w:b/>
          <w:sz w:val="28"/>
          <w:szCs w:val="28"/>
        </w:rPr>
        <w:t>АУКЦИОНЕ</w:t>
      </w:r>
    </w:p>
    <w:p w:rsidR="00616D21" w:rsidRDefault="00DA0DA4" w:rsidP="00616D21">
      <w:pPr>
        <w:ind w:right="88"/>
        <w:jc w:val="center"/>
        <w:rPr>
          <w:b/>
          <w:sz w:val="28"/>
          <w:szCs w:val="28"/>
        </w:rPr>
      </w:pPr>
      <w:r>
        <w:rPr>
          <w:b/>
          <w:sz w:val="28"/>
          <w:szCs w:val="28"/>
        </w:rPr>
        <w:t>на право заключения</w:t>
      </w:r>
      <w:r w:rsidR="00616D21" w:rsidRPr="00823BDD">
        <w:rPr>
          <w:b/>
          <w:sz w:val="28"/>
          <w:szCs w:val="28"/>
        </w:rPr>
        <w:t xml:space="preserve"> договор</w:t>
      </w:r>
      <w:r w:rsidR="00616D21">
        <w:rPr>
          <w:b/>
          <w:sz w:val="28"/>
          <w:szCs w:val="28"/>
        </w:rPr>
        <w:t>а</w:t>
      </w:r>
      <w:r w:rsidR="00616D21" w:rsidRPr="00823BDD">
        <w:rPr>
          <w:b/>
          <w:sz w:val="28"/>
          <w:szCs w:val="28"/>
        </w:rPr>
        <w:t xml:space="preserve"> </w:t>
      </w:r>
      <w:r w:rsidR="00616D21" w:rsidRPr="003B7086">
        <w:rPr>
          <w:b/>
          <w:sz w:val="28"/>
          <w:szCs w:val="28"/>
          <w:u w:val="single"/>
        </w:rPr>
        <w:t>аренды части набережной</w:t>
      </w:r>
      <w:r w:rsidR="00616D21">
        <w:rPr>
          <w:b/>
          <w:sz w:val="28"/>
          <w:szCs w:val="28"/>
        </w:rPr>
        <w:t xml:space="preserve">, иного недвижимого имущества, находящегося </w:t>
      </w:r>
      <w:r w:rsidR="00616D21" w:rsidRPr="00823BDD">
        <w:rPr>
          <w:b/>
          <w:sz w:val="28"/>
          <w:szCs w:val="28"/>
        </w:rPr>
        <w:t xml:space="preserve">в </w:t>
      </w:r>
      <w:r w:rsidR="00616D21">
        <w:rPr>
          <w:b/>
          <w:sz w:val="28"/>
          <w:szCs w:val="28"/>
        </w:rPr>
        <w:t xml:space="preserve">собственности </w:t>
      </w:r>
      <w:r w:rsidR="00616D21" w:rsidRPr="00823BDD">
        <w:rPr>
          <w:b/>
          <w:sz w:val="28"/>
          <w:szCs w:val="28"/>
        </w:rPr>
        <w:t>муниципально</w:t>
      </w:r>
      <w:r w:rsidR="00616D21">
        <w:rPr>
          <w:b/>
          <w:sz w:val="28"/>
          <w:szCs w:val="28"/>
        </w:rPr>
        <w:t xml:space="preserve">го </w:t>
      </w:r>
      <w:r w:rsidR="00616D21" w:rsidRPr="00823BDD">
        <w:rPr>
          <w:b/>
          <w:sz w:val="28"/>
          <w:szCs w:val="28"/>
        </w:rPr>
        <w:t>образовани</w:t>
      </w:r>
      <w:r w:rsidR="00616D21">
        <w:rPr>
          <w:b/>
          <w:sz w:val="28"/>
          <w:szCs w:val="28"/>
        </w:rPr>
        <w:t>я</w:t>
      </w:r>
      <w:r w:rsidR="00616D21" w:rsidRPr="00823BDD">
        <w:rPr>
          <w:b/>
          <w:sz w:val="28"/>
          <w:szCs w:val="28"/>
        </w:rPr>
        <w:t xml:space="preserve"> город-курорт Геленджик</w:t>
      </w:r>
      <w:r>
        <w:rPr>
          <w:b/>
          <w:sz w:val="28"/>
          <w:szCs w:val="28"/>
        </w:rPr>
        <w:t xml:space="preserve">, в целях </w:t>
      </w:r>
      <w:r w:rsidR="00616D21">
        <w:rPr>
          <w:b/>
          <w:sz w:val="28"/>
          <w:szCs w:val="28"/>
        </w:rPr>
        <w:t xml:space="preserve">размещения объектов, предназначенных для </w:t>
      </w:r>
      <w:r w:rsidR="00D664CE">
        <w:rPr>
          <w:b/>
          <w:sz w:val="28"/>
          <w:szCs w:val="28"/>
        </w:rPr>
        <w:t xml:space="preserve">нестационарной </w:t>
      </w:r>
      <w:r w:rsidR="00616D21" w:rsidRPr="00823BDD">
        <w:rPr>
          <w:b/>
          <w:sz w:val="28"/>
          <w:szCs w:val="28"/>
        </w:rPr>
        <w:t>торговли</w:t>
      </w:r>
      <w:r w:rsidR="00616D21">
        <w:rPr>
          <w:b/>
          <w:sz w:val="28"/>
          <w:szCs w:val="28"/>
        </w:rPr>
        <w:t xml:space="preserve"> и </w:t>
      </w:r>
      <w:r w:rsidR="00616D21" w:rsidRPr="00823BDD">
        <w:rPr>
          <w:b/>
          <w:sz w:val="28"/>
          <w:szCs w:val="28"/>
        </w:rPr>
        <w:t>оказания услуг</w:t>
      </w:r>
    </w:p>
    <w:p w:rsidR="00616D21" w:rsidRPr="00775B48" w:rsidRDefault="00616D21" w:rsidP="00616D21">
      <w:pPr>
        <w:ind w:right="88"/>
        <w:jc w:val="center"/>
      </w:pPr>
    </w:p>
    <w:p w:rsidR="00616D21" w:rsidRPr="000A5A56" w:rsidRDefault="00616D21" w:rsidP="00616D21">
      <w:pPr>
        <w:ind w:right="88"/>
      </w:pPr>
      <w:r>
        <w:t>«____» _______________  2012</w:t>
      </w:r>
      <w:r w:rsidRPr="000A5A56">
        <w:t xml:space="preserve"> г.</w:t>
      </w:r>
      <w:r>
        <w:t xml:space="preserve">                                                                                 г.Геленджик</w:t>
      </w:r>
    </w:p>
    <w:p w:rsidR="00616D21" w:rsidRPr="002B76C4" w:rsidRDefault="00616D21" w:rsidP="00616D21">
      <w:pPr>
        <w:ind w:right="88"/>
      </w:pPr>
    </w:p>
    <w:p w:rsidR="00616D21" w:rsidRPr="00085509" w:rsidRDefault="00616D21" w:rsidP="00616D21">
      <w:pPr>
        <w:ind w:right="91"/>
        <w:rPr>
          <w:sz w:val="26"/>
          <w:szCs w:val="26"/>
        </w:rPr>
      </w:pPr>
      <w:r w:rsidRPr="00085509">
        <w:rPr>
          <w:sz w:val="26"/>
          <w:szCs w:val="26"/>
        </w:rPr>
        <w:t>Заявитель ________________________________________________</w:t>
      </w:r>
      <w:r>
        <w:rPr>
          <w:sz w:val="26"/>
          <w:szCs w:val="26"/>
        </w:rPr>
        <w:t>_</w:t>
      </w:r>
      <w:r w:rsidRPr="00085509">
        <w:rPr>
          <w:sz w:val="26"/>
          <w:szCs w:val="26"/>
        </w:rPr>
        <w:t>____________</w:t>
      </w:r>
      <w:r>
        <w:rPr>
          <w:sz w:val="26"/>
          <w:szCs w:val="26"/>
        </w:rPr>
        <w:t>___</w:t>
      </w:r>
    </w:p>
    <w:p w:rsidR="00616D21" w:rsidRPr="00085509" w:rsidRDefault="00616D21" w:rsidP="00616D21">
      <w:pPr>
        <w:ind w:right="91"/>
        <w:rPr>
          <w:sz w:val="26"/>
          <w:szCs w:val="26"/>
        </w:rPr>
      </w:pPr>
      <w:r w:rsidRPr="00085509">
        <w:rPr>
          <w:sz w:val="26"/>
          <w:szCs w:val="26"/>
        </w:rPr>
        <w:t>_________________________________________________________________________</w:t>
      </w:r>
      <w:r>
        <w:rPr>
          <w:sz w:val="26"/>
          <w:szCs w:val="26"/>
        </w:rPr>
        <w:t xml:space="preserve">В </w:t>
      </w:r>
      <w:r w:rsidRPr="00085509">
        <w:rPr>
          <w:sz w:val="26"/>
          <w:szCs w:val="26"/>
        </w:rPr>
        <w:t>лице ________________________________________________________________</w:t>
      </w:r>
      <w:r>
        <w:rPr>
          <w:sz w:val="26"/>
          <w:szCs w:val="26"/>
        </w:rPr>
        <w:t>___</w:t>
      </w:r>
    </w:p>
    <w:p w:rsidR="00616D21" w:rsidRPr="004C1CC0" w:rsidRDefault="00616D21" w:rsidP="00616D21">
      <w:pPr>
        <w:ind w:right="91"/>
        <w:jc w:val="both"/>
        <w:rPr>
          <w:sz w:val="26"/>
          <w:szCs w:val="26"/>
        </w:rPr>
      </w:pPr>
      <w:r w:rsidRPr="004C1CC0">
        <w:rPr>
          <w:sz w:val="26"/>
          <w:szCs w:val="26"/>
        </w:rPr>
        <w:t>Действующего(ей) на основании ___________________________________________</w:t>
      </w:r>
    </w:p>
    <w:p w:rsidR="00616D21" w:rsidRPr="004C1CC0" w:rsidRDefault="00616D21" w:rsidP="00616D21">
      <w:pPr>
        <w:ind w:right="88"/>
        <w:jc w:val="both"/>
        <w:rPr>
          <w:sz w:val="26"/>
          <w:szCs w:val="26"/>
        </w:rPr>
      </w:pPr>
      <w:r w:rsidRPr="004C1CC0">
        <w:rPr>
          <w:sz w:val="26"/>
          <w:szCs w:val="26"/>
        </w:rPr>
        <w:t>____________________________________________</w:t>
      </w:r>
      <w:r>
        <w:rPr>
          <w:sz w:val="26"/>
          <w:szCs w:val="26"/>
        </w:rPr>
        <w:t>_____________________________</w:t>
      </w:r>
      <w:r w:rsidRPr="004C1CC0">
        <w:rPr>
          <w:sz w:val="26"/>
          <w:szCs w:val="26"/>
        </w:rPr>
        <w:t>именуемый далее – Претендент, ознакомившись с информационны</w:t>
      </w:r>
      <w:r>
        <w:rPr>
          <w:sz w:val="26"/>
          <w:szCs w:val="26"/>
        </w:rPr>
        <w:t>м сообщением о проведении аукциона</w:t>
      </w:r>
      <w:r w:rsidRPr="004C1CC0">
        <w:rPr>
          <w:sz w:val="26"/>
          <w:szCs w:val="26"/>
        </w:rPr>
        <w:t>, опубликованным в газете «Прибой»  №</w:t>
      </w:r>
      <w:r>
        <w:rPr>
          <w:sz w:val="26"/>
          <w:szCs w:val="26"/>
        </w:rPr>
        <w:t>____</w:t>
      </w:r>
      <w:r w:rsidRPr="004C1CC0">
        <w:rPr>
          <w:sz w:val="26"/>
          <w:szCs w:val="26"/>
        </w:rPr>
        <w:t xml:space="preserve"> от </w:t>
      </w:r>
      <w:r>
        <w:rPr>
          <w:sz w:val="26"/>
          <w:szCs w:val="26"/>
        </w:rPr>
        <w:t>____март</w:t>
      </w:r>
      <w:r w:rsidRPr="004C1CC0">
        <w:rPr>
          <w:sz w:val="26"/>
          <w:szCs w:val="26"/>
        </w:rPr>
        <w:t>а 201</w:t>
      </w:r>
      <w:r>
        <w:rPr>
          <w:sz w:val="26"/>
          <w:szCs w:val="26"/>
        </w:rPr>
        <w:t>2</w:t>
      </w:r>
      <w:r w:rsidRPr="004C1CC0">
        <w:rPr>
          <w:sz w:val="26"/>
          <w:szCs w:val="26"/>
        </w:rPr>
        <w:t xml:space="preserve"> года</w:t>
      </w:r>
      <w:r w:rsidR="00D664CE">
        <w:rPr>
          <w:sz w:val="26"/>
          <w:szCs w:val="26"/>
        </w:rPr>
        <w:t xml:space="preserve">, просит допустить к участию </w:t>
      </w:r>
      <w:r w:rsidR="00D664CE" w:rsidRPr="00D664CE">
        <w:rPr>
          <w:sz w:val="26"/>
          <w:szCs w:val="26"/>
        </w:rPr>
        <w:t>в аукционе</w:t>
      </w:r>
      <w:r w:rsidR="00D664CE" w:rsidRPr="00D664CE">
        <w:rPr>
          <w:b/>
          <w:sz w:val="26"/>
          <w:szCs w:val="26"/>
        </w:rPr>
        <w:t xml:space="preserve"> </w:t>
      </w:r>
      <w:r w:rsidR="00D664CE" w:rsidRPr="00D664CE">
        <w:rPr>
          <w:sz w:val="26"/>
          <w:szCs w:val="26"/>
        </w:rPr>
        <w:t xml:space="preserve">на право заключения договора </w:t>
      </w:r>
      <w:r w:rsidR="00D664CE" w:rsidRPr="00D664CE">
        <w:rPr>
          <w:sz w:val="26"/>
          <w:szCs w:val="26"/>
          <w:u w:val="single"/>
        </w:rPr>
        <w:t>аренды части набережной</w:t>
      </w:r>
      <w:r w:rsidR="00D664CE" w:rsidRPr="00D664CE">
        <w:rPr>
          <w:sz w:val="26"/>
          <w:szCs w:val="26"/>
        </w:rPr>
        <w:t>, иного недвижимого имущества, находящегося в собственности муниципального образования город-курорт Геленджик</w:t>
      </w:r>
      <w:r w:rsidRPr="00D664CE">
        <w:t>,</w:t>
      </w:r>
      <w:r w:rsidRPr="004C1CC0">
        <w:rPr>
          <w:sz w:val="26"/>
          <w:szCs w:val="26"/>
        </w:rPr>
        <w:t xml:space="preserve"> лот № _____ расположенного по адресу: г.</w:t>
      </w:r>
      <w:r w:rsidR="00D664CE">
        <w:rPr>
          <w:sz w:val="26"/>
          <w:szCs w:val="26"/>
        </w:rPr>
        <w:t xml:space="preserve"> </w:t>
      </w:r>
      <w:r w:rsidRPr="004C1CC0">
        <w:rPr>
          <w:sz w:val="26"/>
          <w:szCs w:val="26"/>
        </w:rPr>
        <w:t>Геленджи</w:t>
      </w:r>
      <w:r>
        <w:rPr>
          <w:sz w:val="26"/>
          <w:szCs w:val="26"/>
        </w:rPr>
        <w:t>к,____________________________</w:t>
      </w:r>
      <w:r w:rsidRPr="004C1CC0">
        <w:rPr>
          <w:sz w:val="26"/>
          <w:szCs w:val="26"/>
        </w:rPr>
        <w:t>_________</w:t>
      </w:r>
    </w:p>
    <w:p w:rsidR="00616D21" w:rsidRDefault="00616D21" w:rsidP="00616D21">
      <w:pPr>
        <w:ind w:right="88"/>
        <w:jc w:val="both"/>
        <w:rPr>
          <w:sz w:val="26"/>
          <w:szCs w:val="26"/>
        </w:rPr>
      </w:pPr>
      <w:r w:rsidRPr="004C1CC0">
        <w:rPr>
          <w:sz w:val="26"/>
          <w:szCs w:val="26"/>
        </w:rPr>
        <w:t>_____________________________________________________________________________________________________________________________________________</w:t>
      </w:r>
      <w:r>
        <w:rPr>
          <w:sz w:val="26"/>
          <w:szCs w:val="26"/>
        </w:rPr>
        <w:t>_____в целях _________________________________________________________________</w:t>
      </w:r>
    </w:p>
    <w:p w:rsidR="00616D21" w:rsidRDefault="00616D21" w:rsidP="00616D21">
      <w:pPr>
        <w:ind w:right="88"/>
        <w:jc w:val="both"/>
        <w:rPr>
          <w:sz w:val="26"/>
          <w:szCs w:val="26"/>
        </w:rPr>
      </w:pPr>
      <w:r w:rsidRPr="00E87089">
        <w:rPr>
          <w:sz w:val="26"/>
          <w:szCs w:val="26"/>
        </w:rPr>
        <w:t>и обязуется:</w:t>
      </w:r>
      <w:r>
        <w:rPr>
          <w:sz w:val="26"/>
          <w:szCs w:val="26"/>
        </w:rPr>
        <w:t xml:space="preserve"> 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616D21" w:rsidRDefault="00616D21" w:rsidP="00616D21">
      <w:pPr>
        <w:ind w:right="88" w:firstLine="720"/>
        <w:jc w:val="both"/>
        <w:rPr>
          <w:sz w:val="26"/>
          <w:szCs w:val="26"/>
        </w:rPr>
      </w:pPr>
      <w:r>
        <w:rPr>
          <w:sz w:val="26"/>
          <w:szCs w:val="26"/>
        </w:rPr>
        <w:t xml:space="preserve">                   2) в случае признания победителем аукциона заключить с администрацией</w:t>
      </w:r>
      <w:r w:rsidRPr="001D104C">
        <w:rPr>
          <w:sz w:val="26"/>
          <w:szCs w:val="26"/>
        </w:rPr>
        <w:t xml:space="preserve"> муниципального образования город-курорт Геленджик</w:t>
      </w:r>
      <w:r>
        <w:rPr>
          <w:sz w:val="26"/>
          <w:szCs w:val="26"/>
        </w:rPr>
        <w:t xml:space="preserve"> договор аренды </w:t>
      </w:r>
      <w:r w:rsidR="00B95B9A">
        <w:rPr>
          <w:sz w:val="26"/>
          <w:szCs w:val="26"/>
        </w:rPr>
        <w:t xml:space="preserve">через </w:t>
      </w:r>
      <w:r>
        <w:rPr>
          <w:sz w:val="26"/>
          <w:szCs w:val="26"/>
        </w:rPr>
        <w:t>1</w:t>
      </w:r>
      <w:r w:rsidR="00B95B9A">
        <w:rPr>
          <w:sz w:val="26"/>
          <w:szCs w:val="26"/>
        </w:rPr>
        <w:t>0</w:t>
      </w:r>
      <w:r>
        <w:rPr>
          <w:sz w:val="26"/>
          <w:szCs w:val="26"/>
        </w:rPr>
        <w:t xml:space="preserve"> календарных дней после подписания протокола об итогах </w:t>
      </w:r>
      <w:r w:rsidR="00B95B9A">
        <w:rPr>
          <w:sz w:val="26"/>
          <w:szCs w:val="26"/>
        </w:rPr>
        <w:t>аукциона</w:t>
      </w:r>
      <w:r>
        <w:rPr>
          <w:sz w:val="26"/>
          <w:szCs w:val="26"/>
        </w:rPr>
        <w:t xml:space="preserve"> и выполнить условия </w:t>
      </w:r>
      <w:r w:rsidR="00B95B9A">
        <w:rPr>
          <w:sz w:val="26"/>
          <w:szCs w:val="26"/>
        </w:rPr>
        <w:t>аукциона</w:t>
      </w:r>
      <w:r>
        <w:rPr>
          <w:sz w:val="26"/>
          <w:szCs w:val="26"/>
        </w:rPr>
        <w:t>.</w:t>
      </w:r>
    </w:p>
    <w:p w:rsidR="00616D21" w:rsidRDefault="00616D21" w:rsidP="00616D21">
      <w:pPr>
        <w:tabs>
          <w:tab w:val="left" w:pos="720"/>
        </w:tabs>
        <w:ind w:right="88"/>
        <w:jc w:val="both"/>
        <w:rPr>
          <w:sz w:val="26"/>
          <w:szCs w:val="26"/>
        </w:rPr>
      </w:pPr>
      <w:r>
        <w:rPr>
          <w:sz w:val="26"/>
          <w:szCs w:val="26"/>
        </w:rPr>
        <w:tab/>
        <w:t>Почтовый адрес претендента___________________________________________</w:t>
      </w:r>
    </w:p>
    <w:p w:rsidR="00616D21" w:rsidRDefault="00616D21" w:rsidP="00616D21">
      <w:pPr>
        <w:tabs>
          <w:tab w:val="left" w:pos="720"/>
        </w:tabs>
        <w:ind w:right="88"/>
        <w:jc w:val="both"/>
        <w:rPr>
          <w:sz w:val="26"/>
          <w:szCs w:val="26"/>
        </w:rPr>
      </w:pPr>
      <w:r>
        <w:rPr>
          <w:sz w:val="26"/>
          <w:szCs w:val="26"/>
        </w:rPr>
        <w:t>_________________________________________________________________________</w:t>
      </w:r>
    </w:p>
    <w:p w:rsidR="00616D21" w:rsidRDefault="00616D21" w:rsidP="00616D21">
      <w:pPr>
        <w:tabs>
          <w:tab w:val="left" w:pos="720"/>
        </w:tabs>
        <w:ind w:right="88"/>
        <w:jc w:val="both"/>
        <w:rPr>
          <w:sz w:val="26"/>
          <w:szCs w:val="26"/>
        </w:rPr>
      </w:pPr>
      <w:r>
        <w:rPr>
          <w:sz w:val="26"/>
          <w:szCs w:val="26"/>
        </w:rPr>
        <w:tab/>
        <w:t>Банковские реквизиты претендента, идентификационный номер претендента, платежные реквизиты гражданина, счет в банке, на который перечисляется сумма возвращаемого задатка _____________________________________________________</w:t>
      </w:r>
    </w:p>
    <w:p w:rsidR="00616D21" w:rsidRDefault="00616D21" w:rsidP="00616D21">
      <w:pPr>
        <w:tabs>
          <w:tab w:val="left" w:pos="720"/>
        </w:tabs>
        <w:ind w:right="88"/>
        <w:jc w:val="both"/>
        <w:rPr>
          <w:sz w:val="26"/>
          <w:szCs w:val="26"/>
        </w:rPr>
      </w:pPr>
      <w:r>
        <w:rPr>
          <w:sz w:val="26"/>
          <w:szCs w:val="26"/>
        </w:rPr>
        <w:t>_________________________________________________________________________</w:t>
      </w:r>
    </w:p>
    <w:p w:rsidR="00616D21" w:rsidRDefault="00616D21" w:rsidP="00616D21">
      <w:pPr>
        <w:tabs>
          <w:tab w:val="left" w:pos="720"/>
        </w:tabs>
        <w:ind w:right="88"/>
        <w:jc w:val="both"/>
        <w:rPr>
          <w:sz w:val="26"/>
          <w:szCs w:val="26"/>
        </w:rPr>
      </w:pPr>
      <w:r>
        <w:rPr>
          <w:sz w:val="26"/>
          <w:szCs w:val="26"/>
        </w:rPr>
        <w:t>_________________________________________________________________________</w:t>
      </w:r>
    </w:p>
    <w:p w:rsidR="00616D21" w:rsidRDefault="00616D21" w:rsidP="00616D21">
      <w:pPr>
        <w:tabs>
          <w:tab w:val="left" w:pos="720"/>
        </w:tabs>
        <w:ind w:right="88"/>
        <w:jc w:val="both"/>
        <w:rPr>
          <w:sz w:val="26"/>
          <w:szCs w:val="26"/>
        </w:rPr>
      </w:pPr>
      <w:r>
        <w:rPr>
          <w:sz w:val="26"/>
          <w:szCs w:val="26"/>
        </w:rPr>
        <w:t xml:space="preserve"> </w:t>
      </w:r>
      <w:r>
        <w:rPr>
          <w:sz w:val="26"/>
          <w:szCs w:val="26"/>
        </w:rPr>
        <w:tab/>
        <w:t>К заявке прилагаются документы на ______ листах в соответствии с описью.</w:t>
      </w:r>
    </w:p>
    <w:p w:rsidR="00616D21" w:rsidRDefault="00616D21" w:rsidP="00616D21">
      <w:pPr>
        <w:tabs>
          <w:tab w:val="left" w:pos="720"/>
        </w:tabs>
        <w:ind w:right="88"/>
        <w:jc w:val="both"/>
        <w:rPr>
          <w:sz w:val="26"/>
          <w:szCs w:val="26"/>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32"/>
      </w:tblGrid>
      <w:tr w:rsidR="00616D21" w:rsidRPr="00B77EFC" w:rsidTr="000E747F">
        <w:trPr>
          <w:trHeight w:val="2442"/>
        </w:trPr>
        <w:tc>
          <w:tcPr>
            <w:tcW w:w="4320" w:type="dxa"/>
          </w:tcPr>
          <w:p w:rsidR="00616D21" w:rsidRPr="00B77EFC" w:rsidRDefault="00616D21" w:rsidP="000E747F">
            <w:pPr>
              <w:tabs>
                <w:tab w:val="left" w:pos="720"/>
              </w:tabs>
              <w:ind w:right="88"/>
              <w:rPr>
                <w:sz w:val="26"/>
                <w:szCs w:val="26"/>
              </w:rPr>
            </w:pPr>
            <w:r w:rsidRPr="00B77EFC">
              <w:rPr>
                <w:sz w:val="26"/>
                <w:szCs w:val="26"/>
              </w:rPr>
              <w:t>Подпись Претендента</w:t>
            </w:r>
          </w:p>
          <w:p w:rsidR="00616D21" w:rsidRPr="00B77EFC" w:rsidRDefault="00616D21" w:rsidP="000E747F">
            <w:pPr>
              <w:tabs>
                <w:tab w:val="left" w:pos="720"/>
              </w:tabs>
              <w:ind w:right="88"/>
              <w:rPr>
                <w:sz w:val="26"/>
                <w:szCs w:val="26"/>
              </w:rPr>
            </w:pPr>
            <w:r w:rsidRPr="00B77EFC">
              <w:rPr>
                <w:sz w:val="26"/>
                <w:szCs w:val="26"/>
              </w:rPr>
              <w:t>(его полномочного представителя)</w:t>
            </w:r>
          </w:p>
          <w:p w:rsidR="00616D21" w:rsidRPr="00B77EFC" w:rsidRDefault="00616D21" w:rsidP="000E747F">
            <w:pPr>
              <w:tabs>
                <w:tab w:val="left" w:pos="720"/>
              </w:tabs>
              <w:ind w:right="88"/>
              <w:jc w:val="both"/>
              <w:rPr>
                <w:sz w:val="26"/>
                <w:szCs w:val="26"/>
              </w:rPr>
            </w:pPr>
            <w:r w:rsidRPr="00B77EFC">
              <w:rPr>
                <w:sz w:val="26"/>
                <w:szCs w:val="26"/>
              </w:rPr>
              <w:t>«____» ____________ 201</w:t>
            </w:r>
            <w:r>
              <w:rPr>
                <w:sz w:val="26"/>
                <w:szCs w:val="26"/>
              </w:rPr>
              <w:t>2</w:t>
            </w:r>
            <w:r w:rsidRPr="00B77EFC">
              <w:rPr>
                <w:sz w:val="26"/>
                <w:szCs w:val="26"/>
              </w:rPr>
              <w:t xml:space="preserve"> г.</w:t>
            </w:r>
          </w:p>
          <w:p w:rsidR="00616D21" w:rsidRPr="00B77EFC" w:rsidRDefault="00616D21" w:rsidP="000E747F">
            <w:pPr>
              <w:tabs>
                <w:tab w:val="left" w:pos="720"/>
              </w:tabs>
              <w:ind w:right="88"/>
              <w:jc w:val="both"/>
              <w:rPr>
                <w:sz w:val="26"/>
                <w:szCs w:val="26"/>
              </w:rPr>
            </w:pPr>
          </w:p>
          <w:p w:rsidR="00616D21" w:rsidRDefault="00616D21" w:rsidP="000E747F">
            <w:pPr>
              <w:tabs>
                <w:tab w:val="left" w:pos="720"/>
              </w:tabs>
              <w:ind w:right="88"/>
              <w:jc w:val="both"/>
              <w:rPr>
                <w:sz w:val="26"/>
                <w:szCs w:val="26"/>
              </w:rPr>
            </w:pPr>
          </w:p>
          <w:p w:rsidR="00616D21" w:rsidRPr="00B77EFC" w:rsidRDefault="00295754" w:rsidP="000E747F">
            <w:pPr>
              <w:tabs>
                <w:tab w:val="left" w:pos="720"/>
              </w:tabs>
              <w:ind w:right="88"/>
              <w:jc w:val="both"/>
              <w:rPr>
                <w:sz w:val="26"/>
                <w:szCs w:val="26"/>
              </w:rPr>
            </w:pPr>
            <w:r>
              <w:rPr>
                <w:sz w:val="26"/>
                <w:szCs w:val="26"/>
              </w:rPr>
              <w:t>_________________</w:t>
            </w:r>
          </w:p>
        </w:tc>
        <w:tc>
          <w:tcPr>
            <w:tcW w:w="5232" w:type="dxa"/>
          </w:tcPr>
          <w:p w:rsidR="00616D21" w:rsidRPr="00B77EFC" w:rsidRDefault="00616D21" w:rsidP="000E747F">
            <w:pPr>
              <w:tabs>
                <w:tab w:val="left" w:pos="720"/>
              </w:tabs>
              <w:ind w:right="88"/>
              <w:rPr>
                <w:sz w:val="26"/>
                <w:szCs w:val="26"/>
              </w:rPr>
            </w:pPr>
            <w:r w:rsidRPr="00B77EFC">
              <w:rPr>
                <w:sz w:val="26"/>
                <w:szCs w:val="26"/>
              </w:rPr>
              <w:t xml:space="preserve">Отметка о принятии заявки организатором </w:t>
            </w:r>
          </w:p>
          <w:p w:rsidR="00616D21" w:rsidRPr="00B77EFC" w:rsidRDefault="00616D21" w:rsidP="000E747F">
            <w:pPr>
              <w:tabs>
                <w:tab w:val="left" w:pos="720"/>
              </w:tabs>
              <w:ind w:right="88"/>
              <w:rPr>
                <w:sz w:val="26"/>
                <w:szCs w:val="26"/>
              </w:rPr>
            </w:pPr>
            <w:r w:rsidRPr="00B77EFC">
              <w:rPr>
                <w:sz w:val="26"/>
                <w:szCs w:val="26"/>
              </w:rPr>
              <w:t xml:space="preserve">торгов: ____ час. ____ мин. </w:t>
            </w:r>
          </w:p>
          <w:p w:rsidR="00616D21" w:rsidRPr="00B77EFC" w:rsidRDefault="00616D21" w:rsidP="000E747F">
            <w:pPr>
              <w:tabs>
                <w:tab w:val="left" w:pos="720"/>
              </w:tabs>
              <w:ind w:right="88"/>
              <w:rPr>
                <w:sz w:val="26"/>
                <w:szCs w:val="26"/>
              </w:rPr>
            </w:pPr>
            <w:r w:rsidRPr="00B77EFC">
              <w:rPr>
                <w:sz w:val="26"/>
                <w:szCs w:val="26"/>
              </w:rPr>
              <w:t>«____» ____________201</w:t>
            </w:r>
            <w:r>
              <w:rPr>
                <w:sz w:val="26"/>
                <w:szCs w:val="26"/>
              </w:rPr>
              <w:t>2</w:t>
            </w:r>
            <w:r w:rsidRPr="00B77EFC">
              <w:rPr>
                <w:sz w:val="26"/>
                <w:szCs w:val="26"/>
              </w:rPr>
              <w:t xml:space="preserve">  г. за  № _____</w:t>
            </w:r>
          </w:p>
          <w:p w:rsidR="00616D21" w:rsidRDefault="00616D21" w:rsidP="000E747F">
            <w:pPr>
              <w:tabs>
                <w:tab w:val="left" w:pos="720"/>
              </w:tabs>
              <w:ind w:right="88"/>
              <w:rPr>
                <w:sz w:val="26"/>
                <w:szCs w:val="26"/>
              </w:rPr>
            </w:pPr>
          </w:p>
          <w:p w:rsidR="00616D21" w:rsidRPr="00B77EFC" w:rsidRDefault="00616D21" w:rsidP="000E747F">
            <w:pPr>
              <w:tabs>
                <w:tab w:val="left" w:pos="720"/>
              </w:tabs>
              <w:ind w:right="88"/>
              <w:rPr>
                <w:sz w:val="26"/>
                <w:szCs w:val="26"/>
              </w:rPr>
            </w:pPr>
          </w:p>
          <w:p w:rsidR="00616D21" w:rsidRDefault="00616D21" w:rsidP="000E747F">
            <w:pPr>
              <w:tabs>
                <w:tab w:val="left" w:pos="720"/>
              </w:tabs>
              <w:ind w:right="88"/>
              <w:rPr>
                <w:sz w:val="26"/>
                <w:szCs w:val="26"/>
              </w:rPr>
            </w:pPr>
            <w:r w:rsidRPr="00B77EFC">
              <w:rPr>
                <w:sz w:val="26"/>
                <w:szCs w:val="26"/>
              </w:rPr>
              <w:t>_________________</w:t>
            </w:r>
            <w:r>
              <w:rPr>
                <w:sz w:val="26"/>
                <w:szCs w:val="26"/>
              </w:rPr>
              <w:t xml:space="preserve">   И.С.Павлова</w:t>
            </w:r>
          </w:p>
          <w:p w:rsidR="00616D21" w:rsidRPr="00B77EFC" w:rsidRDefault="00295754" w:rsidP="00295754">
            <w:pPr>
              <w:tabs>
                <w:tab w:val="left" w:pos="720"/>
              </w:tabs>
              <w:ind w:right="88"/>
              <w:rPr>
                <w:sz w:val="26"/>
                <w:szCs w:val="26"/>
              </w:rPr>
            </w:pPr>
            <w:r>
              <w:rPr>
                <w:sz w:val="26"/>
                <w:szCs w:val="26"/>
              </w:rPr>
              <w:t>подпись уполномоченного лица</w:t>
            </w:r>
          </w:p>
        </w:tc>
      </w:tr>
    </w:tbl>
    <w:p w:rsidR="00616D21" w:rsidRDefault="00616D21" w:rsidP="00DA0DA4">
      <w:pPr>
        <w:autoSpaceDE w:val="0"/>
        <w:autoSpaceDN w:val="0"/>
        <w:adjustRightInd w:val="0"/>
        <w:jc w:val="both"/>
        <w:rPr>
          <w:sz w:val="28"/>
          <w:szCs w:val="28"/>
        </w:rPr>
      </w:pPr>
    </w:p>
    <w:sectPr w:rsidR="00616D21" w:rsidSect="00295754">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22" w:rsidRDefault="00C14422" w:rsidP="004312F6">
      <w:r>
        <w:separator/>
      </w:r>
    </w:p>
  </w:endnote>
  <w:endnote w:type="continuationSeparator" w:id="0">
    <w:p w:rsidR="00C14422" w:rsidRDefault="00C14422" w:rsidP="0043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22" w:rsidRDefault="00C14422" w:rsidP="004312F6">
      <w:r>
        <w:separator/>
      </w:r>
    </w:p>
  </w:footnote>
  <w:footnote w:type="continuationSeparator" w:id="0">
    <w:p w:rsidR="00C14422" w:rsidRDefault="00C14422" w:rsidP="0043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2300"/>
      <w:docPartObj>
        <w:docPartGallery w:val="Page Numbers (Top of Page)"/>
        <w:docPartUnique/>
      </w:docPartObj>
    </w:sdtPr>
    <w:sdtEndPr/>
    <w:sdtContent>
      <w:p w:rsidR="00295754" w:rsidRDefault="00066A79">
        <w:pPr>
          <w:pStyle w:val="a7"/>
          <w:jc w:val="center"/>
        </w:pPr>
        <w:r>
          <w:fldChar w:fldCharType="begin"/>
        </w:r>
        <w:r>
          <w:instrText xml:space="preserve"> PAGE   \* MERGEFORMAT </w:instrText>
        </w:r>
        <w:r>
          <w:fldChar w:fldCharType="separate"/>
        </w:r>
        <w:r w:rsidR="00007C1B">
          <w:rPr>
            <w:noProof/>
          </w:rPr>
          <w:t>2</w:t>
        </w:r>
        <w:r>
          <w:rPr>
            <w:noProof/>
          </w:rPr>
          <w:fldChar w:fldCharType="end"/>
        </w:r>
      </w:p>
    </w:sdtContent>
  </w:sdt>
  <w:p w:rsidR="00295754" w:rsidRDefault="0029575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280F"/>
    <w:rsid w:val="00007C1B"/>
    <w:rsid w:val="00027841"/>
    <w:rsid w:val="000414B6"/>
    <w:rsid w:val="00066A79"/>
    <w:rsid w:val="000934EA"/>
    <w:rsid w:val="000E747F"/>
    <w:rsid w:val="000F5B33"/>
    <w:rsid w:val="00111525"/>
    <w:rsid w:val="0014267C"/>
    <w:rsid w:val="001907A6"/>
    <w:rsid w:val="002576B0"/>
    <w:rsid w:val="00295754"/>
    <w:rsid w:val="002E1749"/>
    <w:rsid w:val="00314A0D"/>
    <w:rsid w:val="00352EF9"/>
    <w:rsid w:val="00373401"/>
    <w:rsid w:val="003F2283"/>
    <w:rsid w:val="0040017A"/>
    <w:rsid w:val="00404171"/>
    <w:rsid w:val="00410943"/>
    <w:rsid w:val="00422BEC"/>
    <w:rsid w:val="004312F6"/>
    <w:rsid w:val="00465097"/>
    <w:rsid w:val="00470BFB"/>
    <w:rsid w:val="004721A8"/>
    <w:rsid w:val="004F0556"/>
    <w:rsid w:val="00563EE3"/>
    <w:rsid w:val="005822BD"/>
    <w:rsid w:val="005E5A87"/>
    <w:rsid w:val="00616D21"/>
    <w:rsid w:val="006220EA"/>
    <w:rsid w:val="0064603F"/>
    <w:rsid w:val="00667E42"/>
    <w:rsid w:val="00680CCE"/>
    <w:rsid w:val="006E280F"/>
    <w:rsid w:val="007162DF"/>
    <w:rsid w:val="0074184C"/>
    <w:rsid w:val="0076659E"/>
    <w:rsid w:val="00781052"/>
    <w:rsid w:val="007C7735"/>
    <w:rsid w:val="007E208E"/>
    <w:rsid w:val="007F5D54"/>
    <w:rsid w:val="0080185E"/>
    <w:rsid w:val="008228D4"/>
    <w:rsid w:val="00863103"/>
    <w:rsid w:val="0086678F"/>
    <w:rsid w:val="008A52B8"/>
    <w:rsid w:val="008F13B5"/>
    <w:rsid w:val="00901AFF"/>
    <w:rsid w:val="009260E0"/>
    <w:rsid w:val="009409C8"/>
    <w:rsid w:val="00986E86"/>
    <w:rsid w:val="00992C62"/>
    <w:rsid w:val="009A230F"/>
    <w:rsid w:val="009B3F88"/>
    <w:rsid w:val="009F7178"/>
    <w:rsid w:val="00A63161"/>
    <w:rsid w:val="00A93CD6"/>
    <w:rsid w:val="00AB6143"/>
    <w:rsid w:val="00B34277"/>
    <w:rsid w:val="00B72725"/>
    <w:rsid w:val="00B85F87"/>
    <w:rsid w:val="00B95B9A"/>
    <w:rsid w:val="00C14422"/>
    <w:rsid w:val="00C36855"/>
    <w:rsid w:val="00C76ABD"/>
    <w:rsid w:val="00C93FC9"/>
    <w:rsid w:val="00CB6CEE"/>
    <w:rsid w:val="00CE67E4"/>
    <w:rsid w:val="00D07D21"/>
    <w:rsid w:val="00D237E7"/>
    <w:rsid w:val="00D372D7"/>
    <w:rsid w:val="00D56A7F"/>
    <w:rsid w:val="00D57B3D"/>
    <w:rsid w:val="00D631E0"/>
    <w:rsid w:val="00D664CE"/>
    <w:rsid w:val="00D730FB"/>
    <w:rsid w:val="00DA0DA4"/>
    <w:rsid w:val="00DA5CBA"/>
    <w:rsid w:val="00E10713"/>
    <w:rsid w:val="00E4036D"/>
    <w:rsid w:val="00F0347C"/>
    <w:rsid w:val="00F16375"/>
    <w:rsid w:val="00F34787"/>
    <w:rsid w:val="00F7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280F"/>
    <w:pPr>
      <w:ind w:firstLine="720"/>
      <w:jc w:val="both"/>
    </w:pPr>
    <w:rPr>
      <w:rFonts w:ascii="Courier New" w:hAnsi="Courier New"/>
      <w:sz w:val="26"/>
      <w:szCs w:val="20"/>
    </w:rPr>
  </w:style>
  <w:style w:type="character" w:customStyle="1" w:styleId="a4">
    <w:name w:val="Основной текст с отступом Знак"/>
    <w:basedOn w:val="a0"/>
    <w:link w:val="a3"/>
    <w:rsid w:val="006E280F"/>
    <w:rPr>
      <w:rFonts w:ascii="Courier New" w:eastAsia="Times New Roman" w:hAnsi="Courier New" w:cs="Times New Roman"/>
      <w:sz w:val="26"/>
      <w:szCs w:val="20"/>
      <w:lang w:eastAsia="ar-SA"/>
    </w:rPr>
  </w:style>
  <w:style w:type="character" w:styleId="a5">
    <w:name w:val="Hyperlink"/>
    <w:basedOn w:val="a0"/>
    <w:uiPriority w:val="99"/>
    <w:unhideWhenUsed/>
    <w:rsid w:val="006E280F"/>
    <w:rPr>
      <w:color w:val="0000FF" w:themeColor="hyperlink"/>
      <w:u w:val="single"/>
    </w:rPr>
  </w:style>
  <w:style w:type="paragraph" w:styleId="a6">
    <w:name w:val="List Paragraph"/>
    <w:basedOn w:val="a"/>
    <w:uiPriority w:val="34"/>
    <w:qFormat/>
    <w:rsid w:val="00C76ABD"/>
    <w:pPr>
      <w:ind w:left="720"/>
      <w:contextualSpacing/>
    </w:pPr>
  </w:style>
  <w:style w:type="paragraph" w:customStyle="1" w:styleId="ConsPlusNormal">
    <w:name w:val="ConsPlusNormal"/>
    <w:rsid w:val="00B85F87"/>
    <w:pPr>
      <w:autoSpaceDE w:val="0"/>
      <w:autoSpaceDN w:val="0"/>
      <w:adjustRightInd w:val="0"/>
      <w:spacing w:after="0" w:line="240" w:lineRule="auto"/>
      <w:ind w:firstLine="720"/>
    </w:pPr>
    <w:rPr>
      <w:rFonts w:ascii="Arial" w:hAnsi="Arial" w:cs="Arial"/>
      <w:sz w:val="20"/>
      <w:szCs w:val="20"/>
    </w:rPr>
  </w:style>
  <w:style w:type="paragraph" w:styleId="2">
    <w:name w:val="Body Text 2"/>
    <w:basedOn w:val="a"/>
    <w:link w:val="20"/>
    <w:uiPriority w:val="99"/>
    <w:semiHidden/>
    <w:unhideWhenUsed/>
    <w:rsid w:val="00D237E7"/>
    <w:pPr>
      <w:spacing w:after="120" w:line="480" w:lineRule="auto"/>
    </w:pPr>
  </w:style>
  <w:style w:type="character" w:customStyle="1" w:styleId="20">
    <w:name w:val="Основной текст 2 Знак"/>
    <w:basedOn w:val="a0"/>
    <w:link w:val="2"/>
    <w:uiPriority w:val="99"/>
    <w:semiHidden/>
    <w:rsid w:val="00D237E7"/>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4312F6"/>
    <w:pPr>
      <w:tabs>
        <w:tab w:val="center" w:pos="4677"/>
        <w:tab w:val="right" w:pos="9355"/>
      </w:tabs>
    </w:pPr>
  </w:style>
  <w:style w:type="character" w:customStyle="1" w:styleId="a8">
    <w:name w:val="Верхний колонтитул Знак"/>
    <w:basedOn w:val="a0"/>
    <w:link w:val="a7"/>
    <w:uiPriority w:val="99"/>
    <w:rsid w:val="004312F6"/>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4312F6"/>
    <w:pPr>
      <w:tabs>
        <w:tab w:val="center" w:pos="4677"/>
        <w:tab w:val="right" w:pos="9355"/>
      </w:tabs>
    </w:pPr>
  </w:style>
  <w:style w:type="character" w:customStyle="1" w:styleId="aa">
    <w:name w:val="Нижний колонтитул Знак"/>
    <w:basedOn w:val="a0"/>
    <w:link w:val="a9"/>
    <w:uiPriority w:val="99"/>
    <w:semiHidden/>
    <w:rsid w:val="004312F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elendzhi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AD52-C048-46F3-BB6C-ADB403AD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BosobrodIE</dc:creator>
  <cp:keywords/>
  <dc:description/>
  <cp:lastModifiedBy>BosobrodIE</cp:lastModifiedBy>
  <cp:revision>13</cp:revision>
  <cp:lastPrinted>2012-03-13T07:42:00Z</cp:lastPrinted>
  <dcterms:created xsi:type="dcterms:W3CDTF">2012-03-12T15:23:00Z</dcterms:created>
  <dcterms:modified xsi:type="dcterms:W3CDTF">2012-03-29T08:33:00Z</dcterms:modified>
</cp:coreProperties>
</file>